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8D" w:rsidRPr="00862740" w:rsidRDefault="00501E8D" w:rsidP="00A2660D">
      <w:pPr>
        <w:pStyle w:val="Header"/>
        <w:tabs>
          <w:tab w:val="clear" w:pos="4680"/>
        </w:tabs>
        <w:rPr>
          <w:rFonts w:ascii="Times New Roman" w:hAnsi="Times New Roman" w:cs="Times New Roman"/>
        </w:rPr>
      </w:pPr>
    </w:p>
    <w:p w:rsidR="00E67681" w:rsidRPr="00862740" w:rsidRDefault="00E67681" w:rsidP="00E67681">
      <w:pPr>
        <w:pStyle w:val="ListParagraph"/>
        <w:spacing w:line="480" w:lineRule="auto"/>
        <w:ind w:left="1080"/>
        <w:jc w:val="center"/>
        <w:rPr>
          <w:rFonts w:ascii="Times New Roman" w:hAnsi="Times New Roman" w:cs="Times New Roman"/>
          <w:sz w:val="24"/>
          <w:szCs w:val="24"/>
        </w:rPr>
      </w:pPr>
      <w:r w:rsidRPr="00862740">
        <w:rPr>
          <w:rFonts w:ascii="Times New Roman" w:hAnsi="Times New Roman" w:cs="Times New Roman"/>
          <w:sz w:val="24"/>
          <w:szCs w:val="24"/>
        </w:rPr>
        <w:t>BAB II</w:t>
      </w:r>
    </w:p>
    <w:p w:rsidR="00E67681" w:rsidRPr="00862740" w:rsidRDefault="00A2660D" w:rsidP="00E67681">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sz w:val="24"/>
          <w:szCs w:val="24"/>
        </w:rPr>
        <w:t>LANDASAN TEORE</w:t>
      </w:r>
      <w:r w:rsidR="00E67681" w:rsidRPr="00862740">
        <w:rPr>
          <w:rFonts w:ascii="Times New Roman" w:hAnsi="Times New Roman" w:cs="Times New Roman"/>
          <w:sz w:val="24"/>
          <w:szCs w:val="24"/>
        </w:rPr>
        <w:t>TIS, KERANGKA BERFIKIR DAN HIPOTESIS</w:t>
      </w:r>
    </w:p>
    <w:p w:rsidR="00E67681" w:rsidRPr="00862740" w:rsidRDefault="00E67681" w:rsidP="00E67681">
      <w:pPr>
        <w:pStyle w:val="ListParagraph"/>
        <w:spacing w:line="480" w:lineRule="auto"/>
        <w:ind w:left="1080"/>
        <w:jc w:val="both"/>
        <w:rPr>
          <w:rFonts w:ascii="Times New Roman" w:hAnsi="Times New Roman" w:cs="Times New Roman"/>
          <w:sz w:val="24"/>
          <w:szCs w:val="24"/>
        </w:rPr>
      </w:pPr>
    </w:p>
    <w:p w:rsidR="000D76D6" w:rsidRPr="00862740" w:rsidRDefault="00E67681" w:rsidP="000D76D6">
      <w:pPr>
        <w:pStyle w:val="ListParagraph"/>
        <w:numPr>
          <w:ilvl w:val="0"/>
          <w:numId w:val="18"/>
        </w:numPr>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 xml:space="preserve">Model Pembelajaran </w:t>
      </w:r>
      <w:r w:rsidRPr="00862740">
        <w:rPr>
          <w:rFonts w:ascii="Times New Roman" w:hAnsi="Times New Roman" w:cs="Times New Roman"/>
          <w:i/>
          <w:sz w:val="24"/>
          <w:szCs w:val="24"/>
        </w:rPr>
        <w:t>Probing Prompting</w:t>
      </w:r>
      <w:r w:rsidRPr="00862740">
        <w:rPr>
          <w:rFonts w:ascii="Times New Roman" w:hAnsi="Times New Roman" w:cs="Times New Roman"/>
          <w:sz w:val="24"/>
          <w:szCs w:val="24"/>
        </w:rPr>
        <w:t xml:space="preserve"> </w:t>
      </w:r>
    </w:p>
    <w:p w:rsidR="00E67681" w:rsidRPr="00862740" w:rsidRDefault="00E67681" w:rsidP="000D76D6">
      <w:pPr>
        <w:pStyle w:val="ListParagraph"/>
        <w:numPr>
          <w:ilvl w:val="0"/>
          <w:numId w:val="22"/>
        </w:numPr>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 xml:space="preserve">Pengertian Model Pembelajaran </w:t>
      </w:r>
    </w:p>
    <w:p w:rsidR="00E67681" w:rsidRPr="00862740" w:rsidRDefault="00E67681" w:rsidP="00771020">
      <w:pPr>
        <w:pStyle w:val="ListParagraph"/>
        <w:tabs>
          <w:tab w:val="left" w:pos="13050"/>
        </w:tabs>
        <w:spacing w:line="240" w:lineRule="auto"/>
        <w:ind w:left="1800" w:right="720"/>
        <w:jc w:val="both"/>
        <w:rPr>
          <w:rFonts w:ascii="Times New Roman" w:hAnsi="Times New Roman" w:cs="Times New Roman"/>
          <w:sz w:val="24"/>
          <w:szCs w:val="24"/>
        </w:rPr>
      </w:pPr>
      <w:r w:rsidRPr="00862740">
        <w:rPr>
          <w:rFonts w:ascii="Times New Roman" w:hAnsi="Times New Roman" w:cs="Times New Roman"/>
          <w:sz w:val="24"/>
          <w:szCs w:val="24"/>
        </w:rPr>
        <w:t xml:space="preserve">Menurut Soekamto yang dikutip oleh Shoimin dalam buku   68 Model Pembelajaran Inovatif dalam Kurikulum 2013 mengemukakan maksud dari model pembelajaran adalah kerangka konseptual yang melukiskan prosedur yang sistematis dalam mengorganisasikan pengalaman belajar untuk mencapai tujuan belajar tertentu, dan berfungsi sebagai pedoman bagi para perancang pembelajaran dan para pengajar dalam merencanakan aktivitas belajar mengajar. </w:t>
      </w:r>
      <w:r w:rsidRPr="00862740">
        <w:rPr>
          <w:rStyle w:val="FootnoteReference"/>
          <w:rFonts w:ascii="Times New Roman" w:hAnsi="Times New Roman" w:cs="Times New Roman"/>
          <w:sz w:val="24"/>
          <w:szCs w:val="24"/>
        </w:rPr>
        <w:footnoteReference w:id="1"/>
      </w:r>
    </w:p>
    <w:p w:rsidR="00E67681" w:rsidRPr="00862740" w:rsidRDefault="00E67681" w:rsidP="00E67681">
      <w:pPr>
        <w:pStyle w:val="ListParagraph"/>
        <w:spacing w:line="240" w:lineRule="auto"/>
        <w:ind w:left="1800"/>
        <w:jc w:val="both"/>
        <w:rPr>
          <w:rFonts w:ascii="Times New Roman" w:hAnsi="Times New Roman" w:cs="Times New Roman"/>
          <w:sz w:val="24"/>
          <w:szCs w:val="24"/>
        </w:rPr>
      </w:pP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Sedangkan Menurut Arends yang dikutip oleh Shoimin dalam buku </w:t>
      </w:r>
      <w:r w:rsidRPr="00862740">
        <w:rPr>
          <w:rFonts w:ascii="Times New Roman" w:hAnsi="Times New Roman" w:cs="Times New Roman"/>
          <w:i/>
          <w:sz w:val="24"/>
          <w:szCs w:val="24"/>
        </w:rPr>
        <w:t xml:space="preserve"> </w:t>
      </w:r>
      <w:r w:rsidRPr="00862740">
        <w:rPr>
          <w:rFonts w:ascii="Times New Roman" w:hAnsi="Times New Roman" w:cs="Times New Roman"/>
          <w:sz w:val="24"/>
          <w:szCs w:val="24"/>
        </w:rPr>
        <w:t>68 Model Pembelajaran Inovatif dalam Kurikulum 2013, menyatakan , “</w:t>
      </w:r>
      <w:r w:rsidRPr="00862740">
        <w:rPr>
          <w:rFonts w:ascii="Times New Roman" w:hAnsi="Times New Roman" w:cs="Times New Roman"/>
          <w:i/>
          <w:sz w:val="24"/>
          <w:szCs w:val="24"/>
        </w:rPr>
        <w:t xml:space="preserve"> the term teaching model refers to a particular approach to instruction that includes its goals, syntax, environment, and managemen system </w:t>
      </w:r>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 xml:space="preserve">Artinya, istilah model </w:t>
      </w:r>
      <w:r w:rsidRPr="00862740">
        <w:rPr>
          <w:rFonts w:ascii="Times New Roman" w:hAnsi="Times New Roman" w:cs="Times New Roman"/>
          <w:sz w:val="24"/>
          <w:szCs w:val="24"/>
        </w:rPr>
        <w:lastRenderedPageBreak/>
        <w:t>pembelajan mengaruh pada suatu pendekatan pembelajaran tertentu termasuk tujuan, sintaks, linkungan, dan system pengelolaannya.</w:t>
      </w:r>
      <w:proofErr w:type="gramEnd"/>
      <w:r w:rsidRPr="00862740">
        <w:rPr>
          <w:rFonts w:ascii="Times New Roman" w:hAnsi="Times New Roman" w:cs="Times New Roman"/>
          <w:sz w:val="24"/>
          <w:szCs w:val="24"/>
        </w:rPr>
        <w:t xml:space="preserve"> </w:t>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Banyak model pembelajaran telah dikembangkan oleh guru yang pada dasarnya untuk memberikan kemudahan bagi siswa untuk memahami dan menguasai suatu pengetahuan atau pelajaran tertentu.</w:t>
      </w:r>
      <w:proofErr w:type="gramEnd"/>
      <w:r w:rsidRPr="00862740">
        <w:rPr>
          <w:rFonts w:ascii="Times New Roman" w:hAnsi="Times New Roman" w:cs="Times New Roman"/>
          <w:sz w:val="24"/>
          <w:szCs w:val="24"/>
        </w:rPr>
        <w:t xml:space="preserve"> Pengembangan model pembelajaran sangat tergantung dari sudut karakteristik mata pelajaran ataupun materi yang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diberikan kepada siswa sehingga tidak ada model pembelajaran tertentu yang diyakini sebagai model pembelajaran tertentu yang diyakini sebagai model pembelajaran yang paling baik. </w:t>
      </w:r>
      <w:proofErr w:type="gramStart"/>
      <w:r w:rsidRPr="00862740">
        <w:rPr>
          <w:rFonts w:ascii="Times New Roman" w:hAnsi="Times New Roman" w:cs="Times New Roman"/>
          <w:sz w:val="24"/>
          <w:szCs w:val="24"/>
        </w:rPr>
        <w:t>Semua tergantung situasi dan kondisinya.</w:t>
      </w:r>
      <w:proofErr w:type="gramEnd"/>
      <w:r w:rsidRPr="00862740">
        <w:rPr>
          <w:rFonts w:ascii="Times New Roman" w:hAnsi="Times New Roman" w:cs="Times New Roman"/>
          <w:sz w:val="24"/>
          <w:szCs w:val="24"/>
        </w:rPr>
        <w:t xml:space="preserve"> </w:t>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Menurut Muslihah model pembelajaran adalah pola-pola kegiatan tertentu dalam kegiatan pembelajaran yang merupkan kombinasi yang tersusun dari bagian atau </w:t>
      </w:r>
      <w:proofErr w:type="gramStart"/>
      <w:r w:rsidRPr="00862740">
        <w:rPr>
          <w:rFonts w:ascii="Times New Roman" w:hAnsi="Times New Roman" w:cs="Times New Roman"/>
          <w:sz w:val="24"/>
          <w:szCs w:val="24"/>
        </w:rPr>
        <w:t>komponen  untuk</w:t>
      </w:r>
      <w:proofErr w:type="gramEnd"/>
      <w:r w:rsidRPr="00862740">
        <w:rPr>
          <w:rFonts w:ascii="Times New Roman" w:hAnsi="Times New Roman" w:cs="Times New Roman"/>
          <w:sz w:val="24"/>
          <w:szCs w:val="24"/>
        </w:rPr>
        <w:t xml:space="preserve"> mencapai tujuan pembelajaran yang terdiri dari unsur-unsur manusiawi, material, </w:t>
      </w:r>
      <w:r w:rsidRPr="00862740">
        <w:rPr>
          <w:rFonts w:ascii="Times New Roman" w:hAnsi="Times New Roman" w:cs="Times New Roman"/>
          <w:sz w:val="24"/>
          <w:szCs w:val="24"/>
        </w:rPr>
        <w:lastRenderedPageBreak/>
        <w:t>fasilitas, perlengkapan dan prosedur yang saling memengaruhi untuk mencapai tujuan pembelajaran.</w:t>
      </w:r>
      <w:r w:rsidRPr="00862740">
        <w:rPr>
          <w:rStyle w:val="FootnoteReference"/>
          <w:rFonts w:ascii="Times New Roman" w:hAnsi="Times New Roman" w:cs="Times New Roman"/>
          <w:sz w:val="24"/>
          <w:szCs w:val="24"/>
        </w:rPr>
        <w:footnoteReference w:id="2"/>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Menurut shoimin fungsi model pembelajaran adalah sebagai pedoman bagi pengajar dan para guru dalam melaksanakn pembelajaran.</w:t>
      </w:r>
      <w:proofErr w:type="gramEnd"/>
      <w:r w:rsidRPr="00862740">
        <w:rPr>
          <w:rFonts w:ascii="Times New Roman" w:hAnsi="Times New Roman" w:cs="Times New Roman"/>
          <w:sz w:val="24"/>
          <w:szCs w:val="24"/>
        </w:rPr>
        <w:t xml:space="preserve"> Hal ini menunjukkan bahwa setiap model yang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digunakan dalam pembelajaran menentukan perangkat yang yang dipakai dalam pembelajaran tersebut.</w:t>
      </w:r>
      <w:r w:rsidRPr="00862740">
        <w:rPr>
          <w:rStyle w:val="FootnoteReference"/>
          <w:rFonts w:ascii="Times New Roman" w:hAnsi="Times New Roman" w:cs="Times New Roman"/>
          <w:sz w:val="24"/>
          <w:szCs w:val="24"/>
        </w:rPr>
        <w:footnoteReference w:id="3"/>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Istilah model pembelajaran mempunyai makna yang lebih luas daripada strategi, metode, atau prosedur.</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Model pembelajaran mempunyai empat ciri khususyang tidak dimiliki oleh strategi, metode, atau prosedur.</w:t>
      </w:r>
      <w:proofErr w:type="gramEnd"/>
      <w:r w:rsidRPr="00862740">
        <w:rPr>
          <w:rFonts w:ascii="Times New Roman" w:hAnsi="Times New Roman" w:cs="Times New Roman"/>
          <w:sz w:val="24"/>
          <w:szCs w:val="24"/>
        </w:rPr>
        <w:t xml:space="preserve"> Ciri-ciri tersebut antara lain: 1) rasional teoritik logis yang disusun oleh para pencipta atau pengembangnya; 2) landasan pemikiran tentang apa dan bagaimana siswa belajar ( tujuan pembelajaran yang akan dicapai); 3) tingkah laku mengajar yang diperlukan agar model tersebut dapat dilaksanakan dengan berhasil; 4) </w:t>
      </w:r>
      <w:r w:rsidRPr="00862740">
        <w:rPr>
          <w:rFonts w:ascii="Times New Roman" w:hAnsi="Times New Roman" w:cs="Times New Roman"/>
          <w:sz w:val="24"/>
          <w:szCs w:val="24"/>
        </w:rPr>
        <w:lastRenderedPageBreak/>
        <w:t>lingkungan belajar yang diperlukn agar tujuan pembelajaran itu dapat tercapai.</w:t>
      </w:r>
    </w:p>
    <w:p w:rsidR="00E67681" w:rsidRPr="00862740" w:rsidRDefault="00E67681" w:rsidP="000D76D6">
      <w:pPr>
        <w:pStyle w:val="ListParagraph"/>
        <w:numPr>
          <w:ilvl w:val="0"/>
          <w:numId w:val="22"/>
        </w:numPr>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 xml:space="preserve">Pengertian </w:t>
      </w:r>
      <w:r w:rsidR="00A2660D">
        <w:rPr>
          <w:rFonts w:ascii="Times New Roman" w:hAnsi="Times New Roman" w:cs="Times New Roman"/>
          <w:sz w:val="24"/>
          <w:szCs w:val="24"/>
        </w:rPr>
        <w:t xml:space="preserve">Model Pembelajaran </w:t>
      </w:r>
      <w:r w:rsidRPr="00862740">
        <w:rPr>
          <w:rFonts w:ascii="Times New Roman" w:hAnsi="Times New Roman" w:cs="Times New Roman"/>
          <w:i/>
          <w:sz w:val="24"/>
          <w:szCs w:val="24"/>
        </w:rPr>
        <w:t>Probing</w:t>
      </w:r>
      <w:r w:rsidR="00A2660D">
        <w:rPr>
          <w:rFonts w:ascii="Times New Roman" w:hAnsi="Times New Roman" w:cs="Times New Roman"/>
          <w:i/>
          <w:sz w:val="24"/>
          <w:szCs w:val="24"/>
        </w:rPr>
        <w:t>-</w:t>
      </w:r>
      <w:r w:rsidRPr="00862740">
        <w:rPr>
          <w:rFonts w:ascii="Times New Roman" w:hAnsi="Times New Roman" w:cs="Times New Roman"/>
          <w:i/>
          <w:sz w:val="24"/>
          <w:szCs w:val="24"/>
        </w:rPr>
        <w:t xml:space="preserve"> Prompting </w:t>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Menurut Suherman yang dikutip oleh Huda dalam buku  Model-Model Pengajaran dan Pembelajaran, menurut arti katanya, </w:t>
      </w:r>
      <w:r w:rsidRPr="00862740">
        <w:rPr>
          <w:rFonts w:ascii="Times New Roman" w:hAnsi="Times New Roman" w:cs="Times New Roman"/>
          <w:i/>
          <w:sz w:val="24"/>
          <w:szCs w:val="24"/>
        </w:rPr>
        <w:t xml:space="preserve">Probing </w:t>
      </w:r>
      <w:r w:rsidRPr="00862740">
        <w:rPr>
          <w:rFonts w:ascii="Times New Roman" w:hAnsi="Times New Roman" w:cs="Times New Roman"/>
          <w:sz w:val="24"/>
          <w:szCs w:val="24"/>
        </w:rPr>
        <w:t xml:space="preserve">adalah penyelidikan dan pemeriksaan, sementara </w:t>
      </w:r>
      <w:r w:rsidRPr="00862740">
        <w:rPr>
          <w:rFonts w:ascii="Times New Roman" w:hAnsi="Times New Roman" w:cs="Times New Roman"/>
          <w:i/>
          <w:sz w:val="24"/>
          <w:szCs w:val="24"/>
        </w:rPr>
        <w:t xml:space="preserve">Prompting </w:t>
      </w:r>
      <w:r w:rsidRPr="00862740">
        <w:rPr>
          <w:rFonts w:ascii="Times New Roman" w:hAnsi="Times New Roman" w:cs="Times New Roman"/>
          <w:sz w:val="24"/>
          <w:szCs w:val="24"/>
        </w:rPr>
        <w:t xml:space="preserve">adalah mendorong atau menuntun. Pembelajaran </w:t>
      </w:r>
      <w:r w:rsidRPr="00862740">
        <w:rPr>
          <w:rFonts w:ascii="Times New Roman" w:hAnsi="Times New Roman" w:cs="Times New Roman"/>
          <w:i/>
          <w:sz w:val="24"/>
          <w:szCs w:val="24"/>
        </w:rPr>
        <w:t xml:space="preserve">Probing-Prompting </w:t>
      </w:r>
      <w:r w:rsidRPr="00862740">
        <w:rPr>
          <w:rFonts w:ascii="Times New Roman" w:hAnsi="Times New Roman" w:cs="Times New Roman"/>
          <w:sz w:val="24"/>
          <w:szCs w:val="24"/>
        </w:rPr>
        <w:t xml:space="preserve">adalah pembelajaran dengan menyajikan serangkaian pertanyaan yang </w:t>
      </w:r>
      <w:proofErr w:type="gramStart"/>
      <w:r w:rsidRPr="00862740">
        <w:rPr>
          <w:rFonts w:ascii="Times New Roman" w:hAnsi="Times New Roman" w:cs="Times New Roman"/>
          <w:sz w:val="24"/>
          <w:szCs w:val="24"/>
        </w:rPr>
        <w:t>sifatnya  menuntun</w:t>
      </w:r>
      <w:proofErr w:type="gramEnd"/>
      <w:r w:rsidRPr="00862740">
        <w:rPr>
          <w:rFonts w:ascii="Times New Roman" w:hAnsi="Times New Roman" w:cs="Times New Roman"/>
          <w:sz w:val="24"/>
          <w:szCs w:val="24"/>
        </w:rPr>
        <w:t xml:space="preserve"> dan menggali gagasan siswa sehingga dapat melejitkan proses berpikir yang mampu mengaitkan pengetahuan dan pengalaman siswa dengan pengetahuan baru yang sedang dipelajari Selanjutny</w:t>
      </w:r>
      <w:r w:rsidR="002F26BF">
        <w:rPr>
          <w:rFonts w:ascii="Times New Roman" w:hAnsi="Times New Roman" w:cs="Times New Roman"/>
          <w:sz w:val="24"/>
          <w:szCs w:val="24"/>
        </w:rPr>
        <w:t>a, siswa mengkonstruksi konsep-p</w:t>
      </w:r>
      <w:r w:rsidRPr="00862740">
        <w:rPr>
          <w:rFonts w:ascii="Times New Roman" w:hAnsi="Times New Roman" w:cs="Times New Roman"/>
          <w:sz w:val="24"/>
          <w:szCs w:val="24"/>
        </w:rPr>
        <w:t xml:space="preserve">rinsip dan aturan menjadi pengetahuan baru, dan dengan demikian pengetahuan baru tidak diberitahukan. </w:t>
      </w:r>
      <w:r w:rsidRPr="00862740">
        <w:rPr>
          <w:rStyle w:val="FootnoteReference"/>
          <w:rFonts w:ascii="Times New Roman" w:hAnsi="Times New Roman" w:cs="Times New Roman"/>
          <w:sz w:val="24"/>
          <w:szCs w:val="24"/>
        </w:rPr>
        <w:footnoteReference w:id="4"/>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Pembelajaran </w:t>
      </w:r>
      <w:r w:rsidRPr="00862740">
        <w:rPr>
          <w:rFonts w:ascii="Times New Roman" w:hAnsi="Times New Roman" w:cs="Times New Roman"/>
          <w:i/>
          <w:sz w:val="24"/>
          <w:szCs w:val="24"/>
        </w:rPr>
        <w:t>Probing-</w:t>
      </w:r>
      <w:proofErr w:type="gramStart"/>
      <w:r w:rsidRPr="00862740">
        <w:rPr>
          <w:rFonts w:ascii="Times New Roman" w:hAnsi="Times New Roman" w:cs="Times New Roman"/>
          <w:i/>
          <w:sz w:val="24"/>
          <w:szCs w:val="24"/>
        </w:rPr>
        <w:t xml:space="preserve">Prompting </w:t>
      </w:r>
      <w:r w:rsidRPr="00862740">
        <w:rPr>
          <w:rFonts w:ascii="Times New Roman" w:hAnsi="Times New Roman" w:cs="Times New Roman"/>
          <w:sz w:val="24"/>
          <w:szCs w:val="24"/>
        </w:rPr>
        <w:t xml:space="preserve"> sangat</w:t>
      </w:r>
      <w:proofErr w:type="gramEnd"/>
      <w:r w:rsidRPr="00862740">
        <w:rPr>
          <w:rFonts w:ascii="Times New Roman" w:hAnsi="Times New Roman" w:cs="Times New Roman"/>
          <w:sz w:val="24"/>
          <w:szCs w:val="24"/>
        </w:rPr>
        <w:t xml:space="preserve"> erat kaitannya dengan pertanyaan. </w:t>
      </w:r>
      <w:proofErr w:type="gramStart"/>
      <w:r w:rsidRPr="00862740">
        <w:rPr>
          <w:rFonts w:ascii="Times New Roman" w:hAnsi="Times New Roman" w:cs="Times New Roman"/>
          <w:sz w:val="24"/>
          <w:szCs w:val="24"/>
        </w:rPr>
        <w:t xml:space="preserve">Pertanyaan-pertanyaan yang dilontarkan pada saat pembelajaran ini disebut </w:t>
      </w:r>
      <w:r w:rsidRPr="00862740">
        <w:rPr>
          <w:rFonts w:ascii="Times New Roman" w:hAnsi="Times New Roman" w:cs="Times New Roman"/>
          <w:i/>
          <w:sz w:val="24"/>
          <w:szCs w:val="24"/>
        </w:rPr>
        <w:lastRenderedPageBreak/>
        <w:t>Probing Question.</w:t>
      </w:r>
      <w:proofErr w:type="gramEnd"/>
      <w:r w:rsidRPr="00862740">
        <w:rPr>
          <w:rFonts w:ascii="Times New Roman" w:hAnsi="Times New Roman" w:cs="Times New Roman"/>
          <w:i/>
          <w:sz w:val="24"/>
          <w:szCs w:val="24"/>
        </w:rPr>
        <w:t xml:space="preserve"> Probing </w:t>
      </w:r>
      <w:proofErr w:type="gramStart"/>
      <w:r w:rsidRPr="00862740">
        <w:rPr>
          <w:rFonts w:ascii="Times New Roman" w:hAnsi="Times New Roman" w:cs="Times New Roman"/>
          <w:i/>
          <w:sz w:val="24"/>
          <w:szCs w:val="24"/>
        </w:rPr>
        <w:t xml:space="preserve">Question </w:t>
      </w:r>
      <w:r w:rsidRPr="00862740">
        <w:rPr>
          <w:rFonts w:ascii="Times New Roman" w:hAnsi="Times New Roman" w:cs="Times New Roman"/>
          <w:sz w:val="24"/>
          <w:szCs w:val="24"/>
        </w:rPr>
        <w:t xml:space="preserve"> adalah</w:t>
      </w:r>
      <w:proofErr w:type="gramEnd"/>
      <w:r w:rsidRPr="00862740">
        <w:rPr>
          <w:rFonts w:ascii="Times New Roman" w:hAnsi="Times New Roman" w:cs="Times New Roman"/>
          <w:sz w:val="24"/>
          <w:szCs w:val="24"/>
        </w:rPr>
        <w:t xml:space="preserve"> pertanyaan yang bersifat menggali untuk mendapatkan jawaban lebih dalam dari siswa yang bermaksud untuk mengembangkan kualitas jawaban, sehingga jawaban berikutnya lebih jelas, akurat, dan beralasan menurut Suherman yang dikutip oleh Huda dalam buku Model-Model Pengajaran dan Pembelajaran. </w:t>
      </w:r>
      <w:r w:rsidRPr="00862740">
        <w:rPr>
          <w:rFonts w:ascii="Times New Roman" w:hAnsi="Times New Roman" w:cs="Times New Roman"/>
          <w:i/>
          <w:sz w:val="24"/>
          <w:szCs w:val="24"/>
        </w:rPr>
        <w:t xml:space="preserve">Probing </w:t>
      </w:r>
      <w:proofErr w:type="gramStart"/>
      <w:r w:rsidRPr="00862740">
        <w:rPr>
          <w:rFonts w:ascii="Times New Roman" w:hAnsi="Times New Roman" w:cs="Times New Roman"/>
          <w:i/>
          <w:sz w:val="24"/>
          <w:szCs w:val="24"/>
        </w:rPr>
        <w:t xml:space="preserve">Question </w:t>
      </w:r>
      <w:r w:rsidRPr="00862740">
        <w:rPr>
          <w:rFonts w:ascii="Times New Roman" w:hAnsi="Times New Roman" w:cs="Times New Roman"/>
          <w:sz w:val="24"/>
          <w:szCs w:val="24"/>
        </w:rPr>
        <w:t xml:space="preserve"> dapat</w:t>
      </w:r>
      <w:proofErr w:type="gramEnd"/>
      <w:r w:rsidRPr="00862740">
        <w:rPr>
          <w:rFonts w:ascii="Times New Roman" w:hAnsi="Times New Roman" w:cs="Times New Roman"/>
          <w:sz w:val="24"/>
          <w:szCs w:val="24"/>
        </w:rPr>
        <w:t xml:space="preserve"> memotivasi siswa untuk memahami suatu masalah dengan lebih mendalan sehingga siswa mampu mencapai jawaban yang dituju. Selama proses pencarian dan penemuan jawaban atas masalah tersebut, mereka berusaha menghubungkan pengetahuan dan pengalaman yang telah dimiliki dengan pertanyaan yang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dijawab. </w:t>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Berdasarkan penelitian Priatna menurut Sudarti yang dikutip oleh Huda dalam buku Model-Model Pengajaran dan </w:t>
      </w:r>
      <w:proofErr w:type="gramStart"/>
      <w:r w:rsidRPr="00862740">
        <w:rPr>
          <w:rFonts w:ascii="Times New Roman" w:hAnsi="Times New Roman" w:cs="Times New Roman"/>
          <w:sz w:val="24"/>
          <w:szCs w:val="24"/>
        </w:rPr>
        <w:t>Pembelajaran ,proses</w:t>
      </w:r>
      <w:proofErr w:type="gramEnd"/>
      <w:r w:rsidRPr="00862740">
        <w:rPr>
          <w:rFonts w:ascii="Times New Roman" w:hAnsi="Times New Roman" w:cs="Times New Roman"/>
          <w:sz w:val="24"/>
          <w:szCs w:val="24"/>
        </w:rPr>
        <w:t xml:space="preserve"> tanya jawab dalam peembelajaran dilakukan dengan menunjuk siswa secara acak sehingga setiap siswa mau tidak mau harus berpartisipasi aktif. Siswa tidak bisa menghindar proses </w:t>
      </w:r>
      <w:r w:rsidRPr="00862740">
        <w:rPr>
          <w:rFonts w:ascii="Times New Roman" w:hAnsi="Times New Roman" w:cs="Times New Roman"/>
          <w:sz w:val="24"/>
          <w:szCs w:val="24"/>
        </w:rPr>
        <w:lastRenderedPageBreak/>
        <w:t xml:space="preserve">pembelajaran, karena setiap saat ia bisa dilibatkan dalam proses tanya </w:t>
      </w:r>
      <w:proofErr w:type="gramStart"/>
      <w:r w:rsidRPr="00862740">
        <w:rPr>
          <w:rFonts w:ascii="Times New Roman" w:hAnsi="Times New Roman" w:cs="Times New Roman"/>
          <w:sz w:val="24"/>
          <w:szCs w:val="24"/>
        </w:rPr>
        <w:t>jawab.,</w:t>
      </w:r>
      <w:proofErr w:type="gramEnd"/>
      <w:r w:rsidRPr="00862740">
        <w:rPr>
          <w:rFonts w:ascii="Times New Roman" w:hAnsi="Times New Roman" w:cs="Times New Roman"/>
          <w:sz w:val="24"/>
          <w:szCs w:val="24"/>
        </w:rPr>
        <w:t xml:space="preserve"> proses </w:t>
      </w:r>
      <w:r w:rsidRPr="00862740">
        <w:rPr>
          <w:rFonts w:ascii="Times New Roman" w:hAnsi="Times New Roman" w:cs="Times New Roman"/>
          <w:i/>
          <w:sz w:val="24"/>
          <w:szCs w:val="24"/>
        </w:rPr>
        <w:t xml:space="preserve">Probing </w:t>
      </w:r>
      <w:r w:rsidRPr="00862740">
        <w:rPr>
          <w:rFonts w:ascii="Times New Roman" w:hAnsi="Times New Roman" w:cs="Times New Roman"/>
          <w:sz w:val="24"/>
          <w:szCs w:val="24"/>
        </w:rPr>
        <w:t>dapat mengaktifkan siswa dalam belajar yang penuh tantangan, sebab ia menuntut konsentrasi dan keaktifan.</w:t>
      </w:r>
      <w:r w:rsidRPr="00862740">
        <w:rPr>
          <w:rStyle w:val="FootnoteReference"/>
          <w:rFonts w:ascii="Times New Roman" w:hAnsi="Times New Roman" w:cs="Times New Roman"/>
          <w:sz w:val="24"/>
          <w:szCs w:val="24"/>
        </w:rPr>
        <w:footnoteReference w:id="5"/>
      </w:r>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Selanjutnya, perhatian siswa terhadap pembelajaran yang sedang dipelajari cenderung lebih terjaga karena siswa selalu mempersiapkan jawaban sebab mereka harus selalu siap jika tiba-tiba ditunjuk oleh guru.</w:t>
      </w:r>
      <w:proofErr w:type="gramEnd"/>
      <w:r w:rsidRPr="00862740">
        <w:rPr>
          <w:rFonts w:ascii="Times New Roman" w:hAnsi="Times New Roman" w:cs="Times New Roman"/>
          <w:sz w:val="24"/>
          <w:szCs w:val="24"/>
        </w:rPr>
        <w:t xml:space="preserve"> </w:t>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Menurut J.J Hasibuan dkk, Pertanyaan mengarahkan atau menuntun (</w:t>
      </w:r>
      <w:r w:rsidRPr="00862740">
        <w:rPr>
          <w:rFonts w:ascii="Times New Roman" w:hAnsi="Times New Roman" w:cs="Times New Roman"/>
          <w:i/>
          <w:sz w:val="24"/>
          <w:szCs w:val="24"/>
        </w:rPr>
        <w:t>Prompting Question</w:t>
      </w:r>
      <w:r w:rsidRPr="00862740">
        <w:rPr>
          <w:rFonts w:ascii="Times New Roman" w:hAnsi="Times New Roman" w:cs="Times New Roman"/>
          <w:sz w:val="24"/>
          <w:szCs w:val="24"/>
        </w:rPr>
        <w:t>).</w:t>
      </w:r>
      <w:proofErr w:type="gramEnd"/>
      <w:r w:rsidRPr="00862740">
        <w:rPr>
          <w:rFonts w:ascii="Times New Roman" w:hAnsi="Times New Roman" w:cs="Times New Roman"/>
          <w:sz w:val="24"/>
          <w:szCs w:val="24"/>
        </w:rPr>
        <w:t xml:space="preserve"> Pertanyaan yang diajukan untuk memberi arah kepada siswa dalam proses berfikir.</w:t>
      </w:r>
    </w:p>
    <w:p w:rsidR="00E67681" w:rsidRPr="00862740" w:rsidRDefault="00E67681" w:rsidP="00E67681">
      <w:pPr>
        <w:pStyle w:val="ListParagraph"/>
        <w:spacing w:line="480" w:lineRule="auto"/>
        <w:ind w:left="1800" w:hanging="270"/>
        <w:jc w:val="both"/>
        <w:rPr>
          <w:rFonts w:ascii="Times New Roman" w:hAnsi="Times New Roman" w:cs="Times New Roman"/>
          <w:sz w:val="24"/>
          <w:szCs w:val="24"/>
        </w:rPr>
      </w:pPr>
      <w:r w:rsidRPr="00862740">
        <w:rPr>
          <w:rFonts w:ascii="Times New Roman" w:hAnsi="Times New Roman" w:cs="Times New Roman"/>
          <w:sz w:val="24"/>
          <w:szCs w:val="24"/>
        </w:rPr>
        <w:t xml:space="preserve">Contoh: </w:t>
      </w:r>
    </w:p>
    <w:p w:rsidR="00E67681" w:rsidRPr="00862740" w:rsidRDefault="00E67681" w:rsidP="00E67681">
      <w:pPr>
        <w:pStyle w:val="ListParagraph"/>
        <w:spacing w:line="480" w:lineRule="auto"/>
        <w:ind w:left="2700" w:hanging="1170"/>
        <w:jc w:val="both"/>
        <w:rPr>
          <w:rFonts w:ascii="Times New Roman" w:hAnsi="Times New Roman" w:cs="Times New Roman"/>
          <w:sz w:val="24"/>
          <w:szCs w:val="24"/>
        </w:rPr>
      </w:pPr>
      <w:proofErr w:type="gramStart"/>
      <w:r w:rsidRPr="00862740">
        <w:rPr>
          <w:rFonts w:ascii="Times New Roman" w:hAnsi="Times New Roman" w:cs="Times New Roman"/>
          <w:sz w:val="24"/>
          <w:szCs w:val="24"/>
        </w:rPr>
        <w:t>Guru  :</w:t>
      </w:r>
      <w:proofErr w:type="gramEnd"/>
      <w:r w:rsidRPr="00862740">
        <w:rPr>
          <w:rFonts w:ascii="Times New Roman" w:hAnsi="Times New Roman" w:cs="Times New Roman"/>
          <w:sz w:val="24"/>
          <w:szCs w:val="24"/>
        </w:rPr>
        <w:t xml:space="preserve"> “Minggu yang lalu kita telah membicarakan macam-macam strategi belajar-mengajar. Coba, Halim, manakah yang lebbih tinggi derajat ke CBSA-annya, strategi ekspositorik atau heuristik?”</w:t>
      </w:r>
    </w:p>
    <w:p w:rsidR="00E67681" w:rsidRPr="00862740" w:rsidRDefault="00E67681" w:rsidP="00E67681">
      <w:pPr>
        <w:pStyle w:val="ListParagraph"/>
        <w:spacing w:line="480" w:lineRule="auto"/>
        <w:ind w:left="1530"/>
        <w:jc w:val="both"/>
        <w:rPr>
          <w:rFonts w:ascii="Times New Roman" w:hAnsi="Times New Roman" w:cs="Times New Roman"/>
          <w:sz w:val="24"/>
          <w:szCs w:val="24"/>
        </w:rPr>
      </w:pPr>
      <w:proofErr w:type="gramStart"/>
      <w:r w:rsidRPr="00862740">
        <w:rPr>
          <w:rFonts w:ascii="Times New Roman" w:hAnsi="Times New Roman" w:cs="Times New Roman"/>
          <w:sz w:val="24"/>
          <w:szCs w:val="24"/>
        </w:rPr>
        <w:t>Halim :</w:t>
      </w:r>
      <w:proofErr w:type="gramEnd"/>
      <w:r w:rsidRPr="00862740">
        <w:rPr>
          <w:rFonts w:ascii="Times New Roman" w:hAnsi="Times New Roman" w:cs="Times New Roman"/>
          <w:sz w:val="24"/>
          <w:szCs w:val="24"/>
        </w:rPr>
        <w:t xml:space="preserve">  diam (sedang berpikir)</w:t>
      </w:r>
    </w:p>
    <w:p w:rsidR="00E67681" w:rsidRPr="00862740" w:rsidRDefault="00E67681" w:rsidP="00E67681">
      <w:pPr>
        <w:pStyle w:val="ListParagraph"/>
        <w:spacing w:line="480" w:lineRule="auto"/>
        <w:ind w:left="2700" w:hanging="1170"/>
        <w:jc w:val="both"/>
        <w:rPr>
          <w:rFonts w:ascii="Times New Roman" w:hAnsi="Times New Roman" w:cs="Times New Roman"/>
          <w:sz w:val="24"/>
          <w:szCs w:val="24"/>
        </w:rPr>
      </w:pPr>
      <w:proofErr w:type="gramStart"/>
      <w:r w:rsidRPr="00862740">
        <w:rPr>
          <w:rFonts w:ascii="Times New Roman" w:hAnsi="Times New Roman" w:cs="Times New Roman"/>
          <w:sz w:val="24"/>
          <w:szCs w:val="24"/>
        </w:rPr>
        <w:lastRenderedPageBreak/>
        <w:t>Guru :</w:t>
      </w:r>
      <w:proofErr w:type="gramEnd"/>
      <w:r w:rsidRPr="00862740">
        <w:rPr>
          <w:rFonts w:ascii="Times New Roman" w:hAnsi="Times New Roman" w:cs="Times New Roman"/>
          <w:sz w:val="24"/>
          <w:szCs w:val="24"/>
        </w:rPr>
        <w:t xml:space="preserve">  “silahkan tinjau dulu dasar  pengklasifikasian stategi belajar mengajar. </w:t>
      </w:r>
    </w:p>
    <w:p w:rsidR="00E67681" w:rsidRPr="00862740" w:rsidRDefault="00E67681" w:rsidP="00E67681">
      <w:pPr>
        <w:pStyle w:val="ListParagraph"/>
        <w:spacing w:line="480" w:lineRule="auto"/>
        <w:ind w:left="2610" w:hanging="1170"/>
        <w:jc w:val="both"/>
        <w:rPr>
          <w:rFonts w:ascii="Times New Roman" w:hAnsi="Times New Roman" w:cs="Times New Roman"/>
          <w:sz w:val="24"/>
          <w:szCs w:val="24"/>
        </w:rPr>
      </w:pPr>
      <w:r w:rsidRPr="00862740">
        <w:rPr>
          <w:rFonts w:ascii="Times New Roman" w:hAnsi="Times New Roman" w:cs="Times New Roman"/>
          <w:sz w:val="24"/>
          <w:szCs w:val="24"/>
        </w:rPr>
        <w:tab/>
        <w:t xml:space="preserve"> </w:t>
      </w:r>
      <w:proofErr w:type="gramStart"/>
      <w:r w:rsidRPr="00862740">
        <w:rPr>
          <w:rFonts w:ascii="Times New Roman" w:hAnsi="Times New Roman" w:cs="Times New Roman"/>
          <w:sz w:val="24"/>
          <w:szCs w:val="24"/>
        </w:rPr>
        <w:t>Nah . . . bagaimana . . . , Halim?”</w:t>
      </w:r>
      <w:proofErr w:type="gramEnd"/>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Pertanyaan menggali (</w:t>
      </w:r>
      <w:r w:rsidRPr="00862740">
        <w:rPr>
          <w:rFonts w:ascii="Times New Roman" w:hAnsi="Times New Roman" w:cs="Times New Roman"/>
          <w:i/>
          <w:sz w:val="24"/>
          <w:szCs w:val="24"/>
        </w:rPr>
        <w:t>probing question</w:t>
      </w:r>
      <w:r w:rsidRPr="00862740">
        <w:rPr>
          <w:rFonts w:ascii="Times New Roman" w:hAnsi="Times New Roman" w:cs="Times New Roman"/>
          <w:sz w:val="24"/>
          <w:szCs w:val="24"/>
        </w:rPr>
        <w:t>).</w:t>
      </w:r>
      <w:proofErr w:type="gramEnd"/>
      <w:r w:rsidRPr="00862740">
        <w:rPr>
          <w:rFonts w:ascii="Times New Roman" w:hAnsi="Times New Roman" w:cs="Times New Roman"/>
          <w:sz w:val="24"/>
          <w:szCs w:val="24"/>
        </w:rPr>
        <w:t xml:space="preserve"> Pertanyaan lanjutan yang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mendorong siswa untuk lebih mendalami jawaban terhadap pertanyaan sebelumnya. </w:t>
      </w:r>
    </w:p>
    <w:p w:rsidR="00E67681" w:rsidRPr="00862740" w:rsidRDefault="00E67681" w:rsidP="00E67681">
      <w:pPr>
        <w:pStyle w:val="ListParagraph"/>
        <w:spacing w:line="480" w:lineRule="auto"/>
        <w:ind w:left="1530"/>
        <w:jc w:val="both"/>
        <w:rPr>
          <w:rFonts w:ascii="Times New Roman" w:hAnsi="Times New Roman" w:cs="Times New Roman"/>
          <w:sz w:val="24"/>
          <w:szCs w:val="24"/>
        </w:rPr>
      </w:pPr>
      <w:proofErr w:type="gramStart"/>
      <w:r w:rsidRPr="00862740">
        <w:rPr>
          <w:rFonts w:ascii="Times New Roman" w:hAnsi="Times New Roman" w:cs="Times New Roman"/>
          <w:sz w:val="24"/>
          <w:szCs w:val="24"/>
        </w:rPr>
        <w:t>Contoh :</w:t>
      </w:r>
      <w:proofErr w:type="gramEnd"/>
      <w:r w:rsidRPr="00862740">
        <w:rPr>
          <w:rFonts w:ascii="Times New Roman" w:hAnsi="Times New Roman" w:cs="Times New Roman"/>
          <w:sz w:val="24"/>
          <w:szCs w:val="24"/>
        </w:rPr>
        <w:t xml:space="preserve"> </w:t>
      </w:r>
    </w:p>
    <w:p w:rsidR="00E67681" w:rsidRPr="00862740" w:rsidRDefault="00E67681" w:rsidP="00E67681">
      <w:pPr>
        <w:pStyle w:val="ListParagraph"/>
        <w:spacing w:line="480" w:lineRule="auto"/>
        <w:ind w:left="2610" w:hanging="1080"/>
        <w:jc w:val="both"/>
        <w:rPr>
          <w:rFonts w:ascii="Times New Roman" w:hAnsi="Times New Roman" w:cs="Times New Roman"/>
          <w:sz w:val="24"/>
          <w:szCs w:val="24"/>
        </w:rPr>
      </w:pPr>
      <w:proofErr w:type="gramStart"/>
      <w:r w:rsidRPr="00862740">
        <w:rPr>
          <w:rFonts w:ascii="Times New Roman" w:hAnsi="Times New Roman" w:cs="Times New Roman"/>
          <w:sz w:val="24"/>
          <w:szCs w:val="24"/>
        </w:rPr>
        <w:t>Guru  :</w:t>
      </w:r>
      <w:proofErr w:type="gramEnd"/>
      <w:r w:rsidRPr="00862740">
        <w:rPr>
          <w:rFonts w:ascii="Times New Roman" w:hAnsi="Times New Roman" w:cs="Times New Roman"/>
          <w:sz w:val="24"/>
          <w:szCs w:val="24"/>
        </w:rPr>
        <w:t xml:space="preserve"> “setelah kemarin kita bersama-sama meninjau bendungan karangkates, bagaimana pendapatmu tentang bendungan tersebut, Amin?”</w:t>
      </w:r>
    </w:p>
    <w:p w:rsidR="00E67681" w:rsidRPr="00862740" w:rsidRDefault="00E67681" w:rsidP="00E67681">
      <w:pPr>
        <w:pStyle w:val="ListParagraph"/>
        <w:spacing w:line="480" w:lineRule="auto"/>
        <w:ind w:left="1800" w:hanging="270"/>
        <w:jc w:val="both"/>
        <w:rPr>
          <w:rFonts w:ascii="Times New Roman" w:hAnsi="Times New Roman" w:cs="Times New Roman"/>
          <w:sz w:val="24"/>
          <w:szCs w:val="24"/>
        </w:rPr>
      </w:pPr>
      <w:r w:rsidRPr="00862740">
        <w:rPr>
          <w:rFonts w:ascii="Times New Roman" w:hAnsi="Times New Roman" w:cs="Times New Roman"/>
          <w:sz w:val="24"/>
          <w:szCs w:val="24"/>
        </w:rPr>
        <w:t xml:space="preserve">Amin   :  </w:t>
      </w:r>
      <w:proofErr w:type="gramStart"/>
      <w:r w:rsidRPr="00862740">
        <w:rPr>
          <w:rFonts w:ascii="Times New Roman" w:hAnsi="Times New Roman" w:cs="Times New Roman"/>
          <w:sz w:val="24"/>
          <w:szCs w:val="24"/>
        </w:rPr>
        <w:t>“ sangat</w:t>
      </w:r>
      <w:proofErr w:type="gramEnd"/>
      <w:r w:rsidRPr="00862740">
        <w:rPr>
          <w:rFonts w:ascii="Times New Roman" w:hAnsi="Times New Roman" w:cs="Times New Roman"/>
          <w:sz w:val="24"/>
          <w:szCs w:val="24"/>
        </w:rPr>
        <w:t xml:space="preserve"> menarik, pak.”</w:t>
      </w:r>
    </w:p>
    <w:p w:rsidR="00E67681" w:rsidRPr="00862740" w:rsidRDefault="00E67681" w:rsidP="00E67681">
      <w:pPr>
        <w:pStyle w:val="ListParagraph"/>
        <w:spacing w:line="480" w:lineRule="auto"/>
        <w:ind w:left="1800" w:hanging="270"/>
        <w:jc w:val="both"/>
        <w:rPr>
          <w:rFonts w:ascii="Times New Roman" w:hAnsi="Times New Roman" w:cs="Times New Roman"/>
          <w:sz w:val="24"/>
          <w:szCs w:val="24"/>
        </w:rPr>
      </w:pPr>
      <w:r w:rsidRPr="00862740">
        <w:rPr>
          <w:rFonts w:ascii="Times New Roman" w:hAnsi="Times New Roman" w:cs="Times New Roman"/>
          <w:sz w:val="24"/>
          <w:szCs w:val="24"/>
        </w:rPr>
        <w:t xml:space="preserve">Guru    : </w:t>
      </w:r>
      <w:proofErr w:type="gramStart"/>
      <w:r w:rsidRPr="00862740">
        <w:rPr>
          <w:rFonts w:ascii="Times New Roman" w:hAnsi="Times New Roman" w:cs="Times New Roman"/>
          <w:sz w:val="24"/>
          <w:szCs w:val="24"/>
        </w:rPr>
        <w:t>“ faktor</w:t>
      </w:r>
      <w:proofErr w:type="gramEnd"/>
      <w:r w:rsidRPr="00862740">
        <w:rPr>
          <w:rFonts w:ascii="Times New Roman" w:hAnsi="Times New Roman" w:cs="Times New Roman"/>
          <w:sz w:val="24"/>
          <w:szCs w:val="24"/>
        </w:rPr>
        <w:t xml:space="preserve"> apa yang menarik ?”</w:t>
      </w:r>
    </w:p>
    <w:p w:rsidR="00E67681" w:rsidRPr="00862740" w:rsidRDefault="00E67681" w:rsidP="00E67681">
      <w:pPr>
        <w:pStyle w:val="ListParagraph"/>
        <w:spacing w:line="480" w:lineRule="auto"/>
        <w:ind w:left="2700" w:hanging="1260"/>
        <w:jc w:val="both"/>
        <w:rPr>
          <w:rFonts w:ascii="Times New Roman" w:hAnsi="Times New Roman" w:cs="Times New Roman"/>
          <w:sz w:val="24"/>
          <w:szCs w:val="24"/>
        </w:rPr>
      </w:pPr>
      <w:r w:rsidRPr="00862740">
        <w:rPr>
          <w:rFonts w:ascii="Times New Roman" w:hAnsi="Times New Roman" w:cs="Times New Roman"/>
          <w:sz w:val="24"/>
          <w:szCs w:val="24"/>
        </w:rPr>
        <w:tab/>
      </w:r>
      <w:proofErr w:type="gramStart"/>
      <w:r w:rsidRPr="00862740">
        <w:rPr>
          <w:rFonts w:ascii="Times New Roman" w:hAnsi="Times New Roman" w:cs="Times New Roman"/>
          <w:sz w:val="24"/>
          <w:szCs w:val="24"/>
        </w:rPr>
        <w:t>Dan seterusnya.</w:t>
      </w:r>
      <w:proofErr w:type="gramEnd"/>
      <w:r w:rsidRPr="00862740">
        <w:rPr>
          <w:rStyle w:val="FootnoteReference"/>
          <w:rFonts w:ascii="Times New Roman" w:hAnsi="Times New Roman" w:cs="Times New Roman"/>
          <w:sz w:val="24"/>
          <w:szCs w:val="24"/>
        </w:rPr>
        <w:t xml:space="preserve"> </w:t>
      </w:r>
      <w:r w:rsidRPr="00862740">
        <w:rPr>
          <w:rStyle w:val="FootnoteReference"/>
          <w:rFonts w:ascii="Times New Roman" w:hAnsi="Times New Roman" w:cs="Times New Roman"/>
          <w:sz w:val="24"/>
          <w:szCs w:val="24"/>
        </w:rPr>
        <w:footnoteReference w:id="6"/>
      </w:r>
    </w:p>
    <w:p w:rsidR="00E67681" w:rsidRPr="00862740" w:rsidRDefault="006E69B7" w:rsidP="00255FE1">
      <w:pPr>
        <w:pStyle w:val="ListParagraph"/>
        <w:spacing w:line="480" w:lineRule="auto"/>
        <w:ind w:left="1440" w:firstLine="720"/>
        <w:jc w:val="both"/>
        <w:rPr>
          <w:rStyle w:val="FootnoteReference"/>
          <w:rFonts w:ascii="Times New Roman" w:hAnsi="Times New Roman" w:cs="Times New Roman"/>
          <w:sz w:val="24"/>
          <w:szCs w:val="24"/>
        </w:rPr>
      </w:pPr>
      <w:r w:rsidRPr="00862740">
        <w:rPr>
          <w:rFonts w:ascii="Times New Roman" w:hAnsi="Times New Roman" w:cs="Times New Roman"/>
          <w:sz w:val="24"/>
          <w:szCs w:val="24"/>
        </w:rPr>
        <w:t>Jadi dapat disimpulk</w:t>
      </w:r>
      <w:r w:rsidR="001955C7" w:rsidRPr="00862740">
        <w:rPr>
          <w:rFonts w:ascii="Times New Roman" w:hAnsi="Times New Roman" w:cs="Times New Roman"/>
          <w:sz w:val="24"/>
          <w:szCs w:val="24"/>
        </w:rPr>
        <w:t>a</w:t>
      </w:r>
      <w:r w:rsidRPr="00862740">
        <w:rPr>
          <w:rFonts w:ascii="Times New Roman" w:hAnsi="Times New Roman" w:cs="Times New Roman"/>
          <w:sz w:val="24"/>
          <w:szCs w:val="24"/>
        </w:rPr>
        <w:t xml:space="preserve">n bahwa model pembelajaran </w:t>
      </w:r>
      <w:r w:rsidRPr="00862740">
        <w:rPr>
          <w:rFonts w:ascii="Times New Roman" w:hAnsi="Times New Roman" w:cs="Times New Roman"/>
          <w:i/>
          <w:sz w:val="24"/>
          <w:szCs w:val="24"/>
        </w:rPr>
        <w:t>Probing-Prompting</w:t>
      </w:r>
      <w:r w:rsidRPr="00862740">
        <w:rPr>
          <w:rFonts w:ascii="Times New Roman" w:hAnsi="Times New Roman" w:cs="Times New Roman"/>
          <w:sz w:val="24"/>
          <w:szCs w:val="24"/>
        </w:rPr>
        <w:t xml:space="preserve"> yaitu adalah suatu model pembelajaaran yang sangat erat kaitannya</w:t>
      </w:r>
      <w:r w:rsidR="001955C7" w:rsidRPr="00862740">
        <w:rPr>
          <w:rFonts w:ascii="Times New Roman" w:hAnsi="Times New Roman" w:cs="Times New Roman"/>
          <w:sz w:val="24"/>
          <w:szCs w:val="24"/>
        </w:rPr>
        <w:t xml:space="preserve"> </w:t>
      </w:r>
      <w:r w:rsidRPr="00862740">
        <w:rPr>
          <w:rFonts w:ascii="Times New Roman" w:hAnsi="Times New Roman" w:cs="Times New Roman"/>
          <w:sz w:val="24"/>
          <w:szCs w:val="24"/>
        </w:rPr>
        <w:t xml:space="preserve">dengan </w:t>
      </w:r>
      <w:proofErr w:type="gramStart"/>
      <w:r w:rsidRPr="00862740">
        <w:rPr>
          <w:rFonts w:ascii="Times New Roman" w:hAnsi="Times New Roman" w:cs="Times New Roman"/>
          <w:sz w:val="24"/>
          <w:szCs w:val="24"/>
        </w:rPr>
        <w:t>pertanyaan .</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model</w:t>
      </w:r>
      <w:proofErr w:type="gramEnd"/>
      <w:r w:rsidRPr="00862740">
        <w:rPr>
          <w:rFonts w:ascii="Times New Roman" w:hAnsi="Times New Roman" w:cs="Times New Roman"/>
          <w:sz w:val="24"/>
          <w:szCs w:val="24"/>
        </w:rPr>
        <w:t xml:space="preserve"> pembelajaran ini digunakan untuk menggali melejitkan proses berpikir siswa, sehingga </w:t>
      </w:r>
      <w:r w:rsidRPr="00862740">
        <w:rPr>
          <w:rFonts w:ascii="Times New Roman" w:hAnsi="Times New Roman" w:cs="Times New Roman"/>
          <w:sz w:val="24"/>
          <w:szCs w:val="24"/>
        </w:rPr>
        <w:lastRenderedPageBreak/>
        <w:t xml:space="preserve">siswa dapat berperan aktif dalam proses pembelajaran dan </w:t>
      </w:r>
      <w:r w:rsidR="00255FE1" w:rsidRPr="00862740">
        <w:rPr>
          <w:rFonts w:ascii="Times New Roman" w:hAnsi="Times New Roman" w:cs="Times New Roman"/>
          <w:sz w:val="24"/>
          <w:szCs w:val="24"/>
        </w:rPr>
        <w:t>siswa mampu menguasai materi pelajaran.</w:t>
      </w:r>
    </w:p>
    <w:p w:rsidR="000D76D6" w:rsidRPr="00862740" w:rsidRDefault="00E67681" w:rsidP="000D76D6">
      <w:pPr>
        <w:pStyle w:val="ListParagraph"/>
        <w:numPr>
          <w:ilvl w:val="0"/>
          <w:numId w:val="22"/>
        </w:numPr>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 xml:space="preserve">Langkah-Langkah Probing Prompting Learning </w:t>
      </w:r>
    </w:p>
    <w:p w:rsidR="000D76D6" w:rsidRPr="00862740" w:rsidRDefault="00E67681" w:rsidP="000D76D6">
      <w:pPr>
        <w:pStyle w:val="ListParagraph"/>
        <w:spacing w:line="480" w:lineRule="auto"/>
        <w:ind w:left="1440" w:firstLine="450"/>
        <w:jc w:val="both"/>
        <w:rPr>
          <w:rFonts w:ascii="Times New Roman" w:hAnsi="Times New Roman" w:cs="Times New Roman"/>
          <w:sz w:val="24"/>
          <w:szCs w:val="24"/>
        </w:rPr>
      </w:pPr>
      <w:r w:rsidRPr="00862740">
        <w:rPr>
          <w:rFonts w:ascii="Times New Roman" w:hAnsi="Times New Roman" w:cs="Times New Roman"/>
          <w:sz w:val="24"/>
          <w:szCs w:val="24"/>
        </w:rPr>
        <w:t xml:space="preserve">Langkah-langkah pembelajaran </w:t>
      </w:r>
      <w:r w:rsidRPr="00862740">
        <w:rPr>
          <w:rFonts w:ascii="Times New Roman" w:hAnsi="Times New Roman" w:cs="Times New Roman"/>
          <w:i/>
          <w:sz w:val="24"/>
          <w:szCs w:val="24"/>
        </w:rPr>
        <w:t>probing-</w:t>
      </w:r>
      <w:proofErr w:type="gramStart"/>
      <w:r w:rsidRPr="00862740">
        <w:rPr>
          <w:rFonts w:ascii="Times New Roman" w:hAnsi="Times New Roman" w:cs="Times New Roman"/>
          <w:i/>
          <w:sz w:val="24"/>
          <w:szCs w:val="24"/>
        </w:rPr>
        <w:t xml:space="preserve">prompting </w:t>
      </w:r>
      <w:r w:rsidRPr="00862740">
        <w:rPr>
          <w:rFonts w:ascii="Times New Roman" w:hAnsi="Times New Roman" w:cs="Times New Roman"/>
          <w:sz w:val="24"/>
          <w:szCs w:val="24"/>
        </w:rPr>
        <w:t xml:space="preserve"> dijabarkan</w:t>
      </w:r>
      <w:proofErr w:type="gramEnd"/>
      <w:r w:rsidRPr="00862740">
        <w:rPr>
          <w:rFonts w:ascii="Times New Roman" w:hAnsi="Times New Roman" w:cs="Times New Roman"/>
          <w:sz w:val="24"/>
          <w:szCs w:val="24"/>
        </w:rPr>
        <w:t xml:space="preserve"> melalui tujuh tahapan teknik </w:t>
      </w:r>
      <w:r w:rsidRPr="00862740">
        <w:rPr>
          <w:rFonts w:ascii="Times New Roman" w:hAnsi="Times New Roman" w:cs="Times New Roman"/>
          <w:i/>
          <w:sz w:val="24"/>
          <w:szCs w:val="24"/>
        </w:rPr>
        <w:t xml:space="preserve">probing </w:t>
      </w:r>
      <w:r w:rsidRPr="00862740">
        <w:rPr>
          <w:rFonts w:ascii="Times New Roman" w:hAnsi="Times New Roman" w:cs="Times New Roman"/>
          <w:sz w:val="24"/>
          <w:szCs w:val="24"/>
        </w:rPr>
        <w:t xml:space="preserve">menurut Sudarti yang dikutip oleh Huda dalam buku Model-Model Pengajaran dan Pembelajaran, yang kemudian dikembangkan dengan </w:t>
      </w:r>
      <w:r w:rsidRPr="00862740">
        <w:rPr>
          <w:rFonts w:ascii="Times New Roman" w:hAnsi="Times New Roman" w:cs="Times New Roman"/>
          <w:i/>
          <w:sz w:val="24"/>
          <w:szCs w:val="24"/>
        </w:rPr>
        <w:t xml:space="preserve"> prompting </w:t>
      </w:r>
      <w:r w:rsidRPr="00862740">
        <w:rPr>
          <w:rFonts w:ascii="Times New Roman" w:hAnsi="Times New Roman" w:cs="Times New Roman"/>
          <w:sz w:val="24"/>
          <w:szCs w:val="24"/>
        </w:rPr>
        <w:t xml:space="preserve">sebagai berikut: </w:t>
      </w:r>
    </w:p>
    <w:p w:rsidR="000D76D6" w:rsidRPr="00862740" w:rsidRDefault="00E67681" w:rsidP="000D76D6">
      <w:pPr>
        <w:pStyle w:val="ListParagraph"/>
        <w:numPr>
          <w:ilvl w:val="0"/>
          <w:numId w:val="20"/>
        </w:numPr>
        <w:spacing w:line="480" w:lineRule="auto"/>
        <w:ind w:left="1710" w:hanging="270"/>
        <w:jc w:val="both"/>
        <w:rPr>
          <w:rFonts w:ascii="Times New Roman" w:hAnsi="Times New Roman" w:cs="Times New Roman"/>
          <w:sz w:val="24"/>
          <w:szCs w:val="24"/>
        </w:rPr>
      </w:pPr>
      <w:r w:rsidRPr="00862740">
        <w:rPr>
          <w:rFonts w:ascii="Times New Roman" w:hAnsi="Times New Roman" w:cs="Times New Roman"/>
          <w:sz w:val="24"/>
          <w:szCs w:val="24"/>
        </w:rPr>
        <w:t xml:space="preserve">Guru </w:t>
      </w:r>
      <w:proofErr w:type="gramStart"/>
      <w:r w:rsidRPr="00862740">
        <w:rPr>
          <w:rFonts w:ascii="Times New Roman" w:hAnsi="Times New Roman" w:cs="Times New Roman"/>
          <w:sz w:val="24"/>
          <w:szCs w:val="24"/>
        </w:rPr>
        <w:t>menghadapkan</w:t>
      </w:r>
      <w:proofErr w:type="gramEnd"/>
      <w:r w:rsidRPr="00862740">
        <w:rPr>
          <w:rFonts w:ascii="Times New Roman" w:hAnsi="Times New Roman" w:cs="Times New Roman"/>
          <w:sz w:val="24"/>
          <w:szCs w:val="24"/>
        </w:rPr>
        <w:t xml:space="preserve"> siswa pada situasi baru, misalkan dengan membeberkan gambar, rumus, atau situasi lainnya yang mengandung permasalahan.</w:t>
      </w:r>
    </w:p>
    <w:p w:rsidR="000D76D6" w:rsidRPr="00862740" w:rsidRDefault="00E67681" w:rsidP="000D76D6">
      <w:pPr>
        <w:pStyle w:val="ListParagraph"/>
        <w:numPr>
          <w:ilvl w:val="0"/>
          <w:numId w:val="20"/>
        </w:numPr>
        <w:spacing w:line="480" w:lineRule="auto"/>
        <w:ind w:left="1710" w:hanging="270"/>
        <w:jc w:val="both"/>
        <w:rPr>
          <w:rFonts w:ascii="Times New Roman" w:hAnsi="Times New Roman" w:cs="Times New Roman"/>
          <w:sz w:val="24"/>
          <w:szCs w:val="24"/>
        </w:rPr>
      </w:pPr>
      <w:r w:rsidRPr="00862740">
        <w:rPr>
          <w:rFonts w:ascii="Times New Roman" w:hAnsi="Times New Roman" w:cs="Times New Roman"/>
          <w:sz w:val="24"/>
          <w:szCs w:val="24"/>
        </w:rPr>
        <w:t>Menunggu beberapa saat untuk memberikan kesempatan kepada siswa untuk merumuskan jawban atau melakukan diskusi kecil dalam merumuskan permasalahan.</w:t>
      </w:r>
    </w:p>
    <w:p w:rsidR="000D76D6" w:rsidRPr="00862740" w:rsidRDefault="00E67681" w:rsidP="000D76D6">
      <w:pPr>
        <w:pStyle w:val="ListParagraph"/>
        <w:numPr>
          <w:ilvl w:val="0"/>
          <w:numId w:val="20"/>
        </w:numPr>
        <w:spacing w:line="480" w:lineRule="auto"/>
        <w:ind w:left="1710" w:hanging="270"/>
        <w:jc w:val="both"/>
        <w:rPr>
          <w:rFonts w:ascii="Times New Roman" w:hAnsi="Times New Roman" w:cs="Times New Roman"/>
          <w:sz w:val="24"/>
          <w:szCs w:val="24"/>
        </w:rPr>
      </w:pPr>
      <w:r w:rsidRPr="00862740">
        <w:rPr>
          <w:rFonts w:ascii="Times New Roman" w:hAnsi="Times New Roman" w:cs="Times New Roman"/>
          <w:sz w:val="24"/>
          <w:szCs w:val="24"/>
        </w:rPr>
        <w:t xml:space="preserve">Guru </w:t>
      </w:r>
      <w:proofErr w:type="gramStart"/>
      <w:r w:rsidRPr="00862740">
        <w:rPr>
          <w:rFonts w:ascii="Times New Roman" w:hAnsi="Times New Roman" w:cs="Times New Roman"/>
          <w:sz w:val="24"/>
          <w:szCs w:val="24"/>
        </w:rPr>
        <w:t>mengajukan</w:t>
      </w:r>
      <w:proofErr w:type="gramEnd"/>
      <w:r w:rsidRPr="00862740">
        <w:rPr>
          <w:rFonts w:ascii="Times New Roman" w:hAnsi="Times New Roman" w:cs="Times New Roman"/>
          <w:sz w:val="24"/>
          <w:szCs w:val="24"/>
        </w:rPr>
        <w:t xml:space="preserve"> persoalan yang sesuai dengan tujuan pembelajaran khusus (TPK) atau indicator kepada seluruh siswa. </w:t>
      </w:r>
    </w:p>
    <w:p w:rsidR="000D76D6" w:rsidRPr="00862740" w:rsidRDefault="00E67681" w:rsidP="000D76D6">
      <w:pPr>
        <w:pStyle w:val="ListParagraph"/>
        <w:numPr>
          <w:ilvl w:val="0"/>
          <w:numId w:val="20"/>
        </w:numPr>
        <w:spacing w:line="480" w:lineRule="auto"/>
        <w:ind w:left="1710" w:hanging="270"/>
        <w:jc w:val="both"/>
        <w:rPr>
          <w:rFonts w:ascii="Times New Roman" w:hAnsi="Times New Roman" w:cs="Times New Roman"/>
          <w:sz w:val="24"/>
          <w:szCs w:val="24"/>
        </w:rPr>
      </w:pPr>
      <w:r w:rsidRPr="00862740">
        <w:rPr>
          <w:rFonts w:ascii="Times New Roman" w:hAnsi="Times New Roman" w:cs="Times New Roman"/>
          <w:sz w:val="24"/>
          <w:szCs w:val="24"/>
        </w:rPr>
        <w:lastRenderedPageBreak/>
        <w:t xml:space="preserve">Menunggu beberapa saat untuk memberikan kesempatan kepada siswa untuk merumuskan jawaban atau melakukan diskusi kecil. </w:t>
      </w:r>
    </w:p>
    <w:p w:rsidR="000D76D6" w:rsidRPr="00862740" w:rsidRDefault="00E67681" w:rsidP="000D76D6">
      <w:pPr>
        <w:pStyle w:val="ListParagraph"/>
        <w:numPr>
          <w:ilvl w:val="0"/>
          <w:numId w:val="20"/>
        </w:numPr>
        <w:spacing w:line="480" w:lineRule="auto"/>
        <w:ind w:left="1710" w:hanging="270"/>
        <w:jc w:val="both"/>
        <w:rPr>
          <w:rFonts w:ascii="Times New Roman" w:hAnsi="Times New Roman" w:cs="Times New Roman"/>
          <w:sz w:val="24"/>
          <w:szCs w:val="24"/>
        </w:rPr>
      </w:pPr>
      <w:r w:rsidRPr="00862740">
        <w:rPr>
          <w:rFonts w:ascii="Times New Roman" w:hAnsi="Times New Roman" w:cs="Times New Roman"/>
          <w:sz w:val="24"/>
          <w:szCs w:val="24"/>
        </w:rPr>
        <w:t xml:space="preserve">Menunjuk salah satu siswa untuk menjawab pertanyaan. </w:t>
      </w:r>
    </w:p>
    <w:p w:rsidR="000D76D6" w:rsidRPr="00862740" w:rsidRDefault="00E67681" w:rsidP="000D76D6">
      <w:pPr>
        <w:pStyle w:val="ListParagraph"/>
        <w:numPr>
          <w:ilvl w:val="0"/>
          <w:numId w:val="20"/>
        </w:numPr>
        <w:spacing w:line="480" w:lineRule="auto"/>
        <w:ind w:left="1710" w:hanging="270"/>
        <w:jc w:val="both"/>
        <w:rPr>
          <w:rFonts w:ascii="Times New Roman" w:hAnsi="Times New Roman" w:cs="Times New Roman"/>
          <w:sz w:val="24"/>
          <w:szCs w:val="24"/>
        </w:rPr>
      </w:pPr>
      <w:r w:rsidRPr="00862740">
        <w:rPr>
          <w:rFonts w:ascii="Times New Roman" w:hAnsi="Times New Roman" w:cs="Times New Roman"/>
          <w:sz w:val="24"/>
          <w:szCs w:val="24"/>
        </w:rPr>
        <w:t xml:space="preserve">Jika jawabannya tepat, maka guru meminta tanggapan kepada siswa lain tentang jawaban tersebut untuk meyakinkan bahwa seluruh siswa terlibat dalam kegiatan yang sedang berlangsung. Namun, jika siswa tersebut mengalami kemacetan jawban atau jawaban yang diberikan kurang tepat, atau diam, maka guru mengajukan pertanyaan-pertanyaan lain yang jawabannya merupakan petunjuk jalan penyelesaian jawaban. Kemudian, guru memberikan pertanyaan yang menuntut siswa berpikir pada tingkat yang lebih tinggi, higga siswa dapat menjawab pertanyaan sesuai dengan kompetensi dasar atau indikator. Pertanyaan yang diajukan pada langkah keenam ini sebaiknya diberikan pada beberapa </w:t>
      </w:r>
      <w:proofErr w:type="gramStart"/>
      <w:r w:rsidRPr="00862740">
        <w:rPr>
          <w:rFonts w:ascii="Times New Roman" w:hAnsi="Times New Roman" w:cs="Times New Roman"/>
          <w:sz w:val="24"/>
          <w:szCs w:val="24"/>
        </w:rPr>
        <w:t>siswa  yang</w:t>
      </w:r>
      <w:proofErr w:type="gramEnd"/>
      <w:r w:rsidRPr="00862740">
        <w:rPr>
          <w:rFonts w:ascii="Times New Roman" w:hAnsi="Times New Roman" w:cs="Times New Roman"/>
          <w:sz w:val="24"/>
          <w:szCs w:val="24"/>
        </w:rPr>
        <w:t xml:space="preserve"> berbeda agar </w:t>
      </w:r>
      <w:r w:rsidRPr="00862740">
        <w:rPr>
          <w:rFonts w:ascii="Times New Roman" w:hAnsi="Times New Roman" w:cs="Times New Roman"/>
          <w:sz w:val="24"/>
          <w:szCs w:val="24"/>
        </w:rPr>
        <w:lastRenderedPageBreak/>
        <w:t xml:space="preserve">seluruh siswa terlibat dalam seluruh kegiatan </w:t>
      </w:r>
      <w:r w:rsidRPr="00862740">
        <w:rPr>
          <w:rFonts w:ascii="Times New Roman" w:hAnsi="Times New Roman" w:cs="Times New Roman"/>
          <w:i/>
          <w:sz w:val="24"/>
          <w:szCs w:val="24"/>
        </w:rPr>
        <w:t>probing-prompting.</w:t>
      </w:r>
    </w:p>
    <w:p w:rsidR="000D76D6" w:rsidRPr="00862740" w:rsidRDefault="00E67681" w:rsidP="000D76D6">
      <w:pPr>
        <w:pStyle w:val="ListParagraph"/>
        <w:numPr>
          <w:ilvl w:val="0"/>
          <w:numId w:val="20"/>
        </w:numPr>
        <w:spacing w:line="480" w:lineRule="auto"/>
        <w:ind w:left="1710" w:hanging="270"/>
        <w:jc w:val="both"/>
        <w:rPr>
          <w:rStyle w:val="FootnoteReference"/>
          <w:rFonts w:ascii="Times New Roman" w:hAnsi="Times New Roman" w:cs="Times New Roman"/>
          <w:sz w:val="24"/>
          <w:szCs w:val="24"/>
          <w:vertAlign w:val="baseline"/>
        </w:rPr>
      </w:pPr>
      <w:r w:rsidRPr="00862740">
        <w:rPr>
          <w:rFonts w:ascii="Times New Roman" w:hAnsi="Times New Roman" w:cs="Times New Roman"/>
          <w:sz w:val="24"/>
          <w:szCs w:val="24"/>
        </w:rPr>
        <w:t xml:space="preserve">Guru </w:t>
      </w:r>
      <w:proofErr w:type="gramStart"/>
      <w:r w:rsidRPr="00862740">
        <w:rPr>
          <w:rFonts w:ascii="Times New Roman" w:hAnsi="Times New Roman" w:cs="Times New Roman"/>
          <w:sz w:val="24"/>
          <w:szCs w:val="24"/>
        </w:rPr>
        <w:t>mengajukan</w:t>
      </w:r>
      <w:proofErr w:type="gramEnd"/>
      <w:r w:rsidRPr="00862740">
        <w:rPr>
          <w:rFonts w:ascii="Times New Roman" w:hAnsi="Times New Roman" w:cs="Times New Roman"/>
          <w:sz w:val="24"/>
          <w:szCs w:val="24"/>
        </w:rPr>
        <w:t xml:space="preserve"> pertanyaan akhir pada siswa yang berbeda u</w:t>
      </w:r>
      <w:r w:rsidR="00B720EB" w:rsidRPr="00862740">
        <w:rPr>
          <w:rFonts w:ascii="Times New Roman" w:hAnsi="Times New Roman" w:cs="Times New Roman"/>
          <w:sz w:val="24"/>
          <w:szCs w:val="24"/>
        </w:rPr>
        <w:t xml:space="preserve">ntuk lebih menekankan bahwa TPK atau </w:t>
      </w:r>
      <w:r w:rsidRPr="00862740">
        <w:rPr>
          <w:rFonts w:ascii="Times New Roman" w:hAnsi="Times New Roman" w:cs="Times New Roman"/>
          <w:sz w:val="24"/>
          <w:szCs w:val="24"/>
        </w:rPr>
        <w:t>indicator tersebut benar-benar telah dipahami oleh seluruh siswa.</w:t>
      </w:r>
      <w:r w:rsidRPr="00862740">
        <w:rPr>
          <w:rStyle w:val="FootnoteReference"/>
          <w:rFonts w:ascii="Times New Roman" w:hAnsi="Times New Roman" w:cs="Times New Roman"/>
          <w:sz w:val="24"/>
          <w:szCs w:val="24"/>
        </w:rPr>
        <w:t xml:space="preserve"> </w:t>
      </w:r>
      <w:r w:rsidRPr="00862740">
        <w:rPr>
          <w:rStyle w:val="FootnoteReference"/>
          <w:rFonts w:ascii="Times New Roman" w:hAnsi="Times New Roman" w:cs="Times New Roman"/>
          <w:sz w:val="24"/>
          <w:szCs w:val="24"/>
        </w:rPr>
        <w:footnoteReference w:id="7"/>
      </w:r>
    </w:p>
    <w:p w:rsidR="000D76D6" w:rsidRPr="00862740" w:rsidRDefault="00E67681" w:rsidP="000D76D6">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Menurut Rosnawati yang dikutip oleh  Shoimin,</w:t>
      </w:r>
      <w:r w:rsidRPr="00862740">
        <w:rPr>
          <w:rFonts w:ascii="Times New Roman" w:hAnsi="Times New Roman" w:cs="Times New Roman"/>
          <w:i/>
          <w:sz w:val="24"/>
          <w:szCs w:val="24"/>
        </w:rPr>
        <w:t xml:space="preserve"> </w:t>
      </w:r>
      <w:r w:rsidRPr="00862740">
        <w:rPr>
          <w:rFonts w:ascii="Times New Roman" w:hAnsi="Times New Roman" w:cs="Times New Roman"/>
          <w:sz w:val="24"/>
          <w:szCs w:val="24"/>
        </w:rPr>
        <w:t xml:space="preserve">dalam buku 68 Model Pembelajaran Inovatif dalam Kurikulum 2013, pola umum dalam pembelajaran dengan menggunakan teknik </w:t>
      </w:r>
      <w:r w:rsidRPr="00862740">
        <w:rPr>
          <w:rFonts w:ascii="Times New Roman" w:hAnsi="Times New Roman" w:cs="Times New Roman"/>
          <w:i/>
          <w:sz w:val="24"/>
          <w:szCs w:val="24"/>
        </w:rPr>
        <w:t xml:space="preserve">Probing </w:t>
      </w:r>
      <w:r w:rsidRPr="00862740">
        <w:rPr>
          <w:rFonts w:ascii="Times New Roman" w:hAnsi="Times New Roman" w:cs="Times New Roman"/>
          <w:sz w:val="24"/>
          <w:szCs w:val="24"/>
        </w:rPr>
        <w:t xml:space="preserve"> melalui tiga tahapan, sebagai berikut:</w:t>
      </w:r>
    </w:p>
    <w:p w:rsidR="000D76D6" w:rsidRPr="00862740" w:rsidRDefault="00E67681" w:rsidP="000D76D6">
      <w:pPr>
        <w:pStyle w:val="ListParagraph"/>
        <w:numPr>
          <w:ilvl w:val="0"/>
          <w:numId w:val="23"/>
        </w:numPr>
        <w:spacing w:line="480" w:lineRule="auto"/>
        <w:ind w:left="1710" w:hanging="270"/>
        <w:jc w:val="both"/>
        <w:rPr>
          <w:rFonts w:ascii="Times New Roman" w:hAnsi="Times New Roman" w:cs="Times New Roman"/>
          <w:sz w:val="24"/>
          <w:szCs w:val="24"/>
        </w:rPr>
      </w:pPr>
      <w:r w:rsidRPr="00862740">
        <w:rPr>
          <w:rFonts w:ascii="Times New Roman" w:hAnsi="Times New Roman" w:cs="Times New Roman"/>
          <w:sz w:val="24"/>
          <w:szCs w:val="24"/>
        </w:rPr>
        <w:t xml:space="preserve">Kegiatan </w:t>
      </w:r>
      <w:proofErr w:type="gramStart"/>
      <w:r w:rsidRPr="00862740">
        <w:rPr>
          <w:rFonts w:ascii="Times New Roman" w:hAnsi="Times New Roman" w:cs="Times New Roman"/>
          <w:sz w:val="24"/>
          <w:szCs w:val="24"/>
        </w:rPr>
        <w:t>awal :</w:t>
      </w:r>
      <w:proofErr w:type="gramEnd"/>
      <w:r w:rsidRPr="00862740">
        <w:rPr>
          <w:rFonts w:ascii="Times New Roman" w:hAnsi="Times New Roman" w:cs="Times New Roman"/>
          <w:sz w:val="24"/>
          <w:szCs w:val="24"/>
        </w:rPr>
        <w:t xml:space="preserve"> guru menggali pengetahuan prasyarat yang sudah dimiliki siswa dengan menggunakan teknik </w:t>
      </w:r>
      <w:r w:rsidRPr="00862740">
        <w:rPr>
          <w:rFonts w:ascii="Times New Roman" w:hAnsi="Times New Roman" w:cs="Times New Roman"/>
          <w:i/>
          <w:sz w:val="24"/>
          <w:szCs w:val="24"/>
        </w:rPr>
        <w:t xml:space="preserve">Probing. </w:t>
      </w:r>
      <w:r w:rsidRPr="00862740">
        <w:rPr>
          <w:rFonts w:ascii="Times New Roman" w:hAnsi="Times New Roman" w:cs="Times New Roman"/>
          <w:sz w:val="24"/>
          <w:szCs w:val="24"/>
        </w:rPr>
        <w:t xml:space="preserve">Hal ini berfungsi untuk introduksi, revisi, dan motivasi. Apabila prasyarat telah dikuasai siswa, langkah yang keenam dari tahapan teknik </w:t>
      </w:r>
      <w:proofErr w:type="gramStart"/>
      <w:r w:rsidRPr="00862740">
        <w:rPr>
          <w:rFonts w:ascii="Times New Roman" w:hAnsi="Times New Roman" w:cs="Times New Roman"/>
          <w:i/>
          <w:sz w:val="24"/>
          <w:szCs w:val="24"/>
        </w:rPr>
        <w:t xml:space="preserve">Probing </w:t>
      </w:r>
      <w:r w:rsidRPr="00862740">
        <w:rPr>
          <w:rFonts w:ascii="Times New Roman" w:hAnsi="Times New Roman" w:cs="Times New Roman"/>
          <w:sz w:val="24"/>
          <w:szCs w:val="24"/>
        </w:rPr>
        <w:t xml:space="preserve"> tidak</w:t>
      </w:r>
      <w:proofErr w:type="gramEnd"/>
      <w:r w:rsidRPr="00862740">
        <w:rPr>
          <w:rFonts w:ascii="Times New Roman" w:hAnsi="Times New Roman" w:cs="Times New Roman"/>
          <w:sz w:val="24"/>
          <w:szCs w:val="24"/>
        </w:rPr>
        <w:t xml:space="preserve"> perlu dilaksanakan. Untuk memotivasi siswa, pola </w:t>
      </w:r>
      <w:r w:rsidRPr="00862740">
        <w:rPr>
          <w:rFonts w:ascii="Times New Roman" w:hAnsi="Times New Roman" w:cs="Times New Roman"/>
          <w:i/>
          <w:sz w:val="24"/>
          <w:szCs w:val="24"/>
        </w:rPr>
        <w:t xml:space="preserve">Probing </w:t>
      </w:r>
      <w:r w:rsidRPr="00862740">
        <w:rPr>
          <w:rFonts w:ascii="Times New Roman" w:hAnsi="Times New Roman" w:cs="Times New Roman"/>
          <w:sz w:val="24"/>
          <w:szCs w:val="24"/>
        </w:rPr>
        <w:t>cukup tiga langkah, yaitu langkah 1</w:t>
      </w:r>
      <w:proofErr w:type="gramStart"/>
      <w:r w:rsidRPr="00862740">
        <w:rPr>
          <w:rFonts w:ascii="Times New Roman" w:hAnsi="Times New Roman" w:cs="Times New Roman"/>
          <w:sz w:val="24"/>
          <w:szCs w:val="24"/>
        </w:rPr>
        <w:t>,2</w:t>
      </w:r>
      <w:proofErr w:type="gramEnd"/>
      <w:r w:rsidRPr="00862740">
        <w:rPr>
          <w:rFonts w:ascii="Times New Roman" w:hAnsi="Times New Roman" w:cs="Times New Roman"/>
          <w:sz w:val="24"/>
          <w:szCs w:val="24"/>
        </w:rPr>
        <w:t xml:space="preserve">, dan 3. </w:t>
      </w:r>
    </w:p>
    <w:p w:rsidR="000D76D6" w:rsidRPr="00862740" w:rsidRDefault="00E67681" w:rsidP="000D76D6">
      <w:pPr>
        <w:pStyle w:val="ListParagraph"/>
        <w:numPr>
          <w:ilvl w:val="0"/>
          <w:numId w:val="23"/>
        </w:numPr>
        <w:spacing w:line="480" w:lineRule="auto"/>
        <w:ind w:left="1710" w:hanging="270"/>
        <w:jc w:val="both"/>
        <w:rPr>
          <w:rFonts w:ascii="Times New Roman" w:hAnsi="Times New Roman" w:cs="Times New Roman"/>
          <w:sz w:val="24"/>
          <w:szCs w:val="24"/>
        </w:rPr>
      </w:pPr>
      <w:r w:rsidRPr="00862740">
        <w:rPr>
          <w:rFonts w:ascii="Times New Roman" w:hAnsi="Times New Roman" w:cs="Times New Roman"/>
          <w:sz w:val="24"/>
          <w:szCs w:val="24"/>
        </w:rPr>
        <w:lastRenderedPageBreak/>
        <w:t xml:space="preserve">Kegiatan </w:t>
      </w:r>
      <w:proofErr w:type="gramStart"/>
      <w:r w:rsidRPr="00862740">
        <w:rPr>
          <w:rFonts w:ascii="Times New Roman" w:hAnsi="Times New Roman" w:cs="Times New Roman"/>
          <w:sz w:val="24"/>
          <w:szCs w:val="24"/>
        </w:rPr>
        <w:t>inti :</w:t>
      </w:r>
      <w:proofErr w:type="gramEnd"/>
      <w:r w:rsidR="00255FE1" w:rsidRPr="00862740">
        <w:rPr>
          <w:rFonts w:ascii="Times New Roman" w:hAnsi="Times New Roman" w:cs="Times New Roman"/>
          <w:sz w:val="24"/>
          <w:szCs w:val="24"/>
        </w:rPr>
        <w:t xml:space="preserve"> pengembangan materi maupun pen</w:t>
      </w:r>
      <w:r w:rsidRPr="00862740">
        <w:rPr>
          <w:rFonts w:ascii="Times New Roman" w:hAnsi="Times New Roman" w:cs="Times New Roman"/>
          <w:sz w:val="24"/>
          <w:szCs w:val="24"/>
        </w:rPr>
        <w:t xml:space="preserve">erapan materi dilakukan dengan menggunakan teknik </w:t>
      </w:r>
      <w:r w:rsidRPr="00862740">
        <w:rPr>
          <w:rFonts w:ascii="Times New Roman" w:hAnsi="Times New Roman" w:cs="Times New Roman"/>
          <w:i/>
          <w:sz w:val="24"/>
          <w:szCs w:val="24"/>
        </w:rPr>
        <w:t>Probing.</w:t>
      </w:r>
    </w:p>
    <w:p w:rsidR="000D76D6" w:rsidRPr="00862740" w:rsidRDefault="00E67681" w:rsidP="000D76D6">
      <w:pPr>
        <w:pStyle w:val="ListParagraph"/>
        <w:numPr>
          <w:ilvl w:val="0"/>
          <w:numId w:val="23"/>
        </w:numPr>
        <w:spacing w:line="480" w:lineRule="auto"/>
        <w:ind w:left="1710" w:hanging="270"/>
        <w:jc w:val="both"/>
        <w:rPr>
          <w:rFonts w:ascii="Times New Roman" w:hAnsi="Times New Roman" w:cs="Times New Roman"/>
          <w:sz w:val="24"/>
          <w:szCs w:val="24"/>
        </w:rPr>
      </w:pPr>
      <w:r w:rsidRPr="00862740">
        <w:rPr>
          <w:rFonts w:ascii="Times New Roman" w:hAnsi="Times New Roman" w:cs="Times New Roman"/>
          <w:sz w:val="24"/>
          <w:szCs w:val="24"/>
        </w:rPr>
        <w:t xml:space="preserve">Kegiatan </w:t>
      </w:r>
      <w:proofErr w:type="gramStart"/>
      <w:r w:rsidRPr="00862740">
        <w:rPr>
          <w:rFonts w:ascii="Times New Roman" w:hAnsi="Times New Roman" w:cs="Times New Roman"/>
          <w:sz w:val="24"/>
          <w:szCs w:val="24"/>
        </w:rPr>
        <w:t>akhir :</w:t>
      </w:r>
      <w:proofErr w:type="gramEnd"/>
      <w:r w:rsidRPr="00862740">
        <w:rPr>
          <w:rFonts w:ascii="Times New Roman" w:hAnsi="Times New Roman" w:cs="Times New Roman"/>
          <w:sz w:val="24"/>
          <w:szCs w:val="24"/>
        </w:rPr>
        <w:t xml:space="preserve"> teknik </w:t>
      </w:r>
      <w:r w:rsidRPr="00862740">
        <w:rPr>
          <w:rFonts w:ascii="Times New Roman" w:hAnsi="Times New Roman" w:cs="Times New Roman"/>
          <w:i/>
          <w:sz w:val="24"/>
          <w:szCs w:val="24"/>
        </w:rPr>
        <w:t xml:space="preserve">Probing </w:t>
      </w:r>
      <w:r w:rsidRPr="00862740">
        <w:rPr>
          <w:rFonts w:ascii="Times New Roman" w:hAnsi="Times New Roman" w:cs="Times New Roman"/>
          <w:sz w:val="24"/>
          <w:szCs w:val="24"/>
        </w:rPr>
        <w:t xml:space="preserve"> digunakan untuk mengethui keberhasilan siswa dan belajarnya setelah siswa selesai melakukan kegiatan inti yang telah ditetapkan sebelumnya. Pola meliputi ketujuh langkah itu dan diterapkan terutama untuk ketercapaian indikator.</w:t>
      </w:r>
      <w:r w:rsidRPr="00862740">
        <w:rPr>
          <w:rStyle w:val="FootnoteReference"/>
          <w:rFonts w:ascii="Times New Roman" w:hAnsi="Times New Roman" w:cs="Times New Roman"/>
          <w:sz w:val="24"/>
          <w:szCs w:val="24"/>
        </w:rPr>
        <w:t xml:space="preserve"> </w:t>
      </w:r>
      <w:r w:rsidRPr="00862740">
        <w:rPr>
          <w:rStyle w:val="FootnoteReference"/>
          <w:rFonts w:ascii="Times New Roman" w:hAnsi="Times New Roman" w:cs="Times New Roman"/>
          <w:sz w:val="24"/>
          <w:szCs w:val="24"/>
        </w:rPr>
        <w:footnoteReference w:id="8"/>
      </w:r>
    </w:p>
    <w:p w:rsidR="00A2660D" w:rsidRPr="003928C8" w:rsidRDefault="001955C7" w:rsidP="003928C8">
      <w:pPr>
        <w:pStyle w:val="ListParagraph"/>
        <w:spacing w:line="480" w:lineRule="auto"/>
        <w:ind w:left="1710" w:firstLine="450"/>
        <w:jc w:val="both"/>
        <w:rPr>
          <w:rFonts w:ascii="Times New Roman" w:hAnsi="Times New Roman" w:cs="Times New Roman"/>
          <w:sz w:val="24"/>
          <w:szCs w:val="24"/>
        </w:rPr>
      </w:pPr>
      <w:proofErr w:type="gramStart"/>
      <w:r w:rsidRPr="00862740">
        <w:rPr>
          <w:rFonts w:ascii="Times New Roman" w:hAnsi="Times New Roman" w:cs="Times New Roman"/>
          <w:sz w:val="24"/>
          <w:szCs w:val="24"/>
        </w:rPr>
        <w:t xml:space="preserve">Jadi pola umum dalam pembelajarn dengan menggunakan teknik </w:t>
      </w:r>
      <w:r w:rsidRPr="00862740">
        <w:rPr>
          <w:rFonts w:ascii="Times New Roman" w:hAnsi="Times New Roman" w:cs="Times New Roman"/>
          <w:i/>
          <w:sz w:val="24"/>
          <w:szCs w:val="24"/>
        </w:rPr>
        <w:t xml:space="preserve">probing – prompting </w:t>
      </w:r>
      <w:r w:rsidR="00E125A2" w:rsidRPr="00862740">
        <w:rPr>
          <w:rFonts w:ascii="Times New Roman" w:hAnsi="Times New Roman" w:cs="Times New Roman"/>
          <w:sz w:val="24"/>
          <w:szCs w:val="24"/>
        </w:rPr>
        <w:t xml:space="preserve">yaitu melaui tiga tahapan, </w:t>
      </w:r>
      <w:r w:rsidR="007A220D" w:rsidRPr="00862740">
        <w:rPr>
          <w:rFonts w:ascii="Times New Roman" w:hAnsi="Times New Roman" w:cs="Times New Roman"/>
          <w:sz w:val="24"/>
          <w:szCs w:val="24"/>
        </w:rPr>
        <w:t>tahap pertama yaitu menggali pengetahuan siswa, kedua yaitu pengembangan materi dan ketiga yairu tahap dimana guru menget</w:t>
      </w:r>
      <w:r w:rsidR="003928C8">
        <w:rPr>
          <w:rFonts w:ascii="Times New Roman" w:hAnsi="Times New Roman" w:cs="Times New Roman"/>
          <w:sz w:val="24"/>
          <w:szCs w:val="24"/>
        </w:rPr>
        <w:t>ahui keberhasilan belajar siswa.</w:t>
      </w:r>
      <w:proofErr w:type="gramEnd"/>
    </w:p>
    <w:p w:rsidR="00E67681" w:rsidRPr="00862740" w:rsidRDefault="00E67681" w:rsidP="000D76D6">
      <w:pPr>
        <w:pStyle w:val="ListParagraph"/>
        <w:numPr>
          <w:ilvl w:val="0"/>
          <w:numId w:val="22"/>
        </w:numPr>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Kelebihan dan Kekurangan</w:t>
      </w:r>
      <w:r w:rsidR="000D76D6" w:rsidRPr="00862740">
        <w:rPr>
          <w:rFonts w:ascii="Times New Roman" w:hAnsi="Times New Roman" w:cs="Times New Roman"/>
          <w:sz w:val="24"/>
          <w:szCs w:val="24"/>
        </w:rPr>
        <w:t xml:space="preserve"> Pembelajaran</w:t>
      </w:r>
      <w:r w:rsidRPr="00862740">
        <w:rPr>
          <w:rFonts w:ascii="Times New Roman" w:hAnsi="Times New Roman" w:cs="Times New Roman"/>
          <w:sz w:val="24"/>
          <w:szCs w:val="24"/>
        </w:rPr>
        <w:t xml:space="preserve">  </w:t>
      </w:r>
      <w:r w:rsidRPr="00862740">
        <w:rPr>
          <w:rFonts w:ascii="Times New Roman" w:hAnsi="Times New Roman" w:cs="Times New Roman"/>
          <w:i/>
          <w:sz w:val="24"/>
          <w:szCs w:val="24"/>
        </w:rPr>
        <w:t>Probing-Prompting</w:t>
      </w:r>
      <w:r w:rsidRPr="00862740">
        <w:rPr>
          <w:rFonts w:ascii="Times New Roman" w:hAnsi="Times New Roman" w:cs="Times New Roman"/>
          <w:sz w:val="24"/>
          <w:szCs w:val="24"/>
        </w:rPr>
        <w:t xml:space="preserve"> </w:t>
      </w:r>
    </w:p>
    <w:p w:rsidR="00E67681" w:rsidRPr="00862740" w:rsidRDefault="00E67681" w:rsidP="000D76D6">
      <w:pPr>
        <w:pStyle w:val="ListParagraph"/>
        <w:spacing w:line="480" w:lineRule="auto"/>
        <w:ind w:left="1350" w:firstLine="360"/>
        <w:jc w:val="both"/>
        <w:rPr>
          <w:rFonts w:ascii="Times New Roman" w:hAnsi="Times New Roman" w:cs="Times New Roman"/>
          <w:sz w:val="24"/>
          <w:szCs w:val="24"/>
        </w:rPr>
      </w:pPr>
      <w:r w:rsidRPr="00862740">
        <w:rPr>
          <w:rFonts w:ascii="Times New Roman" w:hAnsi="Times New Roman" w:cs="Times New Roman"/>
          <w:sz w:val="24"/>
          <w:szCs w:val="24"/>
        </w:rPr>
        <w:t>Menurut sohimin kekurangan dan kelebihan</w:t>
      </w:r>
      <w:r w:rsidR="000D76D6" w:rsidRPr="00862740">
        <w:rPr>
          <w:rFonts w:ascii="Times New Roman" w:hAnsi="Times New Roman" w:cs="Times New Roman"/>
          <w:sz w:val="24"/>
          <w:szCs w:val="24"/>
        </w:rPr>
        <w:t xml:space="preserve"> </w:t>
      </w:r>
      <w:proofErr w:type="gramStart"/>
      <w:r w:rsidR="000D76D6" w:rsidRPr="00862740">
        <w:rPr>
          <w:rFonts w:ascii="Times New Roman" w:hAnsi="Times New Roman" w:cs="Times New Roman"/>
          <w:sz w:val="24"/>
          <w:szCs w:val="24"/>
        </w:rPr>
        <w:t xml:space="preserve">pembelajaran </w:t>
      </w:r>
      <w:r w:rsidRPr="00862740">
        <w:rPr>
          <w:rFonts w:ascii="Times New Roman" w:hAnsi="Times New Roman" w:cs="Times New Roman"/>
          <w:sz w:val="24"/>
          <w:szCs w:val="24"/>
        </w:rPr>
        <w:t xml:space="preserve"> </w:t>
      </w:r>
      <w:r w:rsidRPr="00862740">
        <w:rPr>
          <w:rFonts w:ascii="Times New Roman" w:hAnsi="Times New Roman" w:cs="Times New Roman"/>
          <w:i/>
          <w:sz w:val="24"/>
          <w:szCs w:val="24"/>
        </w:rPr>
        <w:t>Probing</w:t>
      </w:r>
      <w:proofErr w:type="gramEnd"/>
      <w:r w:rsidRPr="00862740">
        <w:rPr>
          <w:rFonts w:ascii="Times New Roman" w:hAnsi="Times New Roman" w:cs="Times New Roman"/>
          <w:i/>
          <w:sz w:val="24"/>
          <w:szCs w:val="24"/>
        </w:rPr>
        <w:t xml:space="preserve"> Prompting</w:t>
      </w:r>
      <w:r w:rsidRPr="00862740">
        <w:rPr>
          <w:rFonts w:ascii="Times New Roman" w:hAnsi="Times New Roman" w:cs="Times New Roman"/>
          <w:sz w:val="24"/>
          <w:szCs w:val="24"/>
        </w:rPr>
        <w:t xml:space="preserve"> adalah sebagai berikut:</w:t>
      </w:r>
    </w:p>
    <w:p w:rsidR="000D76D6" w:rsidRPr="00862740" w:rsidRDefault="000D76D6" w:rsidP="000D76D6">
      <w:pPr>
        <w:pStyle w:val="ListParagraph"/>
        <w:numPr>
          <w:ilvl w:val="0"/>
          <w:numId w:val="24"/>
        </w:numPr>
        <w:spacing w:line="480" w:lineRule="auto"/>
        <w:ind w:left="1620" w:hanging="270"/>
        <w:jc w:val="both"/>
        <w:rPr>
          <w:rFonts w:ascii="Times New Roman" w:hAnsi="Times New Roman" w:cs="Times New Roman"/>
          <w:sz w:val="24"/>
          <w:szCs w:val="24"/>
        </w:rPr>
      </w:pPr>
      <w:r w:rsidRPr="00862740">
        <w:rPr>
          <w:rFonts w:ascii="Times New Roman" w:hAnsi="Times New Roman" w:cs="Times New Roman"/>
          <w:sz w:val="24"/>
          <w:szCs w:val="24"/>
        </w:rPr>
        <w:lastRenderedPageBreak/>
        <w:t xml:space="preserve">Kelebihan Pembelajaran </w:t>
      </w:r>
      <w:r w:rsidR="00771020" w:rsidRPr="00862740">
        <w:rPr>
          <w:rFonts w:ascii="Times New Roman" w:hAnsi="Times New Roman" w:cs="Times New Roman"/>
          <w:i/>
          <w:sz w:val="24"/>
          <w:szCs w:val="24"/>
        </w:rPr>
        <w:t>Probing-Prompting</w:t>
      </w:r>
    </w:p>
    <w:p w:rsidR="000D76D6" w:rsidRPr="00862740" w:rsidRDefault="00E67681" w:rsidP="000D76D6">
      <w:pPr>
        <w:pStyle w:val="ListParagraph"/>
        <w:numPr>
          <w:ilvl w:val="0"/>
          <w:numId w:val="25"/>
        </w:numPr>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Mendorong sisw aktif berpikir</w:t>
      </w:r>
    </w:p>
    <w:p w:rsidR="000D76D6" w:rsidRPr="00862740" w:rsidRDefault="00E67681" w:rsidP="000D76D6">
      <w:pPr>
        <w:pStyle w:val="ListParagraph"/>
        <w:numPr>
          <w:ilvl w:val="0"/>
          <w:numId w:val="25"/>
        </w:numPr>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Memberi kesempatan kepada siswa untuk menanyakan hal-hal yang kurang jelas sehingga guru dapat menjelaskan kembali.</w:t>
      </w:r>
    </w:p>
    <w:p w:rsidR="00771020" w:rsidRPr="00862740" w:rsidRDefault="00E67681" w:rsidP="00771020">
      <w:pPr>
        <w:pStyle w:val="ListParagraph"/>
        <w:numPr>
          <w:ilvl w:val="0"/>
          <w:numId w:val="25"/>
        </w:numPr>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Perbedaan pendapat antara siswa dapat dikompromikan atau diarahkan.</w:t>
      </w:r>
    </w:p>
    <w:p w:rsidR="00771020" w:rsidRPr="00862740" w:rsidRDefault="00E67681" w:rsidP="00771020">
      <w:pPr>
        <w:pStyle w:val="ListParagraph"/>
        <w:numPr>
          <w:ilvl w:val="0"/>
          <w:numId w:val="25"/>
        </w:numPr>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Pertanyaan dapat menarik dan memusatkan perhatian siswa, sekalipun ketika itu siswa sedang rebut atau ketika sedang mengantuk hilang rasa kantuknya.</w:t>
      </w:r>
    </w:p>
    <w:p w:rsidR="00771020" w:rsidRPr="00862740" w:rsidRDefault="00E67681" w:rsidP="00771020">
      <w:pPr>
        <w:pStyle w:val="ListParagraph"/>
        <w:numPr>
          <w:ilvl w:val="0"/>
          <w:numId w:val="25"/>
        </w:numPr>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 xml:space="preserve">Sebagai </w:t>
      </w:r>
      <w:proofErr w:type="gramStart"/>
      <w:r w:rsidRPr="00862740">
        <w:rPr>
          <w:rFonts w:ascii="Times New Roman" w:hAnsi="Times New Roman" w:cs="Times New Roman"/>
          <w:sz w:val="24"/>
          <w:szCs w:val="24"/>
        </w:rPr>
        <w:t>cara</w:t>
      </w:r>
      <w:proofErr w:type="gramEnd"/>
      <w:r w:rsidRPr="00862740">
        <w:rPr>
          <w:rFonts w:ascii="Times New Roman" w:hAnsi="Times New Roman" w:cs="Times New Roman"/>
          <w:sz w:val="24"/>
          <w:szCs w:val="24"/>
        </w:rPr>
        <w:t xml:space="preserve"> meninjau kembali (</w:t>
      </w:r>
      <w:r w:rsidRPr="00862740">
        <w:rPr>
          <w:rFonts w:ascii="Times New Roman" w:hAnsi="Times New Roman" w:cs="Times New Roman"/>
          <w:i/>
          <w:sz w:val="24"/>
          <w:szCs w:val="24"/>
        </w:rPr>
        <w:t>review</w:t>
      </w:r>
      <w:r w:rsidRPr="00862740">
        <w:rPr>
          <w:rFonts w:ascii="Times New Roman" w:hAnsi="Times New Roman" w:cs="Times New Roman"/>
          <w:sz w:val="24"/>
          <w:szCs w:val="24"/>
        </w:rPr>
        <w:t xml:space="preserve">) bahan pelajaran yang lampau. </w:t>
      </w:r>
    </w:p>
    <w:p w:rsidR="00E67681" w:rsidRPr="00862740" w:rsidRDefault="00E67681" w:rsidP="00303F4E">
      <w:pPr>
        <w:pStyle w:val="ListParagraph"/>
        <w:numPr>
          <w:ilvl w:val="0"/>
          <w:numId w:val="25"/>
        </w:numPr>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Mengembangkan keberanian dan keterampilan siswa dalam menjawab dan mengemukakan pendapat.</w:t>
      </w:r>
    </w:p>
    <w:p w:rsidR="00E67681" w:rsidRPr="00862740" w:rsidRDefault="00E67681" w:rsidP="00771020">
      <w:pPr>
        <w:pStyle w:val="ListParagraph"/>
        <w:numPr>
          <w:ilvl w:val="0"/>
          <w:numId w:val="24"/>
        </w:numPr>
        <w:spacing w:line="480" w:lineRule="auto"/>
        <w:ind w:left="1620" w:hanging="270"/>
        <w:jc w:val="both"/>
        <w:rPr>
          <w:rFonts w:ascii="Times New Roman" w:hAnsi="Times New Roman" w:cs="Times New Roman"/>
          <w:sz w:val="24"/>
          <w:szCs w:val="24"/>
        </w:rPr>
      </w:pPr>
      <w:r w:rsidRPr="00862740">
        <w:rPr>
          <w:rFonts w:ascii="Times New Roman" w:hAnsi="Times New Roman" w:cs="Times New Roman"/>
          <w:sz w:val="24"/>
          <w:szCs w:val="24"/>
        </w:rPr>
        <w:t xml:space="preserve">Kekurangannya </w:t>
      </w:r>
      <w:r w:rsidR="00771020" w:rsidRPr="00862740">
        <w:rPr>
          <w:rFonts w:ascii="Times New Roman" w:hAnsi="Times New Roman" w:cs="Times New Roman"/>
          <w:sz w:val="24"/>
          <w:szCs w:val="24"/>
        </w:rPr>
        <w:t xml:space="preserve">Pembelajaran </w:t>
      </w:r>
      <w:r w:rsidR="00771020" w:rsidRPr="00862740">
        <w:rPr>
          <w:rFonts w:ascii="Times New Roman" w:hAnsi="Times New Roman" w:cs="Times New Roman"/>
          <w:i/>
          <w:sz w:val="24"/>
          <w:szCs w:val="24"/>
        </w:rPr>
        <w:t>Probing-Prompting</w:t>
      </w:r>
    </w:p>
    <w:p w:rsidR="00E67681" w:rsidRPr="00862740" w:rsidRDefault="00E67681" w:rsidP="00771020">
      <w:pPr>
        <w:pStyle w:val="ListParagraph"/>
        <w:numPr>
          <w:ilvl w:val="0"/>
          <w:numId w:val="12"/>
        </w:numPr>
        <w:spacing w:line="480" w:lineRule="auto"/>
        <w:ind w:left="1980"/>
        <w:jc w:val="both"/>
        <w:rPr>
          <w:rFonts w:ascii="Times New Roman" w:hAnsi="Times New Roman" w:cs="Times New Roman"/>
          <w:sz w:val="24"/>
          <w:szCs w:val="24"/>
        </w:rPr>
      </w:pPr>
      <w:r w:rsidRPr="00862740">
        <w:rPr>
          <w:rFonts w:ascii="Times New Roman" w:hAnsi="Times New Roman" w:cs="Times New Roman"/>
          <w:sz w:val="24"/>
          <w:szCs w:val="24"/>
        </w:rPr>
        <w:t>Dalam jumlah siswa yang banyak, tidak mungkin cukup waktu untuk memberikan pertanyaan kepada tiap siswa.</w:t>
      </w:r>
    </w:p>
    <w:p w:rsidR="00E67681" w:rsidRPr="00862740" w:rsidRDefault="00E67681" w:rsidP="00771020">
      <w:pPr>
        <w:pStyle w:val="ListParagraph"/>
        <w:numPr>
          <w:ilvl w:val="0"/>
          <w:numId w:val="12"/>
        </w:numPr>
        <w:spacing w:line="480" w:lineRule="auto"/>
        <w:ind w:left="1980"/>
        <w:jc w:val="both"/>
        <w:rPr>
          <w:rFonts w:ascii="Times New Roman" w:hAnsi="Times New Roman" w:cs="Times New Roman"/>
          <w:sz w:val="24"/>
          <w:szCs w:val="24"/>
        </w:rPr>
      </w:pPr>
      <w:r w:rsidRPr="00862740">
        <w:rPr>
          <w:rFonts w:ascii="Times New Roman" w:hAnsi="Times New Roman" w:cs="Times New Roman"/>
          <w:sz w:val="24"/>
          <w:szCs w:val="24"/>
        </w:rPr>
        <w:lastRenderedPageBreak/>
        <w:t xml:space="preserve">Siswa merasa takut, apalagi bila guru kurang dapat mendorong siswa untuk berani, dengan menciptakan suasana yang tidak tegang, melainkan akrab. </w:t>
      </w:r>
    </w:p>
    <w:p w:rsidR="00E67681" w:rsidRPr="00862740" w:rsidRDefault="00E67681" w:rsidP="00771020">
      <w:pPr>
        <w:pStyle w:val="ListParagraph"/>
        <w:numPr>
          <w:ilvl w:val="0"/>
          <w:numId w:val="12"/>
        </w:numPr>
        <w:spacing w:line="480" w:lineRule="auto"/>
        <w:ind w:left="1980"/>
        <w:jc w:val="both"/>
        <w:rPr>
          <w:rFonts w:ascii="Times New Roman" w:hAnsi="Times New Roman" w:cs="Times New Roman"/>
          <w:sz w:val="24"/>
          <w:szCs w:val="24"/>
        </w:rPr>
      </w:pPr>
      <w:r w:rsidRPr="00862740">
        <w:rPr>
          <w:rFonts w:ascii="Times New Roman" w:hAnsi="Times New Roman" w:cs="Times New Roman"/>
          <w:sz w:val="24"/>
          <w:szCs w:val="24"/>
        </w:rPr>
        <w:t>Tidak mudah membuat pertanyaan yang sesuai dengan tingkat berpikir dan mudah dipahami siswa.</w:t>
      </w:r>
    </w:p>
    <w:p w:rsidR="00E67681" w:rsidRPr="00862740" w:rsidRDefault="00E67681" w:rsidP="00771020">
      <w:pPr>
        <w:pStyle w:val="ListParagraph"/>
        <w:numPr>
          <w:ilvl w:val="0"/>
          <w:numId w:val="12"/>
        </w:numPr>
        <w:spacing w:line="480" w:lineRule="auto"/>
        <w:ind w:left="1980"/>
        <w:jc w:val="both"/>
        <w:rPr>
          <w:rFonts w:ascii="Times New Roman" w:hAnsi="Times New Roman" w:cs="Times New Roman"/>
          <w:sz w:val="24"/>
          <w:szCs w:val="24"/>
        </w:rPr>
      </w:pPr>
      <w:r w:rsidRPr="00862740">
        <w:rPr>
          <w:rFonts w:ascii="Times New Roman" w:hAnsi="Times New Roman" w:cs="Times New Roman"/>
          <w:sz w:val="24"/>
          <w:szCs w:val="24"/>
        </w:rPr>
        <w:t>Waktu sering banyak terbuang apabila siswa tidak dapat menjawab pertanyaan sampai dua atau tiga orang.</w:t>
      </w:r>
    </w:p>
    <w:p w:rsidR="00E67681" w:rsidRPr="00862740" w:rsidRDefault="00E67681" w:rsidP="00771020">
      <w:pPr>
        <w:pStyle w:val="ListParagraph"/>
        <w:numPr>
          <w:ilvl w:val="0"/>
          <w:numId w:val="12"/>
        </w:numPr>
        <w:spacing w:line="480" w:lineRule="auto"/>
        <w:ind w:left="1980"/>
        <w:jc w:val="both"/>
        <w:rPr>
          <w:rFonts w:ascii="Times New Roman" w:hAnsi="Times New Roman" w:cs="Times New Roman"/>
          <w:sz w:val="24"/>
          <w:szCs w:val="24"/>
        </w:rPr>
      </w:pPr>
      <w:r w:rsidRPr="00862740">
        <w:rPr>
          <w:rFonts w:ascii="Times New Roman" w:hAnsi="Times New Roman" w:cs="Times New Roman"/>
          <w:sz w:val="24"/>
          <w:szCs w:val="24"/>
        </w:rPr>
        <w:t>Dalam jumlah siswa yang banyak, tidak mungkin cukup waktu untuk memberikan pertanyaan kepada setiap siswa.</w:t>
      </w:r>
    </w:p>
    <w:p w:rsidR="00E67681" w:rsidRPr="00862740" w:rsidRDefault="00E67681" w:rsidP="00771020">
      <w:pPr>
        <w:pStyle w:val="ListParagraph"/>
        <w:numPr>
          <w:ilvl w:val="0"/>
          <w:numId w:val="12"/>
        </w:numPr>
        <w:spacing w:line="480" w:lineRule="auto"/>
        <w:ind w:left="1980"/>
        <w:jc w:val="both"/>
        <w:rPr>
          <w:rFonts w:ascii="Times New Roman" w:hAnsi="Times New Roman" w:cs="Times New Roman"/>
          <w:sz w:val="24"/>
          <w:szCs w:val="24"/>
        </w:rPr>
      </w:pPr>
      <w:r w:rsidRPr="00862740">
        <w:rPr>
          <w:rFonts w:ascii="Times New Roman" w:hAnsi="Times New Roman" w:cs="Times New Roman"/>
          <w:sz w:val="24"/>
          <w:szCs w:val="24"/>
        </w:rPr>
        <w:t xml:space="preserve">Dapat menghambat </w:t>
      </w:r>
      <w:proofErr w:type="gramStart"/>
      <w:r w:rsidRPr="00862740">
        <w:rPr>
          <w:rFonts w:ascii="Times New Roman" w:hAnsi="Times New Roman" w:cs="Times New Roman"/>
          <w:sz w:val="24"/>
          <w:szCs w:val="24"/>
        </w:rPr>
        <w:t>cara</w:t>
      </w:r>
      <w:proofErr w:type="gramEnd"/>
      <w:r w:rsidRPr="00862740">
        <w:rPr>
          <w:rFonts w:ascii="Times New Roman" w:hAnsi="Times New Roman" w:cs="Times New Roman"/>
          <w:sz w:val="24"/>
          <w:szCs w:val="24"/>
        </w:rPr>
        <w:t xml:space="preserve"> berpikir anak bila tidak/kurang pandai membawakan diri, misalnya guru meminta siswanya menjawab persis seperti yang dia kehendaki, kalau tidak dinilai salah.</w:t>
      </w:r>
      <w:r w:rsidRPr="00862740">
        <w:rPr>
          <w:rStyle w:val="FootnoteReference"/>
          <w:rFonts w:ascii="Times New Roman" w:hAnsi="Times New Roman" w:cs="Times New Roman"/>
          <w:sz w:val="24"/>
          <w:szCs w:val="24"/>
        </w:rPr>
        <w:footnoteReference w:id="9"/>
      </w:r>
      <w:r w:rsidRPr="00862740">
        <w:rPr>
          <w:rFonts w:ascii="Times New Roman" w:hAnsi="Times New Roman" w:cs="Times New Roman"/>
          <w:sz w:val="24"/>
          <w:szCs w:val="24"/>
        </w:rPr>
        <w:t xml:space="preserve"> </w:t>
      </w:r>
    </w:p>
    <w:p w:rsidR="006946CE" w:rsidRPr="00862740" w:rsidRDefault="006946CE" w:rsidP="006946CE">
      <w:pPr>
        <w:pStyle w:val="ListParagraph"/>
        <w:spacing w:line="480" w:lineRule="auto"/>
        <w:ind w:left="1440" w:firstLine="540"/>
        <w:jc w:val="both"/>
        <w:rPr>
          <w:rFonts w:ascii="Times New Roman" w:hAnsi="Times New Roman" w:cs="Times New Roman"/>
          <w:sz w:val="24"/>
          <w:szCs w:val="24"/>
        </w:rPr>
      </w:pPr>
      <w:r w:rsidRPr="00862740">
        <w:rPr>
          <w:rFonts w:ascii="Times New Roman" w:hAnsi="Times New Roman" w:cs="Times New Roman"/>
          <w:sz w:val="24"/>
          <w:szCs w:val="24"/>
        </w:rPr>
        <w:t xml:space="preserve">Berdasarkan uraian diatas dapat disimpulkan bahwa model pembelajaran </w:t>
      </w:r>
      <w:r w:rsidRPr="00862740">
        <w:rPr>
          <w:rFonts w:ascii="Times New Roman" w:hAnsi="Times New Roman" w:cs="Times New Roman"/>
          <w:i/>
          <w:sz w:val="24"/>
          <w:szCs w:val="24"/>
        </w:rPr>
        <w:t>Probing-Prompting</w:t>
      </w:r>
      <w:r w:rsidR="00255FE1" w:rsidRPr="00862740">
        <w:rPr>
          <w:rFonts w:ascii="Times New Roman" w:hAnsi="Times New Roman" w:cs="Times New Roman"/>
          <w:sz w:val="24"/>
          <w:szCs w:val="24"/>
        </w:rPr>
        <w:t xml:space="preserve"> </w:t>
      </w:r>
      <w:r w:rsidR="00255FE1" w:rsidRPr="00862740">
        <w:rPr>
          <w:rFonts w:ascii="Times New Roman" w:hAnsi="Times New Roman" w:cs="Times New Roman"/>
          <w:sz w:val="24"/>
          <w:szCs w:val="24"/>
        </w:rPr>
        <w:lastRenderedPageBreak/>
        <w:t>merupakan</w:t>
      </w:r>
      <w:r w:rsidRPr="00862740">
        <w:rPr>
          <w:rFonts w:ascii="Times New Roman" w:hAnsi="Times New Roman" w:cs="Times New Roman"/>
          <w:sz w:val="24"/>
          <w:szCs w:val="24"/>
        </w:rPr>
        <w:t xml:space="preserve"> suatu model pembelajaran yang bersifat menuntun dan menggali gagasan siswa dengan menyajikan serangkaian pertnyaan-pertanyaan yang dilontarkan kepada siswa secara acak dengan tujuan seluruh siswa dapat berperan aktif selama proses pembelajaran berlangsung.</w:t>
      </w:r>
    </w:p>
    <w:p w:rsidR="00E67681" w:rsidRPr="00862740" w:rsidRDefault="00E67681" w:rsidP="00771020">
      <w:pPr>
        <w:pStyle w:val="ListParagraph"/>
        <w:numPr>
          <w:ilvl w:val="0"/>
          <w:numId w:val="18"/>
        </w:numPr>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Hasil belajar</w:t>
      </w:r>
    </w:p>
    <w:p w:rsidR="00771020" w:rsidRPr="00862740" w:rsidRDefault="00771020" w:rsidP="00771020">
      <w:pPr>
        <w:pStyle w:val="ListParagraph"/>
        <w:numPr>
          <w:ilvl w:val="0"/>
          <w:numId w:val="26"/>
        </w:numPr>
        <w:spacing w:line="480" w:lineRule="auto"/>
        <w:ind w:left="1350"/>
        <w:jc w:val="both"/>
        <w:rPr>
          <w:rFonts w:ascii="Times New Roman" w:hAnsi="Times New Roman" w:cs="Times New Roman"/>
          <w:sz w:val="24"/>
          <w:szCs w:val="24"/>
        </w:rPr>
      </w:pPr>
      <w:r w:rsidRPr="00862740">
        <w:rPr>
          <w:rFonts w:ascii="Times New Roman" w:hAnsi="Times New Roman" w:cs="Times New Roman"/>
          <w:sz w:val="24"/>
          <w:szCs w:val="24"/>
        </w:rPr>
        <w:t>Pengertian Belajar</w:t>
      </w:r>
    </w:p>
    <w:p w:rsidR="005258CE" w:rsidRPr="00862740" w:rsidRDefault="005258CE" w:rsidP="005258CE">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Menurut Suryabrata yang dikutip </w:t>
      </w:r>
      <w:proofErr w:type="gramStart"/>
      <w:r w:rsidRPr="00862740">
        <w:rPr>
          <w:rFonts w:ascii="Times New Roman" w:hAnsi="Times New Roman" w:cs="Times New Roman"/>
          <w:sz w:val="24"/>
          <w:szCs w:val="24"/>
        </w:rPr>
        <w:t>oleh  Khodijah</w:t>
      </w:r>
      <w:proofErr w:type="gramEnd"/>
      <w:r w:rsidRPr="00862740">
        <w:rPr>
          <w:rFonts w:ascii="Times New Roman" w:hAnsi="Times New Roman" w:cs="Times New Roman"/>
          <w:sz w:val="24"/>
          <w:szCs w:val="24"/>
        </w:rPr>
        <w:t xml:space="preserve">  dalam buku Psikologi Pendidikan Belajar merupakan suatu proses yang be</w:t>
      </w:r>
      <w:r w:rsidR="002F26BF">
        <w:rPr>
          <w:rFonts w:ascii="Times New Roman" w:hAnsi="Times New Roman" w:cs="Times New Roman"/>
          <w:sz w:val="24"/>
          <w:szCs w:val="24"/>
        </w:rPr>
        <w:t>rlangsung sepanjang hayat. Hampi</w:t>
      </w:r>
      <w:r w:rsidRPr="00862740">
        <w:rPr>
          <w:rFonts w:ascii="Times New Roman" w:hAnsi="Times New Roman" w:cs="Times New Roman"/>
          <w:sz w:val="24"/>
          <w:szCs w:val="24"/>
        </w:rPr>
        <w:t>r semua kecakapan, keterampilan, pengetahuan, kebiasaan, kegemaran dan sikap manusia terbentuk</w:t>
      </w:r>
      <w:proofErr w:type="gramStart"/>
      <w:r w:rsidRPr="00862740">
        <w:rPr>
          <w:rFonts w:ascii="Times New Roman" w:hAnsi="Times New Roman" w:cs="Times New Roman"/>
          <w:sz w:val="24"/>
          <w:szCs w:val="24"/>
        </w:rPr>
        <w:t>,dimodifikasi</w:t>
      </w:r>
      <w:proofErr w:type="gramEnd"/>
      <w:r w:rsidRPr="00862740">
        <w:rPr>
          <w:rFonts w:ascii="Times New Roman" w:hAnsi="Times New Roman" w:cs="Times New Roman"/>
          <w:sz w:val="24"/>
          <w:szCs w:val="24"/>
        </w:rPr>
        <w:t xml:space="preserve"> dan berkrmbang karena belajar. Dengan demikian, belajar merupakan proses penting yang terja</w:t>
      </w:r>
      <w:r w:rsidR="00A428B2" w:rsidRPr="00862740">
        <w:rPr>
          <w:rFonts w:ascii="Times New Roman" w:hAnsi="Times New Roman" w:cs="Times New Roman"/>
          <w:sz w:val="24"/>
          <w:szCs w:val="24"/>
        </w:rPr>
        <w:t xml:space="preserve">di dalam kehidupan setian orang. Karenanya, pemahaman yang benar tentang konsep belajar sangat </w:t>
      </w:r>
      <w:r w:rsidR="00A428B2" w:rsidRPr="00862740">
        <w:rPr>
          <w:rFonts w:ascii="Times New Roman" w:hAnsi="Times New Roman" w:cs="Times New Roman"/>
          <w:sz w:val="24"/>
          <w:szCs w:val="24"/>
        </w:rPr>
        <w:lastRenderedPageBreak/>
        <w:t>dipelukan, terutama bagi kalangan pendidik yang terlibat langsung daklam proses pembelajaran.</w:t>
      </w:r>
      <w:r w:rsidR="00A428B2" w:rsidRPr="00862740">
        <w:rPr>
          <w:rStyle w:val="FootnoteReference"/>
          <w:rFonts w:ascii="Times New Roman" w:hAnsi="Times New Roman" w:cs="Times New Roman"/>
          <w:sz w:val="24"/>
          <w:szCs w:val="24"/>
        </w:rPr>
        <w:footnoteReference w:id="10"/>
      </w:r>
    </w:p>
    <w:p w:rsidR="00A428B2" w:rsidRPr="00862740" w:rsidRDefault="00A428B2" w:rsidP="0009071E">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Jadi dapat disimpulkan bahwa yang dimaksud dengan belajar yaitu suatu perubahan tingkah laku yang berhubungan dengan</w:t>
      </w:r>
      <w:r w:rsidR="00584F95" w:rsidRPr="00862740">
        <w:rPr>
          <w:rFonts w:ascii="Times New Roman" w:hAnsi="Times New Roman" w:cs="Times New Roman"/>
          <w:sz w:val="24"/>
          <w:szCs w:val="24"/>
        </w:rPr>
        <w:t xml:space="preserve"> perubahan fisisk, psikis yang mencakup perubahan dalam tingkah laku, perbuatan, sikap, keterampilan atupun kecakapan sebagai akibat pengalaman dan latihan.</w:t>
      </w:r>
      <w:proofErr w:type="gramEnd"/>
      <w:r w:rsidR="00584F95" w:rsidRPr="00862740">
        <w:rPr>
          <w:rFonts w:ascii="Times New Roman" w:hAnsi="Times New Roman" w:cs="Times New Roman"/>
          <w:sz w:val="24"/>
          <w:szCs w:val="24"/>
        </w:rPr>
        <w:t xml:space="preserve"> </w:t>
      </w:r>
    </w:p>
    <w:p w:rsidR="00E67681" w:rsidRPr="00862740" w:rsidRDefault="00E67681" w:rsidP="00771020">
      <w:pPr>
        <w:pStyle w:val="ListParagraph"/>
        <w:numPr>
          <w:ilvl w:val="0"/>
          <w:numId w:val="26"/>
        </w:numPr>
        <w:spacing w:line="480" w:lineRule="auto"/>
        <w:ind w:left="1350"/>
        <w:jc w:val="both"/>
        <w:rPr>
          <w:rFonts w:ascii="Times New Roman" w:hAnsi="Times New Roman" w:cs="Times New Roman"/>
          <w:sz w:val="24"/>
          <w:szCs w:val="24"/>
        </w:rPr>
      </w:pPr>
      <w:r w:rsidRPr="00862740">
        <w:rPr>
          <w:rFonts w:ascii="Times New Roman" w:hAnsi="Times New Roman" w:cs="Times New Roman"/>
          <w:sz w:val="24"/>
          <w:szCs w:val="24"/>
        </w:rPr>
        <w:t>Pengertian hasil belajar</w:t>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Menurut Susanto hasil belajar yaitu perubahan-perubahan yang terjadi pada diri siswa, baik yang menyangkut aspek </w:t>
      </w:r>
      <w:proofErr w:type="gramStart"/>
      <w:r w:rsidRPr="00862740">
        <w:rPr>
          <w:rFonts w:ascii="Times New Roman" w:hAnsi="Times New Roman" w:cs="Times New Roman"/>
          <w:sz w:val="24"/>
          <w:szCs w:val="24"/>
        </w:rPr>
        <w:t>kognitif ,</w:t>
      </w:r>
      <w:proofErr w:type="gramEnd"/>
      <w:r w:rsidRPr="00862740">
        <w:rPr>
          <w:rFonts w:ascii="Times New Roman" w:hAnsi="Times New Roman" w:cs="Times New Roman"/>
          <w:sz w:val="24"/>
          <w:szCs w:val="24"/>
        </w:rPr>
        <w:t xml:space="preserve"> afektif, dan psikomotor sebagai hasil dari kegiatan belajar. Pengertian tentang hasil belajar sebagaimana diuraikan di atas dipertegas lagi oleh Nawawi yang dikutip oleh Susanto dalam buku Teori Belajar Dan Pembelajaran Di Sekolah Dasar yang menyatakan bahwa hasil belajar dapat diartikan sebagai tingkat keberhasilan siswa dalam mempelajari materi pelajaran  di sekolah yang dinyatakan dalam skor yang </w:t>
      </w:r>
      <w:r w:rsidRPr="00862740">
        <w:rPr>
          <w:rFonts w:ascii="Times New Roman" w:hAnsi="Times New Roman" w:cs="Times New Roman"/>
          <w:sz w:val="24"/>
          <w:szCs w:val="24"/>
        </w:rPr>
        <w:lastRenderedPageBreak/>
        <w:t>diperoleh dari hasil tes mengenal sejumlah materi pelajaran tertentu.</w:t>
      </w:r>
      <w:r w:rsidRPr="00862740">
        <w:rPr>
          <w:rStyle w:val="FootnoteReference"/>
          <w:rFonts w:ascii="Times New Roman" w:hAnsi="Times New Roman" w:cs="Times New Roman"/>
          <w:sz w:val="24"/>
          <w:szCs w:val="24"/>
        </w:rPr>
        <w:footnoteReference w:id="11"/>
      </w:r>
    </w:p>
    <w:p w:rsidR="00E67681" w:rsidRPr="00862740" w:rsidRDefault="00E67681" w:rsidP="00771020">
      <w:pPr>
        <w:pStyle w:val="ListParagraph"/>
        <w:spacing w:line="240" w:lineRule="auto"/>
        <w:ind w:left="1800" w:right="720"/>
        <w:jc w:val="both"/>
        <w:rPr>
          <w:rFonts w:ascii="Times New Roman" w:hAnsi="Times New Roman" w:cs="Times New Roman"/>
          <w:sz w:val="24"/>
          <w:szCs w:val="24"/>
        </w:rPr>
      </w:pPr>
      <w:r w:rsidRPr="00862740">
        <w:rPr>
          <w:rFonts w:ascii="Times New Roman" w:hAnsi="Times New Roman" w:cs="Times New Roman"/>
          <w:sz w:val="24"/>
          <w:szCs w:val="24"/>
        </w:rPr>
        <w:t>Menurut Slameto yang dikutip oleh Syah, dkk  dalam buku Strategi Belajar Mengajar menyimpulkan hasil belajar sebagai berikut : Hasil belajar merupakan perubahan tingkah laku individu yang mempunyai cita-cita : a) perubahan dalam belajar terjadi secara sadar, b) perubahan dalam belajar mempunyai tujuan, c) perubahan belajar secara positif, d) perubahan dalam belajar secara kontiniu, e) perubahan dalam belajar bersifat permanen (langgeng).</w:t>
      </w:r>
      <w:r w:rsidRPr="00862740">
        <w:rPr>
          <w:rStyle w:val="FootnoteReference"/>
          <w:rFonts w:ascii="Times New Roman" w:hAnsi="Times New Roman" w:cs="Times New Roman"/>
          <w:sz w:val="24"/>
          <w:szCs w:val="24"/>
        </w:rPr>
        <w:footnoteReference w:id="12"/>
      </w:r>
    </w:p>
    <w:p w:rsidR="00E67681" w:rsidRPr="00862740" w:rsidRDefault="00E67681" w:rsidP="00E67681">
      <w:pPr>
        <w:pStyle w:val="ListParagraph"/>
        <w:spacing w:line="240" w:lineRule="auto"/>
        <w:ind w:left="1440" w:firstLine="360"/>
        <w:jc w:val="both"/>
        <w:rPr>
          <w:rFonts w:ascii="Times New Roman" w:hAnsi="Times New Roman" w:cs="Times New Roman"/>
          <w:sz w:val="24"/>
          <w:szCs w:val="24"/>
        </w:rPr>
      </w:pP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Menurut Nasution  yang dikutip oleh Syah, dkk dalam buku Strategi Belajar Mengajar, Hasil belajar adalah suatu perubahan yang terjadi pada individu yang belajar, bukan saja perubahan mengenai pengetahuan, tetapi juga pengetahuan untuk membentuk kecakapan, kebiasaan, sikap, pengertian, penguasaan, dan penghargaan dalam diri individu yang belajar. </w:t>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Dengan demikian yang dimaksud dengan hasil belajar atau prestasi bel</w:t>
      </w:r>
      <w:r w:rsidR="00B720EB" w:rsidRPr="00862740">
        <w:rPr>
          <w:rFonts w:ascii="Times New Roman" w:hAnsi="Times New Roman" w:cs="Times New Roman"/>
          <w:sz w:val="24"/>
          <w:szCs w:val="24"/>
        </w:rPr>
        <w:t xml:space="preserve">ajar </w:t>
      </w:r>
      <w:proofErr w:type="gramStart"/>
      <w:r w:rsidR="00B720EB" w:rsidRPr="00862740">
        <w:rPr>
          <w:rFonts w:ascii="Times New Roman" w:hAnsi="Times New Roman" w:cs="Times New Roman"/>
          <w:sz w:val="24"/>
          <w:szCs w:val="24"/>
        </w:rPr>
        <w:t>adalah  tahap</w:t>
      </w:r>
      <w:proofErr w:type="gramEnd"/>
      <w:r w:rsidR="00B720EB" w:rsidRPr="00862740">
        <w:rPr>
          <w:rFonts w:ascii="Times New Roman" w:hAnsi="Times New Roman" w:cs="Times New Roman"/>
          <w:sz w:val="24"/>
          <w:szCs w:val="24"/>
        </w:rPr>
        <w:t xml:space="preserve"> pencapaian ak</w:t>
      </w:r>
      <w:r w:rsidRPr="00862740">
        <w:rPr>
          <w:rFonts w:ascii="Times New Roman" w:hAnsi="Times New Roman" w:cs="Times New Roman"/>
          <w:sz w:val="24"/>
          <w:szCs w:val="24"/>
        </w:rPr>
        <w:t xml:space="preserve">tual yang ditampilkan dalam bentuk prilaku yang </w:t>
      </w:r>
      <w:r w:rsidRPr="00862740">
        <w:rPr>
          <w:rFonts w:ascii="Times New Roman" w:hAnsi="Times New Roman" w:cs="Times New Roman"/>
          <w:sz w:val="24"/>
          <w:szCs w:val="24"/>
        </w:rPr>
        <w:lastRenderedPageBreak/>
        <w:t xml:space="preserve">meliputi aspek kognitif, afektif, maupun psikomotor dan dapat dilihat dalam bentuk kebiasaan sikap penghargaan sesuai dengan tujuan yang telah ditetapkan. </w:t>
      </w:r>
    </w:p>
    <w:p w:rsidR="00E67681" w:rsidRPr="00862740" w:rsidRDefault="00E67681" w:rsidP="00584F95">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Secara sederhana, yang dimaksud dengan hasil belajar siswa adalah kemampuan yang diperoleh anak setelah melalui kegiatan belajar.</w:t>
      </w:r>
      <w:proofErr w:type="gramEnd"/>
      <w:r w:rsidRPr="00862740">
        <w:rPr>
          <w:rFonts w:ascii="Times New Roman" w:hAnsi="Times New Roman" w:cs="Times New Roman"/>
          <w:sz w:val="24"/>
          <w:szCs w:val="24"/>
        </w:rPr>
        <w:t xml:space="preserve"> Karena belajar itu sendiri merupakan suatu proses dari seseorang yang berusaha untuk memperleh suatu bentu</w:t>
      </w:r>
      <w:r w:rsidR="00B720EB" w:rsidRPr="00862740">
        <w:rPr>
          <w:rFonts w:ascii="Times New Roman" w:hAnsi="Times New Roman" w:cs="Times New Roman"/>
          <w:sz w:val="24"/>
          <w:szCs w:val="24"/>
        </w:rPr>
        <w:t>k perubahan prilaku yang relatif</w:t>
      </w:r>
      <w:r w:rsidRPr="00862740">
        <w:rPr>
          <w:rFonts w:ascii="Times New Roman" w:hAnsi="Times New Roman" w:cs="Times New Roman"/>
          <w:sz w:val="24"/>
          <w:szCs w:val="24"/>
        </w:rPr>
        <w:t xml:space="preserve">e menetap. </w:t>
      </w:r>
      <w:proofErr w:type="gramStart"/>
      <w:r w:rsidRPr="00862740">
        <w:rPr>
          <w:rFonts w:ascii="Times New Roman" w:hAnsi="Times New Roman" w:cs="Times New Roman"/>
          <w:sz w:val="24"/>
          <w:szCs w:val="24"/>
        </w:rPr>
        <w:t xml:space="preserve">Dalam kegiatan pembelajaran atau kegiatan instruksional, biasanya guru menetapkan tujuan </w:t>
      </w:r>
      <w:r w:rsidR="00B720EB" w:rsidRPr="00862740">
        <w:rPr>
          <w:rFonts w:ascii="Times New Roman" w:hAnsi="Times New Roman" w:cs="Times New Roman"/>
          <w:sz w:val="24"/>
          <w:szCs w:val="24"/>
        </w:rPr>
        <w:t>belajar</w:t>
      </w:r>
      <w:r w:rsidRPr="00862740">
        <w:rPr>
          <w:rFonts w:ascii="Times New Roman" w:hAnsi="Times New Roman" w:cs="Times New Roman"/>
          <w:sz w:val="24"/>
          <w:szCs w:val="24"/>
        </w:rPr>
        <w:t>.</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Anak yang berhasil dalam belajar adalah yang berhasil mencapai tujuan-tujuan pembelajaran atau tujuan instruksional.</w:t>
      </w:r>
      <w:proofErr w:type="gramEnd"/>
      <w:r w:rsidRPr="00862740">
        <w:rPr>
          <w:rStyle w:val="FootnoteReference"/>
          <w:rFonts w:ascii="Times New Roman" w:hAnsi="Times New Roman" w:cs="Times New Roman"/>
          <w:sz w:val="24"/>
          <w:szCs w:val="24"/>
        </w:rPr>
        <w:footnoteReference w:id="13"/>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Untuk mengetahui apakah hasil belajar yang dicapai telah sesuai dengan tujuan yang dikehendaki dapat diketahui melalui evaluasi.</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sebagaimana</w:t>
      </w:r>
      <w:proofErr w:type="gramEnd"/>
      <w:r w:rsidRPr="00862740">
        <w:rPr>
          <w:rFonts w:ascii="Times New Roman" w:hAnsi="Times New Roman" w:cs="Times New Roman"/>
          <w:sz w:val="24"/>
          <w:szCs w:val="24"/>
        </w:rPr>
        <w:t xml:space="preserve"> dikemukakan oleh Sunal yang dikutip oleh Susanto dalam buku Teori Belajar Dan Pembelajaran Di Sekolah Dasar bahwa evaluasi merupakan proses penggunaan informasi untuk </w:t>
      </w:r>
      <w:r w:rsidRPr="00862740">
        <w:rPr>
          <w:rFonts w:ascii="Times New Roman" w:hAnsi="Times New Roman" w:cs="Times New Roman"/>
          <w:sz w:val="24"/>
          <w:szCs w:val="24"/>
        </w:rPr>
        <w:lastRenderedPageBreak/>
        <w:t xml:space="preserve">membuat pertimbangan seberapa evektif suatu program telah memenuhi kebutuhan siswa. Selain itu, dengan dilakukannya evaluasi atau penilaian ini dapat dijadikan </w:t>
      </w:r>
      <w:r w:rsidRPr="00862740">
        <w:rPr>
          <w:rFonts w:ascii="Times New Roman" w:hAnsi="Times New Roman" w:cs="Times New Roman"/>
          <w:i/>
          <w:sz w:val="24"/>
          <w:szCs w:val="24"/>
        </w:rPr>
        <w:t xml:space="preserve">feedback </w:t>
      </w:r>
      <w:r w:rsidRPr="00862740">
        <w:rPr>
          <w:rFonts w:ascii="Times New Roman" w:hAnsi="Times New Roman" w:cs="Times New Roman"/>
          <w:sz w:val="24"/>
          <w:szCs w:val="24"/>
        </w:rPr>
        <w:t>atau tindak lanjut</w:t>
      </w:r>
      <w:proofErr w:type="gramStart"/>
      <w:r w:rsidRPr="00862740">
        <w:rPr>
          <w:rFonts w:ascii="Times New Roman" w:hAnsi="Times New Roman" w:cs="Times New Roman"/>
          <w:sz w:val="24"/>
          <w:szCs w:val="24"/>
        </w:rPr>
        <w:t>,  atau</w:t>
      </w:r>
      <w:proofErr w:type="gramEnd"/>
      <w:r w:rsidRPr="00862740">
        <w:rPr>
          <w:rFonts w:ascii="Times New Roman" w:hAnsi="Times New Roman" w:cs="Times New Roman"/>
          <w:sz w:val="24"/>
          <w:szCs w:val="24"/>
        </w:rPr>
        <w:t xml:space="preserve"> bahkan cara untuk mengukur tingkat penguasaan siswa. </w:t>
      </w:r>
      <w:proofErr w:type="gramStart"/>
      <w:r w:rsidRPr="00862740">
        <w:rPr>
          <w:rFonts w:ascii="Times New Roman" w:hAnsi="Times New Roman" w:cs="Times New Roman"/>
          <w:sz w:val="24"/>
          <w:szCs w:val="24"/>
        </w:rPr>
        <w:t>Kemajuan prestasi belajar siswa tiak saja diukur dari tingkat penguasaan ilmu pengetahuan, tetapi juga sikap dan keterampilan.</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Dengan demikian hasil belajar siswa mencakup segala hal yang dipelajari di sekolah, baik itu menyangkut pengetahuan, sikap, dan keterampilan yang berkaitan dengan mata pelajaran yang diberikan kepada siswa</w:t>
      </w:r>
      <w:r w:rsidR="00584F95" w:rsidRPr="00862740">
        <w:rPr>
          <w:rFonts w:ascii="Times New Roman" w:hAnsi="Times New Roman" w:cs="Times New Roman"/>
          <w:sz w:val="24"/>
          <w:szCs w:val="24"/>
        </w:rPr>
        <w:t>.</w:t>
      </w:r>
      <w:proofErr w:type="gramEnd"/>
    </w:p>
    <w:p w:rsidR="00A2660D" w:rsidRPr="003928C8" w:rsidRDefault="00584F95" w:rsidP="003928C8">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Berdasarkan pengertian diatas dapat disimpulkan bahwa hasil belajar adalah nilai yang diperoleh peserta didik setelah melalui proses belajar, dimana tingkah laku siswa tampak dalam bentuk perbuatan yang dapat diamati dan diukur. </w:t>
      </w:r>
    </w:p>
    <w:p w:rsidR="00E67681" w:rsidRPr="00862740" w:rsidRDefault="00E67681" w:rsidP="00771020">
      <w:pPr>
        <w:pStyle w:val="ListParagraph"/>
        <w:numPr>
          <w:ilvl w:val="0"/>
          <w:numId w:val="26"/>
        </w:numPr>
        <w:spacing w:line="480" w:lineRule="auto"/>
        <w:ind w:left="1350"/>
        <w:jc w:val="both"/>
        <w:rPr>
          <w:rFonts w:ascii="Times New Roman" w:hAnsi="Times New Roman" w:cs="Times New Roman"/>
          <w:sz w:val="24"/>
          <w:szCs w:val="24"/>
        </w:rPr>
      </w:pPr>
      <w:r w:rsidRPr="00862740">
        <w:rPr>
          <w:rFonts w:ascii="Times New Roman" w:hAnsi="Times New Roman" w:cs="Times New Roman"/>
          <w:sz w:val="24"/>
          <w:szCs w:val="24"/>
        </w:rPr>
        <w:t>Macam-Macam Hasil Beljar</w:t>
      </w:r>
    </w:p>
    <w:p w:rsidR="00E67681" w:rsidRPr="00862740" w:rsidRDefault="00B720EB" w:rsidP="00E67681">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Menur</w:t>
      </w:r>
      <w:r w:rsidR="00E67681" w:rsidRPr="00862740">
        <w:rPr>
          <w:rFonts w:ascii="Times New Roman" w:hAnsi="Times New Roman" w:cs="Times New Roman"/>
          <w:sz w:val="24"/>
          <w:szCs w:val="24"/>
        </w:rPr>
        <w:t>ut Susanto hasil belajar sebagaimana telah dije</w:t>
      </w:r>
      <w:r w:rsidRPr="00862740">
        <w:rPr>
          <w:rFonts w:ascii="Times New Roman" w:hAnsi="Times New Roman" w:cs="Times New Roman"/>
          <w:sz w:val="24"/>
          <w:szCs w:val="24"/>
        </w:rPr>
        <w:t>l</w:t>
      </w:r>
      <w:r w:rsidR="00E67681" w:rsidRPr="00862740">
        <w:rPr>
          <w:rFonts w:ascii="Times New Roman" w:hAnsi="Times New Roman" w:cs="Times New Roman"/>
          <w:sz w:val="24"/>
          <w:szCs w:val="24"/>
        </w:rPr>
        <w:t xml:space="preserve">askan di atas meliputi pemahaman konsep (aspek kognitif), keterampilan proses (aspek psikomotor) dan </w:t>
      </w:r>
      <w:r w:rsidR="00E67681" w:rsidRPr="00862740">
        <w:rPr>
          <w:rFonts w:ascii="Times New Roman" w:hAnsi="Times New Roman" w:cs="Times New Roman"/>
          <w:sz w:val="24"/>
          <w:szCs w:val="24"/>
        </w:rPr>
        <w:lastRenderedPageBreak/>
        <w:t>sikap siswa (aspek afektif).</w:t>
      </w:r>
      <w:proofErr w:type="gramEnd"/>
      <w:r w:rsidR="00E67681" w:rsidRPr="00862740">
        <w:rPr>
          <w:rFonts w:ascii="Times New Roman" w:hAnsi="Times New Roman" w:cs="Times New Roman"/>
          <w:sz w:val="24"/>
          <w:szCs w:val="24"/>
        </w:rPr>
        <w:t xml:space="preserve"> Untuk lebih jelasnya dapat dijelaskan sebagai berikut: </w:t>
      </w:r>
    </w:p>
    <w:p w:rsidR="00E67681" w:rsidRPr="00862740" w:rsidRDefault="00E67681" w:rsidP="00E67681">
      <w:pPr>
        <w:pStyle w:val="ListParagraph"/>
        <w:numPr>
          <w:ilvl w:val="0"/>
          <w:numId w:val="3"/>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Pemahaman konsep</w:t>
      </w:r>
    </w:p>
    <w:p w:rsidR="00E67681" w:rsidRPr="00862740" w:rsidRDefault="00E67681" w:rsidP="00E67681">
      <w:pPr>
        <w:pStyle w:val="ListParagraph"/>
        <w:spacing w:line="480" w:lineRule="auto"/>
        <w:ind w:left="1440"/>
        <w:jc w:val="both"/>
        <w:rPr>
          <w:rFonts w:ascii="Times New Roman" w:hAnsi="Times New Roman" w:cs="Times New Roman"/>
          <w:sz w:val="24"/>
          <w:szCs w:val="24"/>
        </w:rPr>
      </w:pPr>
      <w:r w:rsidRPr="00862740">
        <w:rPr>
          <w:rFonts w:ascii="Times New Roman" w:hAnsi="Times New Roman" w:cs="Times New Roman"/>
          <w:sz w:val="24"/>
          <w:szCs w:val="24"/>
        </w:rPr>
        <w:tab/>
      </w:r>
      <w:proofErr w:type="gramStart"/>
      <w:r w:rsidRPr="00862740">
        <w:rPr>
          <w:rFonts w:ascii="Times New Roman" w:hAnsi="Times New Roman" w:cs="Times New Roman"/>
          <w:sz w:val="24"/>
          <w:szCs w:val="24"/>
        </w:rPr>
        <w:t>Pemahaman menurut Bloom yang dikutip oleh Susanto Teori Belajar Dan Pembelajaran Di Sekolah Dasar diartikan sebagai kemampuan untuk menyerap arti dari materi atau bahan yang dipelajari.</w:t>
      </w:r>
      <w:proofErr w:type="gramEnd"/>
      <w:r w:rsidRPr="00862740">
        <w:rPr>
          <w:rFonts w:ascii="Times New Roman" w:hAnsi="Times New Roman" w:cs="Times New Roman"/>
          <w:sz w:val="24"/>
          <w:szCs w:val="24"/>
        </w:rPr>
        <w:t xml:space="preserve"> Pemahaman menurut Bloom ini adalah seberapa besar siswa mampu menerima, menyerap dan maahami pelajaran yang diberikan oleh guru kepada siswa, atau sejauh mana siswa dapat memahami serta mengerti apa yang  ia baca, yang dilihat yang dialami, atau yang ia rasakan berupa hasil penelitian atau observasi langsung yang ia lakukan. </w:t>
      </w:r>
      <w:r w:rsidRPr="00862740">
        <w:rPr>
          <w:rStyle w:val="FootnoteReference"/>
          <w:rFonts w:ascii="Times New Roman" w:hAnsi="Times New Roman" w:cs="Times New Roman"/>
          <w:sz w:val="24"/>
          <w:szCs w:val="24"/>
        </w:rPr>
        <w:footnoteReference w:id="14"/>
      </w:r>
      <w:r w:rsidRPr="00862740">
        <w:rPr>
          <w:rFonts w:ascii="Times New Roman" w:hAnsi="Times New Roman" w:cs="Times New Roman"/>
          <w:sz w:val="24"/>
          <w:szCs w:val="24"/>
        </w:rPr>
        <w:t xml:space="preserve"> </w:t>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Untuk mengukur hasil belajar siswa yang berupa pemahaman konsep, guru dapat melakukan evaluasi produk.</w:t>
      </w:r>
      <w:proofErr w:type="gramEnd"/>
      <w:r w:rsidRPr="00862740">
        <w:rPr>
          <w:rFonts w:ascii="Times New Roman" w:hAnsi="Times New Roman" w:cs="Times New Roman"/>
          <w:sz w:val="24"/>
          <w:szCs w:val="24"/>
        </w:rPr>
        <w:t xml:space="preserve"> Sehubungan dengan evaluasi produkini, menurut W,S Winkel yang dikutip oleh Susanto dalam buku Teori Belajar dan Pembelajaran di Sekolah Dasar </w:t>
      </w:r>
      <w:r w:rsidRPr="00862740">
        <w:rPr>
          <w:rFonts w:ascii="Times New Roman" w:hAnsi="Times New Roman" w:cs="Times New Roman"/>
          <w:sz w:val="24"/>
          <w:szCs w:val="24"/>
        </w:rPr>
        <w:lastRenderedPageBreak/>
        <w:t>menyatakan bahwa melalui produk dapat diselidiki apakah dan sampai berapa jauh suatu tujuan instruksional telah tercapai , semu tujuan itu merupakan hasil belajar yang seharusnya diperoleh siswa. Berdasarkan pandangan winkel ini, dapat diketahui bahwa hasil belajar siswa erat hubungannya dengan tujuan instruksional (pembelajaran) yang telah dirancang guru sebelum melaksanakan proses belajar mengajar.</w:t>
      </w:r>
      <w:r w:rsidRPr="00862740">
        <w:rPr>
          <w:rStyle w:val="FootnoteReference"/>
          <w:rFonts w:ascii="Times New Roman" w:hAnsi="Times New Roman" w:cs="Times New Roman"/>
          <w:sz w:val="24"/>
          <w:szCs w:val="24"/>
        </w:rPr>
        <w:footnoteReference w:id="15"/>
      </w:r>
    </w:p>
    <w:p w:rsidR="00E67681" w:rsidRPr="00862740" w:rsidRDefault="00E67681" w:rsidP="00E67681">
      <w:pPr>
        <w:pStyle w:val="ListParagraph"/>
        <w:numPr>
          <w:ilvl w:val="0"/>
          <w:numId w:val="3"/>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Keterampilan Proses</w:t>
      </w:r>
    </w:p>
    <w:p w:rsidR="00E67681" w:rsidRPr="00862740" w:rsidRDefault="00E67681" w:rsidP="00E67681">
      <w:pPr>
        <w:pStyle w:val="ListParagraph"/>
        <w:spacing w:line="480" w:lineRule="auto"/>
        <w:ind w:left="1440" w:firstLine="720"/>
        <w:jc w:val="both"/>
        <w:rPr>
          <w:rFonts w:ascii="Times New Roman" w:hAnsi="Times New Roman" w:cs="Times New Roman"/>
          <w:sz w:val="24"/>
          <w:szCs w:val="24"/>
        </w:rPr>
      </w:pPr>
      <w:r w:rsidRPr="00862740">
        <w:rPr>
          <w:rFonts w:ascii="Times New Roman" w:hAnsi="Times New Roman" w:cs="Times New Roman"/>
          <w:sz w:val="24"/>
          <w:szCs w:val="24"/>
        </w:rPr>
        <w:t xml:space="preserve">Usman dan Selawati yang dikutip oleh Susanto dalam buku Teori Belajar dan Pembelajaran di Sekolah Dasar mengemukakan bahwa  keterampilan proses merupakan keterampilan yang mengarah kepada penmbangunan kemampuan mental, fisik, dan social yang mendasar sebagai penggerak kemampuan yang lebih tinggi dalam diri individu siswa. Keterampilan berarti kemampuan menggunakan pemikiran, nalar dan </w:t>
      </w:r>
      <w:r w:rsidRPr="00862740">
        <w:rPr>
          <w:rFonts w:ascii="Times New Roman" w:hAnsi="Times New Roman" w:cs="Times New Roman"/>
          <w:sz w:val="24"/>
          <w:szCs w:val="24"/>
        </w:rPr>
        <w:lastRenderedPageBreak/>
        <w:t xml:space="preserve">perbuatan secara efektif dan efisien untuk mencapai </w:t>
      </w:r>
      <w:proofErr w:type="gramStart"/>
      <w:r w:rsidRPr="00862740">
        <w:rPr>
          <w:rFonts w:ascii="Times New Roman" w:hAnsi="Times New Roman" w:cs="Times New Roman"/>
          <w:sz w:val="24"/>
          <w:szCs w:val="24"/>
        </w:rPr>
        <w:t>suatu  hasil</w:t>
      </w:r>
      <w:proofErr w:type="gramEnd"/>
      <w:r w:rsidRPr="00862740">
        <w:rPr>
          <w:rFonts w:ascii="Times New Roman" w:hAnsi="Times New Roman" w:cs="Times New Roman"/>
          <w:sz w:val="24"/>
          <w:szCs w:val="24"/>
        </w:rPr>
        <w:t xml:space="preserve"> tertentu termasuk kreativitasnya.</w:t>
      </w:r>
      <w:r w:rsidRPr="00862740">
        <w:rPr>
          <w:rStyle w:val="FootnoteReference"/>
          <w:rFonts w:ascii="Times New Roman" w:hAnsi="Times New Roman" w:cs="Times New Roman"/>
          <w:sz w:val="24"/>
          <w:szCs w:val="24"/>
        </w:rPr>
        <w:footnoteReference w:id="16"/>
      </w:r>
    </w:p>
    <w:p w:rsidR="00E67681" w:rsidRPr="00862740" w:rsidRDefault="00E67681" w:rsidP="00E67681">
      <w:pPr>
        <w:pStyle w:val="ListParagraph"/>
        <w:spacing w:line="480" w:lineRule="auto"/>
        <w:ind w:left="1440" w:firstLine="720"/>
        <w:jc w:val="both"/>
        <w:rPr>
          <w:rFonts w:ascii="Times New Roman" w:hAnsi="Times New Roman" w:cs="Times New Roman"/>
          <w:sz w:val="24"/>
          <w:szCs w:val="24"/>
        </w:rPr>
      </w:pPr>
      <w:r w:rsidRPr="00862740">
        <w:rPr>
          <w:rFonts w:ascii="Times New Roman" w:hAnsi="Times New Roman" w:cs="Times New Roman"/>
          <w:sz w:val="24"/>
          <w:szCs w:val="24"/>
        </w:rPr>
        <w:t xml:space="preserve">Dalam melatih keterampilan proses secara bersamaaaan dikembangkan pula sikap-sikap yang dikehendaki, seperti kreativitaas, kerja </w:t>
      </w:r>
      <w:proofErr w:type="gramStart"/>
      <w:r w:rsidRPr="00862740">
        <w:rPr>
          <w:rFonts w:ascii="Times New Roman" w:hAnsi="Times New Roman" w:cs="Times New Roman"/>
          <w:sz w:val="24"/>
          <w:szCs w:val="24"/>
        </w:rPr>
        <w:t>sama</w:t>
      </w:r>
      <w:proofErr w:type="gramEnd"/>
      <w:r w:rsidRPr="00862740">
        <w:rPr>
          <w:rFonts w:ascii="Times New Roman" w:hAnsi="Times New Roman" w:cs="Times New Roman"/>
          <w:sz w:val="24"/>
          <w:szCs w:val="24"/>
        </w:rPr>
        <w:t>, bertanggung jawab, dan berdisplin sesuai dengan bidang studi yang bersangkutan.</w:t>
      </w:r>
    </w:p>
    <w:p w:rsidR="00E67681" w:rsidRPr="00862740" w:rsidRDefault="00E67681" w:rsidP="00E67681">
      <w:pPr>
        <w:pStyle w:val="ListParagraph"/>
        <w:spacing w:line="480" w:lineRule="auto"/>
        <w:ind w:left="1440" w:firstLine="720"/>
        <w:jc w:val="both"/>
        <w:rPr>
          <w:rFonts w:ascii="Times New Roman" w:hAnsi="Times New Roman" w:cs="Times New Roman"/>
          <w:sz w:val="24"/>
          <w:szCs w:val="24"/>
        </w:rPr>
      </w:pPr>
      <w:r w:rsidRPr="00862740">
        <w:rPr>
          <w:rFonts w:ascii="Times New Roman" w:hAnsi="Times New Roman" w:cs="Times New Roman"/>
          <w:sz w:val="24"/>
          <w:szCs w:val="24"/>
        </w:rPr>
        <w:t xml:space="preserve">Sedangkan menurut Indrawati yang dikutip oleh Susanto Teori Belajar dan Pembelajaran di Sekolah Dasar merumuskan bahwa keterampilan proses merupakan  keseluruhan keterampilan ilmiah yang terarah ( baik kognitif naupun psikomotorik ) yang dapat digunakan untuk menemukan suatu konsep atau prinsip atau teori, untuk mengembangkan konsep yang telah ada sebelumnya, atau untuk melakukan penyangkalan terhadap suatu penemmuan (flasifikasi. Dengan kata </w:t>
      </w:r>
      <w:proofErr w:type="gramStart"/>
      <w:r w:rsidRPr="00862740">
        <w:rPr>
          <w:rFonts w:ascii="Times New Roman" w:hAnsi="Times New Roman" w:cs="Times New Roman"/>
          <w:sz w:val="24"/>
          <w:szCs w:val="24"/>
        </w:rPr>
        <w:t>lain</w:t>
      </w:r>
      <w:proofErr w:type="gramEnd"/>
      <w:r w:rsidRPr="00862740">
        <w:rPr>
          <w:rFonts w:ascii="Times New Roman" w:hAnsi="Times New Roman" w:cs="Times New Roman"/>
          <w:sz w:val="24"/>
          <w:szCs w:val="24"/>
        </w:rPr>
        <w:t>, keterampilan ini digunakan sebagai wahana penemuan dan pengembangan konsep, prinsip dan teori.</w:t>
      </w:r>
    </w:p>
    <w:p w:rsidR="00E67681" w:rsidRPr="00862740" w:rsidRDefault="00E67681" w:rsidP="00E67681">
      <w:pPr>
        <w:pStyle w:val="ListParagraph"/>
        <w:spacing w:line="480" w:lineRule="auto"/>
        <w:ind w:left="1440" w:firstLine="720"/>
        <w:jc w:val="both"/>
        <w:rPr>
          <w:rFonts w:ascii="Times New Roman" w:hAnsi="Times New Roman" w:cs="Times New Roman"/>
          <w:sz w:val="24"/>
          <w:szCs w:val="24"/>
        </w:rPr>
      </w:pPr>
      <w:r w:rsidRPr="00862740">
        <w:rPr>
          <w:rFonts w:ascii="Times New Roman" w:hAnsi="Times New Roman" w:cs="Times New Roman"/>
          <w:sz w:val="24"/>
          <w:szCs w:val="24"/>
        </w:rPr>
        <w:lastRenderedPageBreak/>
        <w:t xml:space="preserve">Selanjutya Indrawati menyebutkan ada enam aspek keterampilan proses yang </w:t>
      </w:r>
      <w:proofErr w:type="gramStart"/>
      <w:r w:rsidRPr="00862740">
        <w:rPr>
          <w:rFonts w:ascii="Times New Roman" w:hAnsi="Times New Roman" w:cs="Times New Roman"/>
          <w:sz w:val="24"/>
          <w:szCs w:val="24"/>
        </w:rPr>
        <w:t>meliputi :</w:t>
      </w:r>
      <w:proofErr w:type="gramEnd"/>
      <w:r w:rsidRPr="00862740">
        <w:rPr>
          <w:rFonts w:ascii="Times New Roman" w:hAnsi="Times New Roman" w:cs="Times New Roman"/>
          <w:sz w:val="24"/>
          <w:szCs w:val="24"/>
        </w:rPr>
        <w:t xml:space="preserve"> observasi, klasifikasi, pengukuran, mengomunikasikan, memberikan penjelasann atau interpretasi terhadap suatu pengamatan, dan melakukan eksperimen. Kemudian, Indrawati membagi keterampilan proses menjadi dua tingkatan yaitu: keterampilan proses tingkat dasar (meliputi: observasi, klasifikasi,</w:t>
      </w:r>
      <w:r w:rsidR="00B720EB" w:rsidRPr="00862740">
        <w:rPr>
          <w:rFonts w:ascii="Times New Roman" w:hAnsi="Times New Roman" w:cs="Times New Roman"/>
          <w:sz w:val="24"/>
          <w:szCs w:val="24"/>
        </w:rPr>
        <w:t xml:space="preserve"> </w:t>
      </w:r>
      <w:r w:rsidRPr="00862740">
        <w:rPr>
          <w:rFonts w:ascii="Times New Roman" w:hAnsi="Times New Roman" w:cs="Times New Roman"/>
          <w:sz w:val="24"/>
          <w:szCs w:val="24"/>
        </w:rPr>
        <w:t>komunikasi, pengukuran, prediksi dan inference, dan keterampilan proses terpadu</w:t>
      </w:r>
      <w:r w:rsidR="00B720EB" w:rsidRPr="00862740">
        <w:rPr>
          <w:rFonts w:ascii="Times New Roman" w:hAnsi="Times New Roman" w:cs="Times New Roman"/>
          <w:sz w:val="24"/>
          <w:szCs w:val="24"/>
        </w:rPr>
        <w:t xml:space="preserve"> </w:t>
      </w:r>
      <w:proofErr w:type="gramStart"/>
      <w:r w:rsidR="00B720EB" w:rsidRPr="00862740">
        <w:rPr>
          <w:rFonts w:ascii="Times New Roman" w:hAnsi="Times New Roman" w:cs="Times New Roman"/>
          <w:sz w:val="24"/>
          <w:szCs w:val="24"/>
        </w:rPr>
        <w:t>( meliputi</w:t>
      </w:r>
      <w:proofErr w:type="gramEnd"/>
      <w:r w:rsidR="00B720EB" w:rsidRPr="00862740">
        <w:rPr>
          <w:rFonts w:ascii="Times New Roman" w:hAnsi="Times New Roman" w:cs="Times New Roman"/>
          <w:sz w:val="24"/>
          <w:szCs w:val="24"/>
        </w:rPr>
        <w:t>: menentukan, variab</w:t>
      </w:r>
      <w:r w:rsidRPr="00862740">
        <w:rPr>
          <w:rFonts w:ascii="Times New Roman" w:hAnsi="Times New Roman" w:cs="Times New Roman"/>
          <w:sz w:val="24"/>
          <w:szCs w:val="24"/>
        </w:rPr>
        <w:t>e</w:t>
      </w:r>
      <w:r w:rsidR="00B720EB" w:rsidRPr="00862740">
        <w:rPr>
          <w:rFonts w:ascii="Times New Roman" w:hAnsi="Times New Roman" w:cs="Times New Roman"/>
          <w:sz w:val="24"/>
          <w:szCs w:val="24"/>
        </w:rPr>
        <w:t>l</w:t>
      </w:r>
      <w:r w:rsidRPr="00862740">
        <w:rPr>
          <w:rFonts w:ascii="Times New Roman" w:hAnsi="Times New Roman" w:cs="Times New Roman"/>
          <w:sz w:val="24"/>
          <w:szCs w:val="24"/>
        </w:rPr>
        <w:t xml:space="preserve">,  menyusun table data, menyusun </w:t>
      </w:r>
      <w:r w:rsidR="00B720EB" w:rsidRPr="00862740">
        <w:rPr>
          <w:rFonts w:ascii="Times New Roman" w:hAnsi="Times New Roman" w:cs="Times New Roman"/>
          <w:sz w:val="24"/>
          <w:szCs w:val="24"/>
        </w:rPr>
        <w:t>grafik, memberi hubungan variab</w:t>
      </w:r>
      <w:r w:rsidRPr="00862740">
        <w:rPr>
          <w:rFonts w:ascii="Times New Roman" w:hAnsi="Times New Roman" w:cs="Times New Roman"/>
          <w:sz w:val="24"/>
          <w:szCs w:val="24"/>
        </w:rPr>
        <w:t>e</w:t>
      </w:r>
      <w:r w:rsidR="00B720EB" w:rsidRPr="00862740">
        <w:rPr>
          <w:rFonts w:ascii="Times New Roman" w:hAnsi="Times New Roman" w:cs="Times New Roman"/>
          <w:sz w:val="24"/>
          <w:szCs w:val="24"/>
        </w:rPr>
        <w:t>l</w:t>
      </w:r>
      <w:r w:rsidRPr="00862740">
        <w:rPr>
          <w:rFonts w:ascii="Times New Roman" w:hAnsi="Times New Roman" w:cs="Times New Roman"/>
          <w:sz w:val="24"/>
          <w:szCs w:val="24"/>
        </w:rPr>
        <w:t>, memproses data menganalisis penyelidikan, menyus</w:t>
      </w:r>
      <w:r w:rsidR="00B720EB" w:rsidRPr="00862740">
        <w:rPr>
          <w:rFonts w:ascii="Times New Roman" w:hAnsi="Times New Roman" w:cs="Times New Roman"/>
          <w:sz w:val="24"/>
          <w:szCs w:val="24"/>
        </w:rPr>
        <w:t>un hipotesis, menentukan variab</w:t>
      </w:r>
      <w:r w:rsidRPr="00862740">
        <w:rPr>
          <w:rFonts w:ascii="Times New Roman" w:hAnsi="Times New Roman" w:cs="Times New Roman"/>
          <w:sz w:val="24"/>
          <w:szCs w:val="24"/>
        </w:rPr>
        <w:t>e</w:t>
      </w:r>
      <w:r w:rsidR="00B720EB" w:rsidRPr="00862740">
        <w:rPr>
          <w:rFonts w:ascii="Times New Roman" w:hAnsi="Times New Roman" w:cs="Times New Roman"/>
          <w:sz w:val="24"/>
          <w:szCs w:val="24"/>
        </w:rPr>
        <w:t>l</w:t>
      </w:r>
      <w:r w:rsidRPr="00862740">
        <w:rPr>
          <w:rFonts w:ascii="Times New Roman" w:hAnsi="Times New Roman" w:cs="Times New Roman"/>
          <w:sz w:val="24"/>
          <w:szCs w:val="24"/>
        </w:rPr>
        <w:t xml:space="preserve"> secara oprasional, merencanakan penyelidikan, dan melakukan eksperimen). </w:t>
      </w:r>
    </w:p>
    <w:p w:rsidR="00E67681" w:rsidRPr="00862740" w:rsidRDefault="00E67681" w:rsidP="00E67681">
      <w:pPr>
        <w:pStyle w:val="ListParagraph"/>
        <w:numPr>
          <w:ilvl w:val="0"/>
          <w:numId w:val="3"/>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Sikap</w:t>
      </w:r>
    </w:p>
    <w:p w:rsidR="00E67681" w:rsidRPr="00862740" w:rsidRDefault="00E67681" w:rsidP="00771020">
      <w:pPr>
        <w:pStyle w:val="ListParagraph"/>
        <w:spacing w:line="240" w:lineRule="auto"/>
        <w:ind w:left="1800" w:right="720"/>
        <w:jc w:val="both"/>
        <w:rPr>
          <w:rFonts w:ascii="Times New Roman" w:hAnsi="Times New Roman" w:cs="Times New Roman"/>
          <w:sz w:val="24"/>
          <w:szCs w:val="24"/>
        </w:rPr>
      </w:pPr>
      <w:proofErr w:type="gramStart"/>
      <w:r w:rsidRPr="00862740">
        <w:rPr>
          <w:rFonts w:ascii="Times New Roman" w:hAnsi="Times New Roman" w:cs="Times New Roman"/>
          <w:sz w:val="24"/>
          <w:szCs w:val="24"/>
        </w:rPr>
        <w:t>Menurut Langedalam Azwar yang dikutip oleh Susanto Teori Belajar dan Pembelajaran di Sekolah Dasar, sikap tidak hanya merupakan aspek mental semata melainkanmencakup pada aspek respons fidik.</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Jadi, sikap ini harus ada kekompakan antara mental dan fisik secara serempak.</w:t>
      </w:r>
      <w:proofErr w:type="gramEnd"/>
      <w:r w:rsidRPr="00862740">
        <w:rPr>
          <w:rFonts w:ascii="Times New Roman" w:hAnsi="Times New Roman" w:cs="Times New Roman"/>
          <w:sz w:val="24"/>
          <w:szCs w:val="24"/>
        </w:rPr>
        <w:t xml:space="preserve"> Jika mental saja yang dimunculkan, maka belum </w:t>
      </w:r>
      <w:r w:rsidRPr="00862740">
        <w:rPr>
          <w:rFonts w:ascii="Times New Roman" w:hAnsi="Times New Roman" w:cs="Times New Roman"/>
          <w:sz w:val="24"/>
          <w:szCs w:val="24"/>
        </w:rPr>
        <w:lastRenderedPageBreak/>
        <w:t xml:space="preserve">tamoak secara </w:t>
      </w:r>
      <w:proofErr w:type="gramStart"/>
      <w:r w:rsidRPr="00862740">
        <w:rPr>
          <w:rFonts w:ascii="Times New Roman" w:hAnsi="Times New Roman" w:cs="Times New Roman"/>
          <w:sz w:val="24"/>
          <w:szCs w:val="24"/>
        </w:rPr>
        <w:t>jelas  sikap</w:t>
      </w:r>
      <w:proofErr w:type="gramEnd"/>
      <w:r w:rsidRPr="00862740">
        <w:rPr>
          <w:rFonts w:ascii="Times New Roman" w:hAnsi="Times New Roman" w:cs="Times New Roman"/>
          <w:sz w:val="24"/>
          <w:szCs w:val="24"/>
        </w:rPr>
        <w:t xml:space="preserve"> seseorang yang ditunjukannya. </w:t>
      </w:r>
      <w:r w:rsidRPr="00862740">
        <w:rPr>
          <w:rStyle w:val="FootnoteReference"/>
          <w:rFonts w:ascii="Times New Roman" w:hAnsi="Times New Roman" w:cs="Times New Roman"/>
          <w:sz w:val="24"/>
          <w:szCs w:val="24"/>
        </w:rPr>
        <w:footnoteReference w:id="17"/>
      </w:r>
      <w:r w:rsidRPr="00862740">
        <w:rPr>
          <w:rFonts w:ascii="Times New Roman" w:hAnsi="Times New Roman" w:cs="Times New Roman"/>
          <w:sz w:val="24"/>
          <w:szCs w:val="24"/>
        </w:rPr>
        <w:t xml:space="preserve"> </w:t>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Selanjutnya, Azwar mengungkapkan tentang struktur sikap terdiri atas tiga komponen yang saling menunjang, yaitu: komponen kognitif, afektif dan konatif. Komponen kognitif merupakan representasi </w:t>
      </w:r>
      <w:proofErr w:type="gramStart"/>
      <w:r w:rsidRPr="00862740">
        <w:rPr>
          <w:rFonts w:ascii="Times New Roman" w:hAnsi="Times New Roman" w:cs="Times New Roman"/>
          <w:sz w:val="24"/>
          <w:szCs w:val="24"/>
        </w:rPr>
        <w:t>apa</w:t>
      </w:r>
      <w:proofErr w:type="gramEnd"/>
      <w:r w:rsidRPr="00862740">
        <w:rPr>
          <w:rFonts w:ascii="Times New Roman" w:hAnsi="Times New Roman" w:cs="Times New Roman"/>
          <w:sz w:val="24"/>
          <w:szCs w:val="24"/>
        </w:rPr>
        <w:t xml:space="preserve"> yang dipercayai oleh individu pemilik sikap; komponen afektif, yaitu perasaan yang menyangkut emosional; dan komponen konatif merupakan aspek kecenderungan berpeilaku tertentu sesuai dengan sikap yang dimiliki seseorang. </w:t>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Untuk menjelaskan lebih lanjut ketiga aspek tersebut, Bany dan Jhonson dalam Yousda dan Arifin yang dikutip oleh Susanto dalam buku Teori Belajar dan Pembelajaran di Sekolah Dasar mengungkapkan berbagai model yang dapat mencakup ketiga aspek tersebut yaitu:</w:t>
      </w:r>
    </w:p>
    <w:p w:rsidR="00E67681" w:rsidRPr="00862740" w:rsidRDefault="00E67681" w:rsidP="00E67681">
      <w:pPr>
        <w:pStyle w:val="ListParagraph"/>
        <w:numPr>
          <w:ilvl w:val="0"/>
          <w:numId w:val="4"/>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lastRenderedPageBreak/>
        <w:t>Teknik pelaporan diri sendiri (</w:t>
      </w:r>
      <w:r w:rsidRPr="00862740">
        <w:rPr>
          <w:rFonts w:ascii="Times New Roman" w:hAnsi="Times New Roman" w:cs="Times New Roman"/>
          <w:i/>
          <w:sz w:val="24"/>
          <w:szCs w:val="24"/>
        </w:rPr>
        <w:t>self-reporttechnique</w:t>
      </w:r>
      <w:r w:rsidRPr="00862740">
        <w:rPr>
          <w:rFonts w:ascii="Times New Roman" w:hAnsi="Times New Roman" w:cs="Times New Roman"/>
          <w:sz w:val="24"/>
          <w:szCs w:val="24"/>
        </w:rPr>
        <w:t xml:space="preserve">). Teknik pelaporan diri berbentuk respon seseorang terhadap sejumlah pertanyaan. Respon ini mungkin berupa “ya” atau “tidak”, atau mungkin pula dinyatakan dalam bentuk skala yang menunjukkan derajat repon yang negative atau positif terhadap perangsang yang bersangkutan dengan suatu objek sikap. </w:t>
      </w:r>
    </w:p>
    <w:p w:rsidR="00E67681" w:rsidRPr="00862740" w:rsidRDefault="00E67681" w:rsidP="00E67681">
      <w:pPr>
        <w:pStyle w:val="ListParagraph"/>
        <w:numPr>
          <w:ilvl w:val="0"/>
          <w:numId w:val="4"/>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Observasi terhadap prilaku yang tampak (</w:t>
      </w:r>
      <w:r w:rsidRPr="00862740">
        <w:rPr>
          <w:rFonts w:ascii="Times New Roman" w:hAnsi="Times New Roman" w:cs="Times New Roman"/>
          <w:i/>
          <w:sz w:val="24"/>
          <w:szCs w:val="24"/>
        </w:rPr>
        <w:t>observation of behavior</w:t>
      </w:r>
      <w:r w:rsidRPr="00862740">
        <w:rPr>
          <w:rFonts w:ascii="Times New Roman" w:hAnsi="Times New Roman" w:cs="Times New Roman"/>
          <w:sz w:val="24"/>
          <w:szCs w:val="24"/>
        </w:rPr>
        <w:t>). Dengan model seperti ini, sikap ditakdirkan dari perilaku seseorang yang tampak, dengan memerhatikan tiga dimensi, yaitu ar</w:t>
      </w:r>
      <w:r w:rsidR="00B720EB" w:rsidRPr="00862740">
        <w:rPr>
          <w:rFonts w:ascii="Times New Roman" w:hAnsi="Times New Roman" w:cs="Times New Roman"/>
          <w:sz w:val="24"/>
          <w:szCs w:val="24"/>
        </w:rPr>
        <w:t>ah prilaku (positif atau negatif</w:t>
      </w:r>
      <w:r w:rsidRPr="00862740">
        <w:rPr>
          <w:rFonts w:ascii="Times New Roman" w:hAnsi="Times New Roman" w:cs="Times New Roman"/>
          <w:sz w:val="24"/>
          <w:szCs w:val="24"/>
        </w:rPr>
        <w:t xml:space="preserve">), kadar atau derajat tersebut yang memperlihatkan kontinuitas dari lemah, sedang, kuat, dan kuat sekali, dan intensitas atau kekuatan sikap tersebut untuk menentukan kemunculannya dalam prilaku. </w:t>
      </w:r>
    </w:p>
    <w:p w:rsidR="00E67681" w:rsidRPr="00862740" w:rsidRDefault="00E67681" w:rsidP="00E67681">
      <w:pPr>
        <w:pStyle w:val="ListParagraph"/>
        <w:numPr>
          <w:ilvl w:val="0"/>
          <w:numId w:val="4"/>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 xml:space="preserve">Sikap yang disimpulkan dari prilaku orang yang bersangkutan, dalam hal ini sikap diperkirakan berdasarkan tafsiran terhadap perkataaan, tindakan </w:t>
      </w:r>
      <w:r w:rsidRPr="00862740">
        <w:rPr>
          <w:rFonts w:ascii="Times New Roman" w:hAnsi="Times New Roman" w:cs="Times New Roman"/>
          <w:sz w:val="24"/>
          <w:szCs w:val="24"/>
        </w:rPr>
        <w:lastRenderedPageBreak/>
        <w:t>dan tanda-tanda nonverbal, seperti gerakan muka atau badan seseorang.</w:t>
      </w:r>
    </w:p>
    <w:p w:rsidR="00B2602A" w:rsidRPr="00862740" w:rsidRDefault="00E67681" w:rsidP="00E67681">
      <w:pPr>
        <w:pStyle w:val="ListParagraph"/>
        <w:spacing w:line="480" w:lineRule="auto"/>
        <w:ind w:left="180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Sementara menurut sadirman yang dikutip oleh Susanto Teori Belajar dan Pembelajaran di Sekolah Dasar, sikap merupakan kecenderungan untuk melakukan sesuatu dengan </w:t>
      </w:r>
      <w:proofErr w:type="gramStart"/>
      <w:r w:rsidRPr="00862740">
        <w:rPr>
          <w:rFonts w:ascii="Times New Roman" w:hAnsi="Times New Roman" w:cs="Times New Roman"/>
          <w:sz w:val="24"/>
          <w:szCs w:val="24"/>
        </w:rPr>
        <w:t>cara</w:t>
      </w:r>
      <w:proofErr w:type="gramEnd"/>
      <w:r w:rsidRPr="00862740">
        <w:rPr>
          <w:rFonts w:ascii="Times New Roman" w:hAnsi="Times New Roman" w:cs="Times New Roman"/>
          <w:sz w:val="24"/>
          <w:szCs w:val="24"/>
        </w:rPr>
        <w:t xml:space="preserve">, metode, pola, dan teknik tertentu terhadap dunia sekitarnya baik berupa individu-individu maupun objek-objek tertentu. </w:t>
      </w:r>
      <w:proofErr w:type="gramStart"/>
      <w:r w:rsidRPr="00862740">
        <w:rPr>
          <w:rFonts w:ascii="Times New Roman" w:hAnsi="Times New Roman" w:cs="Times New Roman"/>
          <w:sz w:val="24"/>
          <w:szCs w:val="24"/>
        </w:rPr>
        <w:t>Sikap merujuk pada perbuatan, atau tindakan seseorang.</w:t>
      </w:r>
      <w:proofErr w:type="gramEnd"/>
      <w:r w:rsidRPr="00862740">
        <w:rPr>
          <w:rStyle w:val="FootnoteReference"/>
          <w:rFonts w:ascii="Times New Roman" w:hAnsi="Times New Roman" w:cs="Times New Roman"/>
          <w:sz w:val="24"/>
          <w:szCs w:val="24"/>
        </w:rPr>
        <w:footnoteReference w:id="18"/>
      </w:r>
      <w:r w:rsidRPr="00862740">
        <w:rPr>
          <w:rFonts w:ascii="Times New Roman" w:hAnsi="Times New Roman" w:cs="Times New Roman"/>
          <w:sz w:val="24"/>
          <w:szCs w:val="24"/>
        </w:rPr>
        <w:t xml:space="preserve"> </w:t>
      </w:r>
    </w:p>
    <w:p w:rsidR="00B2602A" w:rsidRPr="00862740" w:rsidRDefault="00B2602A" w:rsidP="0009071E">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Jadi dapat disimpulkan bahwa d</w:t>
      </w:r>
      <w:r w:rsidR="00E67681" w:rsidRPr="00862740">
        <w:rPr>
          <w:rFonts w:ascii="Times New Roman" w:hAnsi="Times New Roman" w:cs="Times New Roman"/>
          <w:sz w:val="24"/>
          <w:szCs w:val="24"/>
        </w:rPr>
        <w:t>alam berhubun</w:t>
      </w:r>
      <w:r w:rsidRPr="00862740">
        <w:rPr>
          <w:rFonts w:ascii="Times New Roman" w:hAnsi="Times New Roman" w:cs="Times New Roman"/>
          <w:sz w:val="24"/>
          <w:szCs w:val="24"/>
        </w:rPr>
        <w:t>gan dengan hasil belajar siswa terdapat berbagai macam-macam indikator diantaranya yaitu pemahaman konsep (aspek kognitif), keterampilan proses (aspek psikomotor) dan sikap siswa (aspek afektif).</w:t>
      </w:r>
      <w:proofErr w:type="gramEnd"/>
    </w:p>
    <w:p w:rsidR="00E67681" w:rsidRPr="00862740" w:rsidRDefault="00E67681" w:rsidP="00BD7C66">
      <w:pPr>
        <w:pStyle w:val="ListParagraph"/>
        <w:numPr>
          <w:ilvl w:val="0"/>
          <w:numId w:val="26"/>
        </w:numPr>
        <w:spacing w:line="480" w:lineRule="auto"/>
        <w:ind w:left="1350"/>
        <w:jc w:val="both"/>
        <w:rPr>
          <w:rFonts w:ascii="Times New Roman" w:hAnsi="Times New Roman" w:cs="Times New Roman"/>
          <w:sz w:val="24"/>
          <w:szCs w:val="24"/>
        </w:rPr>
      </w:pPr>
      <w:r w:rsidRPr="00862740">
        <w:rPr>
          <w:rFonts w:ascii="Times New Roman" w:hAnsi="Times New Roman" w:cs="Times New Roman"/>
          <w:sz w:val="24"/>
          <w:szCs w:val="24"/>
        </w:rPr>
        <w:t>Faktor y</w:t>
      </w:r>
      <w:r w:rsidR="00546427" w:rsidRPr="00862740">
        <w:rPr>
          <w:rFonts w:ascii="Times New Roman" w:hAnsi="Times New Roman" w:cs="Times New Roman"/>
          <w:sz w:val="24"/>
          <w:szCs w:val="24"/>
        </w:rPr>
        <w:t>a</w:t>
      </w:r>
      <w:r w:rsidRPr="00862740">
        <w:rPr>
          <w:rFonts w:ascii="Times New Roman" w:hAnsi="Times New Roman" w:cs="Times New Roman"/>
          <w:sz w:val="24"/>
          <w:szCs w:val="24"/>
        </w:rPr>
        <w:t>ng mempengaruhi hasil belajar siswa</w:t>
      </w:r>
    </w:p>
    <w:p w:rsidR="00E67681" w:rsidRPr="00862740" w:rsidRDefault="005E6FFF" w:rsidP="00BD7C66">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 xml:space="preserve">Menurut </w:t>
      </w:r>
      <w:r w:rsidR="00E67681" w:rsidRPr="00862740">
        <w:rPr>
          <w:rFonts w:ascii="Times New Roman" w:hAnsi="Times New Roman" w:cs="Times New Roman"/>
          <w:sz w:val="24"/>
          <w:szCs w:val="24"/>
        </w:rPr>
        <w:t xml:space="preserve">Nana Sudjana hasil belajar yang dicapai siswa dipengaruhi oleh dua faktor utama yakin faktor dari dalam faktor yang datang dari luar diri siswa atau </w:t>
      </w:r>
      <w:r w:rsidR="00E67681" w:rsidRPr="00862740">
        <w:rPr>
          <w:rFonts w:ascii="Times New Roman" w:hAnsi="Times New Roman" w:cs="Times New Roman"/>
          <w:sz w:val="24"/>
          <w:szCs w:val="24"/>
        </w:rPr>
        <w:lastRenderedPageBreak/>
        <w:t>faktor lingkungan.</w:t>
      </w:r>
      <w:proofErr w:type="gramEnd"/>
      <w:r w:rsidR="00E67681" w:rsidRPr="00862740">
        <w:rPr>
          <w:rFonts w:ascii="Times New Roman" w:hAnsi="Times New Roman" w:cs="Times New Roman"/>
          <w:sz w:val="24"/>
          <w:szCs w:val="24"/>
        </w:rPr>
        <w:t xml:space="preserve"> </w:t>
      </w:r>
      <w:proofErr w:type="gramStart"/>
      <w:r w:rsidR="00E67681" w:rsidRPr="00862740">
        <w:rPr>
          <w:rFonts w:ascii="Times New Roman" w:hAnsi="Times New Roman" w:cs="Times New Roman"/>
          <w:sz w:val="24"/>
          <w:szCs w:val="24"/>
        </w:rPr>
        <w:t>Faktor yang datang dari diri siswa terutama kemampuan yang dimilikinya.</w:t>
      </w:r>
      <w:proofErr w:type="gramEnd"/>
      <w:r w:rsidR="00E67681" w:rsidRPr="00862740">
        <w:rPr>
          <w:rFonts w:ascii="Times New Roman" w:hAnsi="Times New Roman" w:cs="Times New Roman"/>
          <w:sz w:val="24"/>
          <w:szCs w:val="24"/>
        </w:rPr>
        <w:t xml:space="preserve"> Faktor kemampuan  siswa besr sekali pengengaruhnya terhadap hasil belajar yang dicapai, kedan beliau menyatakan bahwa hasil belajar siswa di sekolah 70% dipengaruhi oleh kemampuan siswa dan 30% dipengaruhi oleh lingkungan.</w:t>
      </w:r>
      <w:r w:rsidRPr="00862740">
        <w:rPr>
          <w:rStyle w:val="FootnoteReference"/>
          <w:rFonts w:ascii="Times New Roman" w:hAnsi="Times New Roman" w:cs="Times New Roman"/>
          <w:sz w:val="24"/>
          <w:szCs w:val="24"/>
        </w:rPr>
        <w:t xml:space="preserve"> </w:t>
      </w:r>
      <w:r w:rsidRPr="00862740">
        <w:rPr>
          <w:rStyle w:val="FootnoteReference"/>
          <w:rFonts w:ascii="Times New Roman" w:hAnsi="Times New Roman" w:cs="Times New Roman"/>
          <w:sz w:val="24"/>
          <w:szCs w:val="24"/>
        </w:rPr>
        <w:footnoteReference w:id="19"/>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Di samping faktor yang dimiliki siswa, juga ada faktor lain, seperti motivasi belajar, minat dan perhatian, sikap dan k</w:t>
      </w:r>
      <w:r w:rsidR="00D80E00" w:rsidRPr="00862740">
        <w:rPr>
          <w:rFonts w:ascii="Times New Roman" w:hAnsi="Times New Roman" w:cs="Times New Roman"/>
          <w:sz w:val="24"/>
          <w:szCs w:val="24"/>
        </w:rPr>
        <w:t>ebiasaan belajar, ketekunan, sos</w:t>
      </w:r>
      <w:r w:rsidRPr="00862740">
        <w:rPr>
          <w:rFonts w:ascii="Times New Roman" w:hAnsi="Times New Roman" w:cs="Times New Roman"/>
          <w:sz w:val="24"/>
          <w:szCs w:val="24"/>
        </w:rPr>
        <w:t>ial ekonomi, faktor fisik dan psikis.</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Faktor tersebut menarik banyak perhatian para ahli pendidikan untuk dit</w:t>
      </w:r>
      <w:r w:rsidR="00D80E00" w:rsidRPr="00862740">
        <w:rPr>
          <w:rFonts w:ascii="Times New Roman" w:hAnsi="Times New Roman" w:cs="Times New Roman"/>
          <w:sz w:val="24"/>
          <w:szCs w:val="24"/>
        </w:rPr>
        <w:t xml:space="preserve">eliti, seberapa jauh kontribusi atau </w:t>
      </w:r>
      <w:r w:rsidRPr="00862740">
        <w:rPr>
          <w:rFonts w:ascii="Times New Roman" w:hAnsi="Times New Roman" w:cs="Times New Roman"/>
          <w:sz w:val="24"/>
          <w:szCs w:val="24"/>
        </w:rPr>
        <w:t>sumbangan yang diberikan oleh faktor tersebut terhadap hasil belajar siswa.</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Adanya pengaruh dalam diri siswa, merupakan hal yang logis dan wajar, sebab hakikat perbuatan belajar adalah perubahan tingkah laku individu yang diniati dan disadarinya.</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Siswa harus merasakan adanya suatu kebutuhan untuk belajat dan berprestasi.</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Ia</w:t>
      </w:r>
      <w:proofErr w:type="gramEnd"/>
      <w:r w:rsidRPr="00862740">
        <w:rPr>
          <w:rFonts w:ascii="Times New Roman" w:hAnsi="Times New Roman" w:cs="Times New Roman"/>
          <w:sz w:val="24"/>
          <w:szCs w:val="24"/>
        </w:rPr>
        <w:t xml:space="preserve"> harus </w:t>
      </w:r>
      <w:r w:rsidRPr="00862740">
        <w:rPr>
          <w:rFonts w:ascii="Times New Roman" w:hAnsi="Times New Roman" w:cs="Times New Roman"/>
          <w:sz w:val="24"/>
          <w:szCs w:val="24"/>
        </w:rPr>
        <w:lastRenderedPageBreak/>
        <w:t>berusaha mengerahkan segala daya dan upaya untuk dapat mencapainya.</w:t>
      </w:r>
    </w:p>
    <w:p w:rsidR="00982147" w:rsidRPr="00862740" w:rsidRDefault="00E67681" w:rsidP="00775508">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Ada berbagai faktor yang dapat mempengaruhi proses dan hasil belajar siswa di sekolah yang secara garis besarya dapat dibagi dalam dua bagian yaitu faktor internal dan faktor eksternal siswa. Faktor-faktor yang berasal dari luar diri siswa (Eksternal) terdiri dari faktor lingkungan dan faktor instrumental, sedangkan faktor-faktor yang berasal dari dalam diri siswa (Internal) adalah berupa faktor fisiologis dan faktor psikologis pada siswa.</w:t>
      </w:r>
    </w:p>
    <w:p w:rsidR="00E67681" w:rsidRPr="00862740" w:rsidRDefault="00E67681" w:rsidP="00E67681">
      <w:pPr>
        <w:pStyle w:val="ListParagraph"/>
        <w:numPr>
          <w:ilvl w:val="0"/>
          <w:numId w:val="5"/>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 xml:space="preserve">Faktor-Faktor Lingkungan </w:t>
      </w:r>
    </w:p>
    <w:p w:rsidR="00E67681" w:rsidRPr="00862740" w:rsidRDefault="00E67681" w:rsidP="00E67681">
      <w:pPr>
        <w:pStyle w:val="ListParagraph"/>
        <w:spacing w:line="480" w:lineRule="auto"/>
        <w:ind w:left="180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Faktor linfkungan siswa ini dapat dibagi menjadi dua bagian </w:t>
      </w:r>
      <w:r w:rsidR="00D80E00" w:rsidRPr="00862740">
        <w:rPr>
          <w:rFonts w:ascii="Times New Roman" w:hAnsi="Times New Roman" w:cs="Times New Roman"/>
          <w:sz w:val="24"/>
          <w:szCs w:val="24"/>
        </w:rPr>
        <w:t xml:space="preserve">yaitu: faktor lingkungan alam atau </w:t>
      </w:r>
      <w:r w:rsidRPr="00862740">
        <w:rPr>
          <w:rFonts w:ascii="Times New Roman" w:hAnsi="Times New Roman" w:cs="Times New Roman"/>
          <w:sz w:val="24"/>
          <w:szCs w:val="24"/>
        </w:rPr>
        <w:t>non sosialdan faktor lingkungan sosial. Yang termas</w:t>
      </w:r>
      <w:r w:rsidR="00D80E00" w:rsidRPr="00862740">
        <w:rPr>
          <w:rFonts w:ascii="Times New Roman" w:hAnsi="Times New Roman" w:cs="Times New Roman"/>
          <w:sz w:val="24"/>
          <w:szCs w:val="24"/>
        </w:rPr>
        <w:t xml:space="preserve">uk faktor non lingkungan sosial atau </w:t>
      </w:r>
      <w:r w:rsidRPr="00862740">
        <w:rPr>
          <w:rFonts w:ascii="Times New Roman" w:hAnsi="Times New Roman" w:cs="Times New Roman"/>
          <w:sz w:val="24"/>
          <w:szCs w:val="24"/>
        </w:rPr>
        <w:t xml:space="preserve">alami ini ialah </w:t>
      </w:r>
      <w:proofErr w:type="gramStart"/>
      <w:r w:rsidRPr="00862740">
        <w:rPr>
          <w:rFonts w:ascii="Times New Roman" w:hAnsi="Times New Roman" w:cs="Times New Roman"/>
          <w:sz w:val="24"/>
          <w:szCs w:val="24"/>
        </w:rPr>
        <w:t>seperti :</w:t>
      </w:r>
      <w:proofErr w:type="gramEnd"/>
      <w:r w:rsidRPr="00862740">
        <w:rPr>
          <w:rFonts w:ascii="Times New Roman" w:hAnsi="Times New Roman" w:cs="Times New Roman"/>
          <w:sz w:val="24"/>
          <w:szCs w:val="24"/>
        </w:rPr>
        <w:t xml:space="preserve"> keadaan suhu, kelembaban udara, waktu (pagi, siang, malam, tempat letak gedung sekolah, dan sebagainya. Faktor lngkungan sosial baik berwujud manusia dan representasinya termasuk </w:t>
      </w:r>
      <w:r w:rsidRPr="00862740">
        <w:rPr>
          <w:rFonts w:ascii="Times New Roman" w:hAnsi="Times New Roman" w:cs="Times New Roman"/>
          <w:sz w:val="24"/>
          <w:szCs w:val="24"/>
        </w:rPr>
        <w:lastRenderedPageBreak/>
        <w:t xml:space="preserve">budayanya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mempengaruhi proses dan hasil belajar.</w:t>
      </w:r>
    </w:p>
    <w:p w:rsidR="00E67681" w:rsidRPr="00862740" w:rsidRDefault="00E67681" w:rsidP="00E67681">
      <w:pPr>
        <w:pStyle w:val="ListParagraph"/>
        <w:numPr>
          <w:ilvl w:val="0"/>
          <w:numId w:val="5"/>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Faktor- Faktor Instrumental</w:t>
      </w:r>
    </w:p>
    <w:p w:rsidR="004061DD" w:rsidRPr="00862740" w:rsidRDefault="00D80E00" w:rsidP="003928C8">
      <w:pPr>
        <w:pStyle w:val="ListParagraph"/>
        <w:spacing w:line="480" w:lineRule="auto"/>
        <w:ind w:left="1800" w:firstLine="360"/>
        <w:jc w:val="both"/>
        <w:rPr>
          <w:rFonts w:ascii="Times New Roman" w:hAnsi="Times New Roman" w:cs="Times New Roman"/>
          <w:sz w:val="24"/>
          <w:szCs w:val="24"/>
        </w:rPr>
      </w:pPr>
      <w:r w:rsidRPr="00862740">
        <w:rPr>
          <w:rFonts w:ascii="Times New Roman" w:hAnsi="Times New Roman" w:cs="Times New Roman"/>
          <w:sz w:val="24"/>
          <w:szCs w:val="24"/>
        </w:rPr>
        <w:t>Fakto</w:t>
      </w:r>
      <w:r w:rsidR="00E67681" w:rsidRPr="00862740">
        <w:rPr>
          <w:rFonts w:ascii="Times New Roman" w:hAnsi="Times New Roman" w:cs="Times New Roman"/>
          <w:sz w:val="24"/>
          <w:szCs w:val="24"/>
        </w:rPr>
        <w:t>r instrum</w:t>
      </w:r>
      <w:r w:rsidRPr="00862740">
        <w:rPr>
          <w:rFonts w:ascii="Times New Roman" w:hAnsi="Times New Roman" w:cs="Times New Roman"/>
          <w:sz w:val="24"/>
          <w:szCs w:val="24"/>
        </w:rPr>
        <w:t xml:space="preserve">ental ini terdiri dari gedung atau </w:t>
      </w:r>
      <w:r w:rsidR="00982147" w:rsidRPr="00862740">
        <w:rPr>
          <w:rFonts w:ascii="Times New Roman" w:hAnsi="Times New Roman" w:cs="Times New Roman"/>
          <w:sz w:val="24"/>
          <w:szCs w:val="24"/>
        </w:rPr>
        <w:t xml:space="preserve">sarana fisik kelas, sarana atau </w:t>
      </w:r>
      <w:r w:rsidR="00E67681" w:rsidRPr="00862740">
        <w:rPr>
          <w:rFonts w:ascii="Times New Roman" w:hAnsi="Times New Roman" w:cs="Times New Roman"/>
          <w:sz w:val="24"/>
          <w:szCs w:val="24"/>
        </w:rPr>
        <w:t>alat pengajaran, media</w:t>
      </w:r>
      <w:r w:rsidRPr="00862740">
        <w:rPr>
          <w:rFonts w:ascii="Times New Roman" w:hAnsi="Times New Roman" w:cs="Times New Roman"/>
          <w:sz w:val="24"/>
          <w:szCs w:val="24"/>
        </w:rPr>
        <w:t xml:space="preserve"> pengajaran, guru dan kurikulum atau </w:t>
      </w:r>
      <w:r w:rsidR="00E67681" w:rsidRPr="00862740">
        <w:rPr>
          <w:rFonts w:ascii="Times New Roman" w:hAnsi="Times New Roman" w:cs="Times New Roman"/>
          <w:sz w:val="24"/>
          <w:szCs w:val="24"/>
        </w:rPr>
        <w:t xml:space="preserve">materi pelajaran serta strategi belajar mengajar yang digunakan akan mempengaruhi proses dan hasil belajar </w:t>
      </w:r>
      <w:proofErr w:type="gramStart"/>
      <w:r w:rsidR="00E67681" w:rsidRPr="00862740">
        <w:rPr>
          <w:rFonts w:ascii="Times New Roman" w:hAnsi="Times New Roman" w:cs="Times New Roman"/>
          <w:sz w:val="24"/>
          <w:szCs w:val="24"/>
        </w:rPr>
        <w:t>siswa .</w:t>
      </w:r>
      <w:proofErr w:type="gramEnd"/>
    </w:p>
    <w:p w:rsidR="00E67681" w:rsidRPr="00862740" w:rsidRDefault="00E67681" w:rsidP="00E67681">
      <w:pPr>
        <w:pStyle w:val="ListParagraph"/>
        <w:numPr>
          <w:ilvl w:val="0"/>
          <w:numId w:val="5"/>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Faktor-Faktor Kondisi Internal Siswa</w:t>
      </w:r>
    </w:p>
    <w:p w:rsidR="00E67681" w:rsidRPr="00862740" w:rsidRDefault="00E67681" w:rsidP="00BD7C66">
      <w:pPr>
        <w:pStyle w:val="ListParagraph"/>
        <w:spacing w:line="480" w:lineRule="auto"/>
        <w:ind w:left="180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Faktor kondisi siswa ini sebagaimana telah diuraikan diatas ada dua macam yaitu kondisi fisiologis siswa dan kondisi psikologis siswa.</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Faktor fisiologis siswa terdiri dari kondisi kesehatan dan kebugaran fisik dan kondisi panca indera terutama penglihatan dan pendengaran.</w:t>
      </w:r>
      <w:proofErr w:type="gramEnd"/>
      <w:r w:rsidRPr="00862740">
        <w:rPr>
          <w:rFonts w:ascii="Times New Roman" w:hAnsi="Times New Roman" w:cs="Times New Roman"/>
          <w:sz w:val="24"/>
          <w:szCs w:val="24"/>
        </w:rPr>
        <w:t xml:space="preserve"> </w:t>
      </w:r>
    </w:p>
    <w:p w:rsidR="00E67681" w:rsidRPr="00862740" w:rsidRDefault="00E67681" w:rsidP="00E67681">
      <w:pPr>
        <w:pStyle w:val="ListParagraph"/>
        <w:spacing w:line="480" w:lineRule="auto"/>
        <w:ind w:left="1800" w:firstLine="360"/>
        <w:jc w:val="both"/>
        <w:rPr>
          <w:rStyle w:val="FootnoteReference"/>
          <w:rFonts w:ascii="Times New Roman" w:hAnsi="Times New Roman" w:cs="Times New Roman"/>
          <w:sz w:val="24"/>
          <w:szCs w:val="24"/>
        </w:rPr>
      </w:pPr>
      <w:r w:rsidRPr="00862740">
        <w:rPr>
          <w:rFonts w:ascii="Times New Roman" w:hAnsi="Times New Roman" w:cs="Times New Roman"/>
          <w:sz w:val="24"/>
          <w:szCs w:val="24"/>
        </w:rPr>
        <w:t xml:space="preserve">Menurut Sabri dalam </w:t>
      </w:r>
      <w:proofErr w:type="gramStart"/>
      <w:r w:rsidRPr="00862740">
        <w:rPr>
          <w:rFonts w:ascii="Times New Roman" w:hAnsi="Times New Roman" w:cs="Times New Roman"/>
          <w:sz w:val="24"/>
          <w:szCs w:val="24"/>
        </w:rPr>
        <w:t>buku  Psikologi</w:t>
      </w:r>
      <w:proofErr w:type="gramEnd"/>
      <w:r w:rsidRPr="00862740">
        <w:rPr>
          <w:rFonts w:ascii="Times New Roman" w:hAnsi="Times New Roman" w:cs="Times New Roman"/>
          <w:sz w:val="24"/>
          <w:szCs w:val="24"/>
        </w:rPr>
        <w:t xml:space="preserve"> Pendidikan Berdasarkan Kurikulum Nasional menyatakan bahwa faktor psikologis yang akan mempengaruhi keberhasilan belajar siswa  adalah faktor: minat, </w:t>
      </w:r>
      <w:r w:rsidRPr="00862740">
        <w:rPr>
          <w:rFonts w:ascii="Times New Roman" w:hAnsi="Times New Roman" w:cs="Times New Roman"/>
          <w:sz w:val="24"/>
          <w:szCs w:val="24"/>
        </w:rPr>
        <w:lastRenderedPageBreak/>
        <w:t>bakat, intelegensi, motivasi dan kemampuan-kemampuan kognitif seperti: kemampuan persepsi, ingatan, berfikir, dan kemampuan dasar pengetahuan (bahan appersepsi) yang dimiliki siswa.</w:t>
      </w:r>
      <w:r w:rsidRPr="00862740">
        <w:rPr>
          <w:rStyle w:val="FootnoteReference"/>
          <w:rFonts w:ascii="Times New Roman" w:hAnsi="Times New Roman" w:cs="Times New Roman"/>
          <w:sz w:val="24"/>
          <w:szCs w:val="24"/>
        </w:rPr>
        <w:t xml:space="preserve"> </w:t>
      </w:r>
      <w:r w:rsidRPr="00862740">
        <w:rPr>
          <w:rStyle w:val="FootnoteReference"/>
          <w:rFonts w:ascii="Times New Roman" w:hAnsi="Times New Roman" w:cs="Times New Roman"/>
          <w:sz w:val="24"/>
          <w:szCs w:val="24"/>
        </w:rPr>
        <w:footnoteReference w:id="20"/>
      </w:r>
    </w:p>
    <w:p w:rsidR="00E67681" w:rsidRPr="00862740" w:rsidRDefault="00E67681" w:rsidP="005E6FFF">
      <w:pPr>
        <w:pStyle w:val="ListParagraph"/>
        <w:spacing w:line="480" w:lineRule="auto"/>
        <w:ind w:left="180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Menurut teori Gestalt yang dikutip oleh Susanto dalam buku Teori Belajar dan Pembelajaran di Sekolah Dasar, belajar merupakan suatu proses perkembangan. </w:t>
      </w:r>
      <w:proofErr w:type="gramStart"/>
      <w:r w:rsidRPr="00862740">
        <w:rPr>
          <w:rFonts w:ascii="Times New Roman" w:hAnsi="Times New Roman" w:cs="Times New Roman"/>
          <w:sz w:val="24"/>
          <w:szCs w:val="24"/>
        </w:rPr>
        <w:t>Artinya bsshwa secara kodrati jiwa raga anak mengalami perkembangan.</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Perkembangan sendiri memerlukan sesuatu baik yang berasal dari diri siswa sendiri maupun pengaruh dari lingkungannya.</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Berdasarkan teori ini hasil belajar siswa dipengaruhi oleh dua hal, siswa itu sendiri dan lingkungannya.</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i/>
          <w:sz w:val="24"/>
          <w:szCs w:val="24"/>
        </w:rPr>
        <w:t xml:space="preserve">Pertama </w:t>
      </w:r>
      <w:r w:rsidRPr="00862740">
        <w:rPr>
          <w:rFonts w:ascii="Times New Roman" w:hAnsi="Times New Roman" w:cs="Times New Roman"/>
          <w:sz w:val="24"/>
          <w:szCs w:val="24"/>
        </w:rPr>
        <w:t>,</w:t>
      </w:r>
      <w:proofErr w:type="gramEnd"/>
      <w:r w:rsidRPr="00862740">
        <w:rPr>
          <w:rFonts w:ascii="Times New Roman" w:hAnsi="Times New Roman" w:cs="Times New Roman"/>
          <w:sz w:val="24"/>
          <w:szCs w:val="24"/>
        </w:rPr>
        <w:t xml:space="preserve"> siswa, alam arti kemampuan berpikir atau tingkah laku intelektual, motivasi, minat, dan kesiapan siswa, baik jasmani maupun rohani. </w:t>
      </w:r>
      <w:proofErr w:type="gramStart"/>
      <w:r w:rsidRPr="00862740">
        <w:rPr>
          <w:rFonts w:ascii="Times New Roman" w:hAnsi="Times New Roman" w:cs="Times New Roman"/>
          <w:i/>
          <w:sz w:val="24"/>
          <w:szCs w:val="24"/>
        </w:rPr>
        <w:t>Kedua,</w:t>
      </w:r>
      <w:r w:rsidRPr="00862740">
        <w:rPr>
          <w:rFonts w:ascii="Times New Roman" w:hAnsi="Times New Roman" w:cs="Times New Roman"/>
          <w:sz w:val="24"/>
          <w:szCs w:val="24"/>
        </w:rPr>
        <w:t xml:space="preserve"> lingkungan; yaitu sarana dan prasarana, kompetensi guru, kreativitas guru, </w:t>
      </w:r>
      <w:r w:rsidRPr="00862740">
        <w:rPr>
          <w:rFonts w:ascii="Times New Roman" w:hAnsi="Times New Roman" w:cs="Times New Roman"/>
          <w:sz w:val="24"/>
          <w:szCs w:val="24"/>
        </w:rPr>
        <w:lastRenderedPageBreak/>
        <w:t>sumber-sumber belajar, metode serta dukungan lingkungan, keluarga dan lingkungan.</w:t>
      </w:r>
      <w:proofErr w:type="gramEnd"/>
      <w:r w:rsidRPr="00862740">
        <w:rPr>
          <w:rFonts w:ascii="Times New Roman" w:hAnsi="Times New Roman" w:cs="Times New Roman"/>
          <w:sz w:val="24"/>
          <w:szCs w:val="24"/>
        </w:rPr>
        <w:t xml:space="preserve"> </w:t>
      </w:r>
      <w:r w:rsidRPr="00862740">
        <w:rPr>
          <w:rStyle w:val="FootnoteReference"/>
          <w:rFonts w:ascii="Times New Roman" w:hAnsi="Times New Roman" w:cs="Times New Roman"/>
          <w:sz w:val="24"/>
          <w:szCs w:val="24"/>
        </w:rPr>
        <w:footnoteReference w:id="21"/>
      </w:r>
    </w:p>
    <w:p w:rsidR="00E67681" w:rsidRPr="00862740" w:rsidRDefault="00303F4E" w:rsidP="00E67681">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Pendapat yang senada dikemu</w:t>
      </w:r>
      <w:r w:rsidR="00E67681" w:rsidRPr="00862740">
        <w:rPr>
          <w:rFonts w:ascii="Times New Roman" w:hAnsi="Times New Roman" w:cs="Times New Roman"/>
          <w:sz w:val="24"/>
          <w:szCs w:val="24"/>
        </w:rPr>
        <w:t>kakan oleh Wasliman, hasil belajar yang dicapai oleh peserta didik merupakan hasil interaksi antara berbagai faktor yang memengaruhi, baik faktor internal maupun eksternal.</w:t>
      </w:r>
      <w:proofErr w:type="gramEnd"/>
      <w:r w:rsidR="00E67681" w:rsidRPr="00862740">
        <w:rPr>
          <w:rFonts w:ascii="Times New Roman" w:hAnsi="Times New Roman" w:cs="Times New Roman"/>
          <w:sz w:val="24"/>
          <w:szCs w:val="24"/>
        </w:rPr>
        <w:t xml:space="preserve"> Secara perinci, uraian mengenai faktor internal dan eksternal, sebagai berikut:</w:t>
      </w:r>
    </w:p>
    <w:p w:rsidR="00E67681" w:rsidRPr="00862740" w:rsidRDefault="00E67681" w:rsidP="00E67681">
      <w:pPr>
        <w:pStyle w:val="ListParagraph"/>
        <w:numPr>
          <w:ilvl w:val="0"/>
          <w:numId w:val="6"/>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 xml:space="preserve">Faktor </w:t>
      </w:r>
      <w:proofErr w:type="gramStart"/>
      <w:r w:rsidRPr="00862740">
        <w:rPr>
          <w:rFonts w:ascii="Times New Roman" w:hAnsi="Times New Roman" w:cs="Times New Roman"/>
          <w:sz w:val="24"/>
          <w:szCs w:val="24"/>
        </w:rPr>
        <w:t>Internal :</w:t>
      </w:r>
      <w:proofErr w:type="gramEnd"/>
      <w:r w:rsidRPr="00862740">
        <w:rPr>
          <w:rFonts w:ascii="Times New Roman" w:hAnsi="Times New Roman" w:cs="Times New Roman"/>
          <w:sz w:val="24"/>
          <w:szCs w:val="24"/>
        </w:rPr>
        <w:t xml:space="preserve"> faktor internal merupakan faktor yang bersumber dari dalam diri peserta didik, yang memengaruhi kemampuan belajarnya. Faktor internal ini </w:t>
      </w:r>
      <w:proofErr w:type="gramStart"/>
      <w:r w:rsidRPr="00862740">
        <w:rPr>
          <w:rFonts w:ascii="Times New Roman" w:hAnsi="Times New Roman" w:cs="Times New Roman"/>
          <w:sz w:val="24"/>
          <w:szCs w:val="24"/>
        </w:rPr>
        <w:t>meliputi :</w:t>
      </w:r>
      <w:proofErr w:type="gramEnd"/>
      <w:r w:rsidRPr="00862740">
        <w:rPr>
          <w:rFonts w:ascii="Times New Roman" w:hAnsi="Times New Roman" w:cs="Times New Roman"/>
          <w:sz w:val="24"/>
          <w:szCs w:val="24"/>
        </w:rPr>
        <w:t xml:space="preserve"> kecerdasan, minat dan perhatian, motivasi belajar, ketekunan, sikap, kebiasaan belajar, serta kondisi fisik dan kesehatan. </w:t>
      </w:r>
    </w:p>
    <w:p w:rsidR="00E67681" w:rsidRPr="00862740" w:rsidRDefault="00E67681" w:rsidP="00BD7C66">
      <w:pPr>
        <w:pStyle w:val="ListParagraph"/>
        <w:numPr>
          <w:ilvl w:val="0"/>
          <w:numId w:val="6"/>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 xml:space="preserve">Faktor </w:t>
      </w:r>
      <w:proofErr w:type="gramStart"/>
      <w:r w:rsidRPr="00862740">
        <w:rPr>
          <w:rFonts w:ascii="Times New Roman" w:hAnsi="Times New Roman" w:cs="Times New Roman"/>
          <w:sz w:val="24"/>
          <w:szCs w:val="24"/>
        </w:rPr>
        <w:t>eksternal :</w:t>
      </w:r>
      <w:proofErr w:type="gramEnd"/>
      <w:r w:rsidRPr="00862740">
        <w:rPr>
          <w:rFonts w:ascii="Times New Roman" w:hAnsi="Times New Roman" w:cs="Times New Roman"/>
          <w:sz w:val="24"/>
          <w:szCs w:val="24"/>
        </w:rPr>
        <w:t xml:space="preserve"> faktor yang dari luar diri peserta didik yang memengaruhi hasil belajar yaitu keluarga, sekolah, dan masyarakat. Keadaan keluarga berpengaruh terhadap hasil belajar siswa. Keluarga </w:t>
      </w:r>
      <w:r w:rsidRPr="00862740">
        <w:rPr>
          <w:rFonts w:ascii="Times New Roman" w:hAnsi="Times New Roman" w:cs="Times New Roman"/>
          <w:sz w:val="24"/>
          <w:szCs w:val="24"/>
        </w:rPr>
        <w:lastRenderedPageBreak/>
        <w:t xml:space="preserve">yang morat-marit keadaan ekonominya, pertengkaran suami istri, perhatian orang tua yang kurang terhadap anaknya, serta kebiasaan sehari-hari berprilaku yang kurang baik dari orang tua dalam kehidupan sehari-hari berpengaruh dalam hasil belajar peserta didik. </w:t>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Selanjutnya, dikemukakan oleh Wasliman yang dikutip oleh Susanto dalam buku Teori Belajar dan Pembelajaran di Sekolah Dasar</w:t>
      </w:r>
      <w:proofErr w:type="gramStart"/>
      <w:r w:rsidRPr="00862740">
        <w:rPr>
          <w:rFonts w:ascii="Times New Roman" w:hAnsi="Times New Roman" w:cs="Times New Roman"/>
          <w:sz w:val="24"/>
          <w:szCs w:val="24"/>
        </w:rPr>
        <w:t>,  bahwa</w:t>
      </w:r>
      <w:proofErr w:type="gramEnd"/>
      <w:r w:rsidRPr="00862740">
        <w:rPr>
          <w:rFonts w:ascii="Times New Roman" w:hAnsi="Times New Roman" w:cs="Times New Roman"/>
          <w:sz w:val="24"/>
          <w:szCs w:val="24"/>
        </w:rPr>
        <w:t xml:space="preserve"> sekolah merupakan salah satu faktor yang ikut menentukan hasil belajar siswa.  Semakin tinggi kemampuan belajar </w:t>
      </w:r>
      <w:proofErr w:type="gramStart"/>
      <w:r w:rsidRPr="00862740">
        <w:rPr>
          <w:rFonts w:ascii="Times New Roman" w:hAnsi="Times New Roman" w:cs="Times New Roman"/>
          <w:sz w:val="24"/>
          <w:szCs w:val="24"/>
        </w:rPr>
        <w:t>siswa  dan</w:t>
      </w:r>
      <w:proofErr w:type="gramEnd"/>
      <w:r w:rsidRPr="00862740">
        <w:rPr>
          <w:rFonts w:ascii="Times New Roman" w:hAnsi="Times New Roman" w:cs="Times New Roman"/>
          <w:sz w:val="24"/>
          <w:szCs w:val="24"/>
        </w:rPr>
        <w:t xml:space="preserve"> kualitas pengajaran di sekolah, maka semakin tinggi pula hasil belajar siswa. </w:t>
      </w:r>
    </w:p>
    <w:p w:rsidR="00E67681" w:rsidRPr="00862740" w:rsidRDefault="00E67681" w:rsidP="00BD7C66">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Kualitas pengajaran di sekolah sangat ditentukan oleh guru, sebagaimana dikemukakan oleh Wina Sanjaya yang dikutip oleh Susanto dalam buku Teori Belajar dan Pembelajaran Sekolah Dasar bahwa guru adalah komponen yang sangat menentukan dalam implementasi suatu strategi pembelajaran.  </w:t>
      </w:r>
      <w:proofErr w:type="gramStart"/>
      <w:r w:rsidRPr="00862740">
        <w:rPr>
          <w:rFonts w:ascii="Times New Roman" w:hAnsi="Times New Roman" w:cs="Times New Roman"/>
          <w:sz w:val="24"/>
          <w:szCs w:val="24"/>
        </w:rPr>
        <w:t xml:space="preserve">Berdasarkan pendapat ini dapatt ditegaskan bahwa salah satu faktor </w:t>
      </w:r>
      <w:r w:rsidRPr="00862740">
        <w:rPr>
          <w:rFonts w:ascii="Times New Roman" w:hAnsi="Times New Roman" w:cs="Times New Roman"/>
          <w:sz w:val="24"/>
          <w:szCs w:val="24"/>
        </w:rPr>
        <w:lastRenderedPageBreak/>
        <w:t>eksternal yang sangat berperan memengaruhi hasil belajar siswa adalah guru.</w:t>
      </w:r>
      <w:proofErr w:type="gramEnd"/>
      <w:r w:rsidRPr="00862740">
        <w:rPr>
          <w:rFonts w:ascii="Times New Roman" w:hAnsi="Times New Roman" w:cs="Times New Roman"/>
          <w:sz w:val="24"/>
          <w:szCs w:val="24"/>
        </w:rPr>
        <w:t xml:space="preserve"> Guru </w:t>
      </w:r>
      <w:proofErr w:type="gramStart"/>
      <w:r w:rsidRPr="00862740">
        <w:rPr>
          <w:rFonts w:ascii="Times New Roman" w:hAnsi="Times New Roman" w:cs="Times New Roman"/>
          <w:sz w:val="24"/>
          <w:szCs w:val="24"/>
        </w:rPr>
        <w:t>dalam</w:t>
      </w:r>
      <w:proofErr w:type="gramEnd"/>
      <w:r w:rsidRPr="00862740">
        <w:rPr>
          <w:rFonts w:ascii="Times New Roman" w:hAnsi="Times New Roman" w:cs="Times New Roman"/>
          <w:sz w:val="24"/>
          <w:szCs w:val="24"/>
        </w:rPr>
        <w:t xml:space="preserve"> proses pembelajaran memegang peranan yang sangat penting. Peran gur</w:t>
      </w:r>
      <w:r w:rsidR="00303F4E" w:rsidRPr="00862740">
        <w:rPr>
          <w:rFonts w:ascii="Times New Roman" w:hAnsi="Times New Roman" w:cs="Times New Roman"/>
          <w:sz w:val="24"/>
          <w:szCs w:val="24"/>
        </w:rPr>
        <w:t xml:space="preserve">u, apalagi untuk siswa pada </w:t>
      </w:r>
      <w:proofErr w:type="gramStart"/>
      <w:r w:rsidR="00303F4E" w:rsidRPr="00862740">
        <w:rPr>
          <w:rFonts w:ascii="Times New Roman" w:hAnsi="Times New Roman" w:cs="Times New Roman"/>
          <w:sz w:val="24"/>
          <w:szCs w:val="24"/>
        </w:rPr>
        <w:t>usia</w:t>
      </w:r>
      <w:proofErr w:type="gramEnd"/>
      <w:r w:rsidRPr="00862740">
        <w:rPr>
          <w:rFonts w:ascii="Times New Roman" w:hAnsi="Times New Roman" w:cs="Times New Roman"/>
          <w:sz w:val="24"/>
          <w:szCs w:val="24"/>
        </w:rPr>
        <w:t xml:space="preserve"> sekolah dasar, tak mungkin dapat digantikan oleh perangk</w:t>
      </w:r>
      <w:r w:rsidR="00303F4E" w:rsidRPr="00862740">
        <w:rPr>
          <w:rFonts w:ascii="Times New Roman" w:hAnsi="Times New Roman" w:cs="Times New Roman"/>
          <w:sz w:val="24"/>
          <w:szCs w:val="24"/>
        </w:rPr>
        <w:t xml:space="preserve">at </w:t>
      </w:r>
      <w:r w:rsidRPr="00862740">
        <w:rPr>
          <w:rFonts w:ascii="Times New Roman" w:hAnsi="Times New Roman" w:cs="Times New Roman"/>
          <w:sz w:val="24"/>
          <w:szCs w:val="24"/>
        </w:rPr>
        <w:t>lain,</w:t>
      </w:r>
      <w:r w:rsidR="00303F4E" w:rsidRPr="00862740">
        <w:rPr>
          <w:rFonts w:ascii="Times New Roman" w:hAnsi="Times New Roman" w:cs="Times New Roman"/>
          <w:sz w:val="24"/>
          <w:szCs w:val="24"/>
        </w:rPr>
        <w:t xml:space="preserve"> seperti, televisi</w:t>
      </w:r>
      <w:r w:rsidRPr="00862740">
        <w:rPr>
          <w:rFonts w:ascii="Times New Roman" w:hAnsi="Times New Roman" w:cs="Times New Roman"/>
          <w:sz w:val="24"/>
          <w:szCs w:val="24"/>
        </w:rPr>
        <w:t xml:space="preserve">, radio, dan komputer. </w:t>
      </w:r>
      <w:proofErr w:type="gramStart"/>
      <w:r w:rsidRPr="00862740">
        <w:rPr>
          <w:rFonts w:ascii="Times New Roman" w:hAnsi="Times New Roman" w:cs="Times New Roman"/>
          <w:sz w:val="24"/>
          <w:szCs w:val="24"/>
        </w:rPr>
        <w:t>Sebab siswa adalah organisme yang sedang berkembang yang memerlukan bimbingan dan bantuan orang dewasa.</w:t>
      </w:r>
      <w:proofErr w:type="gramEnd"/>
      <w:r w:rsidRPr="00862740">
        <w:rPr>
          <w:rFonts w:ascii="Times New Roman" w:hAnsi="Times New Roman" w:cs="Times New Roman"/>
          <w:sz w:val="24"/>
          <w:szCs w:val="24"/>
        </w:rPr>
        <w:t xml:space="preserve"> </w:t>
      </w:r>
      <w:r w:rsidRPr="00862740">
        <w:rPr>
          <w:rStyle w:val="FootnoteReference"/>
          <w:rFonts w:ascii="Times New Roman" w:hAnsi="Times New Roman" w:cs="Times New Roman"/>
          <w:sz w:val="24"/>
          <w:szCs w:val="24"/>
        </w:rPr>
        <w:footnoteReference w:id="22"/>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Menurut Dunkin dalam Sanjaya, terdapat sejumlah aspek yang dapat memengaruhi kua</w:t>
      </w:r>
      <w:proofErr w:type="gramStart"/>
      <w:r w:rsidRPr="00862740">
        <w:rPr>
          <w:rFonts w:ascii="Times New Roman" w:hAnsi="Times New Roman" w:cs="Times New Roman"/>
          <w:sz w:val="24"/>
          <w:szCs w:val="24"/>
        </w:rPr>
        <w:t>;itas</w:t>
      </w:r>
      <w:proofErr w:type="gramEnd"/>
      <w:r w:rsidRPr="00862740">
        <w:rPr>
          <w:rFonts w:ascii="Times New Roman" w:hAnsi="Times New Roman" w:cs="Times New Roman"/>
          <w:sz w:val="24"/>
          <w:szCs w:val="24"/>
        </w:rPr>
        <w:t xml:space="preserve"> proses pembela</w:t>
      </w:r>
      <w:r w:rsidR="00303F4E" w:rsidRPr="00862740">
        <w:rPr>
          <w:rFonts w:ascii="Times New Roman" w:hAnsi="Times New Roman" w:cs="Times New Roman"/>
          <w:sz w:val="24"/>
          <w:szCs w:val="24"/>
        </w:rPr>
        <w:t>jaran dilihat dari fakto</w:t>
      </w:r>
      <w:r w:rsidRPr="00862740">
        <w:rPr>
          <w:rFonts w:ascii="Times New Roman" w:hAnsi="Times New Roman" w:cs="Times New Roman"/>
          <w:sz w:val="24"/>
          <w:szCs w:val="24"/>
        </w:rPr>
        <w:t>r guru, yaitu:</w:t>
      </w:r>
    </w:p>
    <w:p w:rsidR="00E67681" w:rsidRPr="00862740" w:rsidRDefault="00E67681" w:rsidP="00E67681">
      <w:pPr>
        <w:pStyle w:val="ListParagraph"/>
        <w:numPr>
          <w:ilvl w:val="0"/>
          <w:numId w:val="7"/>
        </w:numPr>
        <w:spacing w:line="480" w:lineRule="auto"/>
        <w:ind w:left="1800"/>
        <w:jc w:val="both"/>
        <w:rPr>
          <w:rFonts w:ascii="Times New Roman" w:hAnsi="Times New Roman" w:cs="Times New Roman"/>
          <w:sz w:val="24"/>
          <w:szCs w:val="24"/>
        </w:rPr>
      </w:pPr>
      <w:r w:rsidRPr="00862740">
        <w:rPr>
          <w:rFonts w:ascii="Times New Roman" w:hAnsi="Times New Roman" w:cs="Times New Roman"/>
          <w:i/>
          <w:sz w:val="24"/>
          <w:szCs w:val="24"/>
        </w:rPr>
        <w:t>Teacher formative experience</w:t>
      </w:r>
      <w:r w:rsidRPr="00862740">
        <w:rPr>
          <w:rFonts w:ascii="Times New Roman" w:hAnsi="Times New Roman" w:cs="Times New Roman"/>
          <w:sz w:val="24"/>
          <w:szCs w:val="24"/>
        </w:rPr>
        <w:t>, meliputi jenis kelamin serta semua pengalaman hidup guru yang menjadi latar belakang sosial mereka. Yang termasuk kedalam aspek ini diantaranya tempat asal kelahiran guru termasuk suku, latar belakang budaya dan adat istiadat.</w:t>
      </w:r>
    </w:p>
    <w:p w:rsidR="00E67681" w:rsidRPr="00862740" w:rsidRDefault="00E67681" w:rsidP="00E67681">
      <w:pPr>
        <w:pStyle w:val="ListParagraph"/>
        <w:numPr>
          <w:ilvl w:val="0"/>
          <w:numId w:val="7"/>
        </w:numPr>
        <w:spacing w:line="480" w:lineRule="auto"/>
        <w:ind w:left="1800"/>
        <w:jc w:val="both"/>
        <w:rPr>
          <w:rFonts w:ascii="Times New Roman" w:hAnsi="Times New Roman" w:cs="Times New Roman"/>
          <w:sz w:val="24"/>
          <w:szCs w:val="24"/>
        </w:rPr>
      </w:pPr>
      <w:r w:rsidRPr="00862740">
        <w:rPr>
          <w:rFonts w:ascii="Times New Roman" w:hAnsi="Times New Roman" w:cs="Times New Roman"/>
          <w:i/>
          <w:sz w:val="24"/>
          <w:szCs w:val="24"/>
        </w:rPr>
        <w:t>Teacher training experience</w:t>
      </w:r>
      <w:r w:rsidRPr="00862740">
        <w:rPr>
          <w:rFonts w:ascii="Times New Roman" w:hAnsi="Times New Roman" w:cs="Times New Roman"/>
          <w:sz w:val="24"/>
          <w:szCs w:val="24"/>
        </w:rPr>
        <w:t xml:space="preserve">, meliputi pengalaman-mpengalaman yang berhubungan dengan aktivitas </w:t>
      </w:r>
      <w:r w:rsidRPr="00862740">
        <w:rPr>
          <w:rFonts w:ascii="Times New Roman" w:hAnsi="Times New Roman" w:cs="Times New Roman"/>
          <w:sz w:val="24"/>
          <w:szCs w:val="24"/>
        </w:rPr>
        <w:lastRenderedPageBreak/>
        <w:t>dan latar belakang pendidikan guru, misalnya pengalaman latihan profedional, tingkat pendidikan, dan pengalaman jabatan</w:t>
      </w:r>
    </w:p>
    <w:p w:rsidR="00E67681" w:rsidRPr="00862740" w:rsidRDefault="00E67681" w:rsidP="00E67681">
      <w:pPr>
        <w:pStyle w:val="ListParagraph"/>
        <w:numPr>
          <w:ilvl w:val="0"/>
          <w:numId w:val="7"/>
        </w:numPr>
        <w:spacing w:line="480" w:lineRule="auto"/>
        <w:ind w:left="1800"/>
        <w:jc w:val="both"/>
        <w:rPr>
          <w:rFonts w:ascii="Times New Roman" w:hAnsi="Times New Roman" w:cs="Times New Roman"/>
          <w:sz w:val="24"/>
          <w:szCs w:val="24"/>
        </w:rPr>
      </w:pPr>
      <w:r w:rsidRPr="00862740">
        <w:rPr>
          <w:rFonts w:ascii="Times New Roman" w:hAnsi="Times New Roman" w:cs="Times New Roman"/>
          <w:i/>
          <w:sz w:val="24"/>
          <w:szCs w:val="24"/>
        </w:rPr>
        <w:t>Teacher properties</w:t>
      </w:r>
      <w:r w:rsidRPr="00862740">
        <w:rPr>
          <w:rFonts w:ascii="Times New Roman" w:hAnsi="Times New Roman" w:cs="Times New Roman"/>
          <w:sz w:val="24"/>
          <w:szCs w:val="24"/>
        </w:rPr>
        <w:t>, adalah segala sesuatu yang berhubungan dengan sifat yang dimiliki guru , misalnya sikap guru terhadap profesinya, sikap guru terhadap siswa, kemampuan dan inteligensi guru, motivasi dan kemampuan mereka baik kemampuan dalam pengelolaan pembelajaran termasuk di dalamnya kemampuan dalam merencanakan dan evaluasi pembelajaran maupun kemampuan dalan penguasaan materi.</w:t>
      </w:r>
    </w:p>
    <w:p w:rsidR="00E67681" w:rsidRPr="00862740" w:rsidRDefault="00E67681" w:rsidP="00E67681">
      <w:pPr>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Menurut Ruseffendi yang dikutip oleh Susanto Teori Belajar dan Pembelajaran di Sekolah Dasar, mengemukakan bahwa semakin jelaslah bahwa hasil belajar siswa merupakan hasil dari suatu proses yang di dalamnya terlibat sejumlah faktor yang saling </w:t>
      </w:r>
      <w:proofErr w:type="gramStart"/>
      <w:r w:rsidRPr="00862740">
        <w:rPr>
          <w:rFonts w:ascii="Times New Roman" w:hAnsi="Times New Roman" w:cs="Times New Roman"/>
          <w:sz w:val="24"/>
          <w:szCs w:val="24"/>
        </w:rPr>
        <w:t>memengaruhinya .</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tinggi</w:t>
      </w:r>
      <w:proofErr w:type="gramEnd"/>
      <w:r w:rsidRPr="00862740">
        <w:rPr>
          <w:rFonts w:ascii="Times New Roman" w:hAnsi="Times New Roman" w:cs="Times New Roman"/>
          <w:sz w:val="24"/>
          <w:szCs w:val="24"/>
        </w:rPr>
        <w:t xml:space="preserve"> rendahnya hasil belajar seseorang dipengaruhi oleh faktor-faktor tersebut. Beliau juga mengidentifikasi faktor-faktor yang </w:t>
      </w:r>
      <w:r w:rsidRPr="00862740">
        <w:rPr>
          <w:rFonts w:ascii="Times New Roman" w:hAnsi="Times New Roman" w:cs="Times New Roman"/>
          <w:sz w:val="24"/>
          <w:szCs w:val="24"/>
        </w:rPr>
        <w:lastRenderedPageBreak/>
        <w:t xml:space="preserve">memengaruhi hasil belajar kedalam sepuluh macam, </w:t>
      </w:r>
      <w:proofErr w:type="gramStart"/>
      <w:r w:rsidRPr="00862740">
        <w:rPr>
          <w:rFonts w:ascii="Times New Roman" w:hAnsi="Times New Roman" w:cs="Times New Roman"/>
          <w:sz w:val="24"/>
          <w:szCs w:val="24"/>
        </w:rPr>
        <w:t>yaitu :</w:t>
      </w:r>
      <w:proofErr w:type="gramEnd"/>
      <w:r w:rsidRPr="00862740">
        <w:rPr>
          <w:rFonts w:ascii="Times New Roman" w:hAnsi="Times New Roman" w:cs="Times New Roman"/>
          <w:sz w:val="24"/>
          <w:szCs w:val="24"/>
        </w:rPr>
        <w:t xml:space="preserve"> kecerdasan, kesiapan anak, bakat anak, kemauan belajar, minat anak, model penyajian materi, pribadi dan sikap guru, suasana belajar, kompetensi guru, dan kondisi masyarakat. </w:t>
      </w:r>
    </w:p>
    <w:p w:rsidR="00E67681" w:rsidRPr="00862740" w:rsidRDefault="00E67681" w:rsidP="00303F4E">
      <w:pPr>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Dari kesepuluh faktor yang apat mem</w:t>
      </w:r>
      <w:r w:rsidR="00303F4E" w:rsidRPr="00862740">
        <w:rPr>
          <w:rFonts w:ascii="Times New Roman" w:hAnsi="Times New Roman" w:cs="Times New Roman"/>
          <w:sz w:val="24"/>
          <w:szCs w:val="24"/>
        </w:rPr>
        <w:t>p</w:t>
      </w:r>
      <w:r w:rsidRPr="00862740">
        <w:rPr>
          <w:rFonts w:ascii="Times New Roman" w:hAnsi="Times New Roman" w:cs="Times New Roman"/>
          <w:sz w:val="24"/>
          <w:szCs w:val="24"/>
        </w:rPr>
        <w:t>engaruhi keberhasilan siswa belajar, terdapat faktor yang dapat dikatakan se</w:t>
      </w:r>
      <w:r w:rsidR="00303F4E" w:rsidRPr="00862740">
        <w:rPr>
          <w:rFonts w:ascii="Times New Roman" w:hAnsi="Times New Roman" w:cs="Times New Roman"/>
          <w:sz w:val="24"/>
          <w:szCs w:val="24"/>
        </w:rPr>
        <w:t>p</w:t>
      </w:r>
      <w:r w:rsidRPr="00862740">
        <w:rPr>
          <w:rFonts w:ascii="Times New Roman" w:hAnsi="Times New Roman" w:cs="Times New Roman"/>
          <w:sz w:val="24"/>
          <w:szCs w:val="24"/>
        </w:rPr>
        <w:t>enuhnya tergantung pada diri siswa.</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Faktor-faktor itu adalah kecerdasan anak, kesiapan anak, dan bakat anak.</w:t>
      </w:r>
      <w:proofErr w:type="gramEnd"/>
      <w:r w:rsidRPr="00862740">
        <w:rPr>
          <w:rFonts w:ascii="Times New Roman" w:hAnsi="Times New Roman" w:cs="Times New Roman"/>
          <w:sz w:val="24"/>
          <w:szCs w:val="24"/>
        </w:rPr>
        <w:t xml:space="preserve"> Fakt</w:t>
      </w:r>
      <w:r w:rsidR="00303F4E" w:rsidRPr="00862740">
        <w:rPr>
          <w:rFonts w:ascii="Times New Roman" w:hAnsi="Times New Roman" w:cs="Times New Roman"/>
          <w:sz w:val="24"/>
          <w:szCs w:val="24"/>
        </w:rPr>
        <w:t>or yang sebagian penyebabnya ham</w:t>
      </w:r>
      <w:r w:rsidRPr="00862740">
        <w:rPr>
          <w:rFonts w:ascii="Times New Roman" w:hAnsi="Times New Roman" w:cs="Times New Roman"/>
          <w:sz w:val="24"/>
          <w:szCs w:val="24"/>
        </w:rPr>
        <w:t>pir sepenuhnyat</w:t>
      </w:r>
      <w:r w:rsidR="00303F4E" w:rsidRPr="00862740">
        <w:rPr>
          <w:rFonts w:ascii="Times New Roman" w:hAnsi="Times New Roman" w:cs="Times New Roman"/>
          <w:sz w:val="24"/>
          <w:szCs w:val="24"/>
        </w:rPr>
        <w:t xml:space="preserve"> </w:t>
      </w:r>
      <w:r w:rsidRPr="00862740">
        <w:rPr>
          <w:rFonts w:ascii="Times New Roman" w:hAnsi="Times New Roman" w:cs="Times New Roman"/>
          <w:sz w:val="24"/>
          <w:szCs w:val="24"/>
        </w:rPr>
        <w:t>tergantung pada guru, yaitu: kemampuan (kompetensi), suasana belajar</w:t>
      </w:r>
      <w:proofErr w:type="gramStart"/>
      <w:r w:rsidRPr="00862740">
        <w:rPr>
          <w:rFonts w:ascii="Times New Roman" w:hAnsi="Times New Roman" w:cs="Times New Roman"/>
          <w:sz w:val="24"/>
          <w:szCs w:val="24"/>
        </w:rPr>
        <w:t>,  dan</w:t>
      </w:r>
      <w:proofErr w:type="gramEnd"/>
      <w:r w:rsidRPr="00862740">
        <w:rPr>
          <w:rFonts w:ascii="Times New Roman" w:hAnsi="Times New Roman" w:cs="Times New Roman"/>
          <w:sz w:val="24"/>
          <w:szCs w:val="24"/>
        </w:rPr>
        <w:t xml:space="preserve"> kepribadian guru. </w:t>
      </w:r>
      <w:proofErr w:type="gramStart"/>
      <w:r w:rsidRPr="00862740">
        <w:rPr>
          <w:rFonts w:ascii="Times New Roman" w:hAnsi="Times New Roman" w:cs="Times New Roman"/>
          <w:sz w:val="24"/>
          <w:szCs w:val="24"/>
        </w:rPr>
        <w:t>Kiranya dapat dikatakan bahwa keberhasilan siswa dalam belajar tergantung pada faktor dari dalam siswa dan faktor dari luar siswa.</w:t>
      </w:r>
      <w:proofErr w:type="gramEnd"/>
    </w:p>
    <w:p w:rsidR="00E67681" w:rsidRPr="00862740" w:rsidRDefault="00E67681" w:rsidP="00E67681">
      <w:pPr>
        <w:pStyle w:val="ListParagraph"/>
        <w:numPr>
          <w:ilvl w:val="0"/>
          <w:numId w:val="8"/>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 xml:space="preserve">Kecerdasan Anak </w:t>
      </w:r>
    </w:p>
    <w:p w:rsidR="00A507C9" w:rsidRPr="00862740" w:rsidRDefault="00E67681" w:rsidP="00862740">
      <w:pPr>
        <w:pStyle w:val="ListParagraph"/>
        <w:spacing w:line="480" w:lineRule="auto"/>
        <w:ind w:left="180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Kemampuan inteligensi seseorang sangat memengaruhi terhadapcepat dan lambatnya penerimaan informasi serta terpecahkan atau tidaknya suatu permasalahan.</w:t>
      </w:r>
      <w:proofErr w:type="gramEnd"/>
      <w:r w:rsidRPr="00862740">
        <w:rPr>
          <w:rFonts w:ascii="Times New Roman" w:hAnsi="Times New Roman" w:cs="Times New Roman"/>
          <w:sz w:val="24"/>
          <w:szCs w:val="24"/>
        </w:rPr>
        <w:t xml:space="preserve"> Kecerdasan siswa </w:t>
      </w:r>
      <w:r w:rsidRPr="00862740">
        <w:rPr>
          <w:rFonts w:ascii="Times New Roman" w:hAnsi="Times New Roman" w:cs="Times New Roman"/>
          <w:sz w:val="24"/>
          <w:szCs w:val="24"/>
        </w:rPr>
        <w:lastRenderedPageBreak/>
        <w:t xml:space="preserve">sangat membantu pengajar untuk menentukan apakah siswa itu mampu mengikuti pelajaran yang diberikan dan untuk meramalkan keberhasilan siswa setelah mengikuti pelajaran yang diberikan meskipun tidak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terlepas dari faktor lainnya. </w:t>
      </w:r>
    </w:p>
    <w:p w:rsidR="00E67681" w:rsidRPr="00862740" w:rsidRDefault="00E67681" w:rsidP="00E67681">
      <w:pPr>
        <w:pStyle w:val="ListParagraph"/>
        <w:numPr>
          <w:ilvl w:val="0"/>
          <w:numId w:val="8"/>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 xml:space="preserve">Kesiapan atau Kematangan </w:t>
      </w:r>
    </w:p>
    <w:p w:rsidR="00E67681" w:rsidRPr="00862740" w:rsidRDefault="00E67681" w:rsidP="00E67681">
      <w:pPr>
        <w:pStyle w:val="ListParagraph"/>
        <w:spacing w:line="480" w:lineRule="auto"/>
        <w:ind w:left="180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Kesiapan atau kematangan adalah tingkat perkembangan dimana individu atau organ-organ sudah berfungsi sebagainmana mestinya.</w:t>
      </w:r>
      <w:proofErr w:type="gramEnd"/>
      <w:r w:rsidRPr="00862740">
        <w:rPr>
          <w:rFonts w:ascii="Times New Roman" w:hAnsi="Times New Roman" w:cs="Times New Roman"/>
          <w:sz w:val="24"/>
          <w:szCs w:val="24"/>
        </w:rPr>
        <w:t xml:space="preserve"> Dalam proses b</w:t>
      </w:r>
      <w:r w:rsidR="00303F4E" w:rsidRPr="00862740">
        <w:rPr>
          <w:rFonts w:ascii="Times New Roman" w:hAnsi="Times New Roman" w:cs="Times New Roman"/>
          <w:sz w:val="24"/>
          <w:szCs w:val="24"/>
        </w:rPr>
        <w:t xml:space="preserve">elajar, kematangan atau kesiapa </w:t>
      </w:r>
      <w:r w:rsidRPr="00862740">
        <w:rPr>
          <w:rFonts w:ascii="Times New Roman" w:hAnsi="Times New Roman" w:cs="Times New Roman"/>
          <w:sz w:val="24"/>
          <w:szCs w:val="24"/>
        </w:rPr>
        <w:t>ini sangat menentukan keberha</w:t>
      </w:r>
      <w:r w:rsidR="00303F4E" w:rsidRPr="00862740">
        <w:rPr>
          <w:rFonts w:ascii="Times New Roman" w:hAnsi="Times New Roman" w:cs="Times New Roman"/>
          <w:sz w:val="24"/>
          <w:szCs w:val="24"/>
        </w:rPr>
        <w:t>s</w:t>
      </w:r>
      <w:r w:rsidRPr="00862740">
        <w:rPr>
          <w:rFonts w:ascii="Times New Roman" w:hAnsi="Times New Roman" w:cs="Times New Roman"/>
          <w:sz w:val="24"/>
          <w:szCs w:val="24"/>
        </w:rPr>
        <w:t>ilan dalam belajar tersebut. Oleh karena itu, setiap upaya</w:t>
      </w:r>
      <w:r w:rsidR="00303F4E" w:rsidRPr="00862740">
        <w:rPr>
          <w:rFonts w:ascii="Times New Roman" w:hAnsi="Times New Roman" w:cs="Times New Roman"/>
          <w:sz w:val="24"/>
          <w:szCs w:val="24"/>
        </w:rPr>
        <w:t xml:space="preserve"> </w:t>
      </w:r>
      <w:r w:rsidRPr="00862740">
        <w:rPr>
          <w:rFonts w:ascii="Times New Roman" w:hAnsi="Times New Roman" w:cs="Times New Roman"/>
          <w:sz w:val="24"/>
          <w:szCs w:val="24"/>
        </w:rPr>
        <w:t xml:space="preserve">belajar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lebih berhasil jika dilakukan bersamaan dengan tingkat kematangan individu, karena kenatangan ini erat hubungannya dengan masalah minat dan kebutuhan anak. </w:t>
      </w:r>
    </w:p>
    <w:p w:rsidR="00E67681" w:rsidRPr="00862740" w:rsidRDefault="00E67681" w:rsidP="00E67681">
      <w:pPr>
        <w:pStyle w:val="ListParagraph"/>
        <w:numPr>
          <w:ilvl w:val="0"/>
          <w:numId w:val="8"/>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Bakat Anak</w:t>
      </w:r>
    </w:p>
    <w:p w:rsidR="00E67681" w:rsidRPr="00862740" w:rsidRDefault="00E67681" w:rsidP="00E67681">
      <w:pPr>
        <w:pStyle w:val="ListParagraph"/>
        <w:spacing w:line="480" w:lineRule="auto"/>
        <w:ind w:left="180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Menurut </w:t>
      </w:r>
      <w:proofErr w:type="gramStart"/>
      <w:r w:rsidRPr="00862740">
        <w:rPr>
          <w:rFonts w:ascii="Times New Roman" w:hAnsi="Times New Roman" w:cs="Times New Roman"/>
          <w:sz w:val="24"/>
          <w:szCs w:val="24"/>
        </w:rPr>
        <w:t>chaplin</w:t>
      </w:r>
      <w:proofErr w:type="gramEnd"/>
      <w:r w:rsidRPr="00862740">
        <w:rPr>
          <w:rFonts w:ascii="Times New Roman" w:hAnsi="Times New Roman" w:cs="Times New Roman"/>
          <w:sz w:val="24"/>
          <w:szCs w:val="24"/>
        </w:rPr>
        <w:t xml:space="preserve"> yang dimaksud dengan bakat adalah kemempuan potensisl yang dimiliki seseorang untuk mencapai keberhasilan pada masa </w:t>
      </w:r>
      <w:r w:rsidRPr="00862740">
        <w:rPr>
          <w:rFonts w:ascii="Times New Roman" w:hAnsi="Times New Roman" w:cs="Times New Roman"/>
          <w:sz w:val="24"/>
          <w:szCs w:val="24"/>
        </w:rPr>
        <w:lastRenderedPageBreak/>
        <w:t xml:space="preserve">yang akan datang. </w:t>
      </w:r>
      <w:proofErr w:type="gramStart"/>
      <w:r w:rsidRPr="00862740">
        <w:rPr>
          <w:rFonts w:ascii="Times New Roman" w:hAnsi="Times New Roman" w:cs="Times New Roman"/>
          <w:sz w:val="24"/>
          <w:szCs w:val="24"/>
        </w:rPr>
        <w:t>Dengan demikian, sebetulnya setiap orang memiliki bakat dalam arti berpotensi untuk mencapa prestasi sampai tingkat tertentu.</w:t>
      </w:r>
      <w:proofErr w:type="gramEnd"/>
      <w:r w:rsidRPr="00862740">
        <w:rPr>
          <w:rFonts w:ascii="Times New Roman" w:hAnsi="Times New Roman" w:cs="Times New Roman"/>
          <w:sz w:val="24"/>
          <w:szCs w:val="24"/>
        </w:rPr>
        <w:t xml:space="preserve"> Sehubungan dengan hal tersebut, maka bakat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dapat memengaruhi tinggi rendahnya prestasi belajar.</w:t>
      </w:r>
    </w:p>
    <w:p w:rsidR="00E67681" w:rsidRPr="00862740" w:rsidRDefault="00E67681" w:rsidP="00E67681">
      <w:pPr>
        <w:pStyle w:val="ListParagraph"/>
        <w:numPr>
          <w:ilvl w:val="0"/>
          <w:numId w:val="8"/>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Kemauan Belajar</w:t>
      </w:r>
    </w:p>
    <w:p w:rsidR="00A507C9" w:rsidRPr="00862740" w:rsidRDefault="00E67681" w:rsidP="00862740">
      <w:pPr>
        <w:pStyle w:val="ListParagraph"/>
        <w:spacing w:line="480" w:lineRule="auto"/>
        <w:ind w:left="180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Salah satu tugas yang kerap sukar dilksanakan ialah membuat anak menjadi mau belajar atau menjadi giat untuk belajar.</w:t>
      </w:r>
      <w:proofErr w:type="gramEnd"/>
      <w:r w:rsidRPr="00862740">
        <w:rPr>
          <w:rFonts w:ascii="Times New Roman" w:hAnsi="Times New Roman" w:cs="Times New Roman"/>
          <w:sz w:val="24"/>
          <w:szCs w:val="24"/>
        </w:rPr>
        <w:t xml:space="preserve"> Keengganan siswa untuk belajar mungkin disebabkan karena </w:t>
      </w:r>
      <w:proofErr w:type="gramStart"/>
      <w:r w:rsidRPr="00862740">
        <w:rPr>
          <w:rFonts w:ascii="Times New Roman" w:hAnsi="Times New Roman" w:cs="Times New Roman"/>
          <w:sz w:val="24"/>
          <w:szCs w:val="24"/>
        </w:rPr>
        <w:t>ia</w:t>
      </w:r>
      <w:proofErr w:type="gramEnd"/>
      <w:r w:rsidRPr="00862740">
        <w:rPr>
          <w:rFonts w:ascii="Times New Roman" w:hAnsi="Times New Roman" w:cs="Times New Roman"/>
          <w:sz w:val="24"/>
          <w:szCs w:val="24"/>
        </w:rPr>
        <w:t xml:space="preserve"> belum mengerti bahwa belajar sangat penting untuk kehidupan kelak.  </w:t>
      </w:r>
      <w:proofErr w:type="gramStart"/>
      <w:r w:rsidRPr="00862740">
        <w:rPr>
          <w:rFonts w:ascii="Times New Roman" w:hAnsi="Times New Roman" w:cs="Times New Roman"/>
          <w:sz w:val="24"/>
          <w:szCs w:val="24"/>
        </w:rPr>
        <w:t>Kemauan belajar yang tinggi disertai dengan rasa tanggung jawab yang besar tentunya berpengaruh positif terhadap hasil belajar yang diraihnya.</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Karena kemaian belajar menjadi salah satu penentu dalam mencapai keberhasilan belajar.</w:t>
      </w:r>
      <w:proofErr w:type="gramEnd"/>
      <w:r w:rsidRPr="00862740">
        <w:rPr>
          <w:rFonts w:ascii="Times New Roman" w:hAnsi="Times New Roman" w:cs="Times New Roman"/>
          <w:sz w:val="24"/>
          <w:szCs w:val="24"/>
        </w:rPr>
        <w:t xml:space="preserve"> </w:t>
      </w:r>
    </w:p>
    <w:p w:rsidR="00E67681" w:rsidRPr="00862740" w:rsidRDefault="00E67681" w:rsidP="00E67681">
      <w:pPr>
        <w:pStyle w:val="ListParagraph"/>
        <w:numPr>
          <w:ilvl w:val="0"/>
          <w:numId w:val="8"/>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 xml:space="preserve">Minat </w:t>
      </w:r>
    </w:p>
    <w:p w:rsidR="00E67681" w:rsidRPr="00862740" w:rsidRDefault="00E67681" w:rsidP="00E67681">
      <w:pPr>
        <w:pStyle w:val="ListParagraph"/>
        <w:spacing w:line="480" w:lineRule="auto"/>
        <w:ind w:left="180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lastRenderedPageBreak/>
        <w:t>Secara sederhana, minat berarti kecenderungan dan kegairahan yang tinggi atau keinginan yang besar terhadap sesuatu.</w:t>
      </w:r>
      <w:proofErr w:type="gramEnd"/>
      <w:r w:rsidRPr="00862740">
        <w:rPr>
          <w:rFonts w:ascii="Times New Roman" w:hAnsi="Times New Roman" w:cs="Times New Roman"/>
          <w:sz w:val="24"/>
          <w:szCs w:val="24"/>
        </w:rPr>
        <w:t xml:space="preserve"> Seseorang siswa yang menaruh minat besar terhadap pelajaran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memusatkan perhhatiannya lebih banyak daripada siswa lainnya. </w:t>
      </w:r>
      <w:proofErr w:type="gramStart"/>
      <w:r w:rsidRPr="00862740">
        <w:rPr>
          <w:rFonts w:ascii="Times New Roman" w:hAnsi="Times New Roman" w:cs="Times New Roman"/>
          <w:sz w:val="24"/>
          <w:szCs w:val="24"/>
        </w:rPr>
        <w:t>Kemudian karena pemusatan perhatian yang intensif terhadap materi itulah yang memungkinkan siswa tadi untuk belajar lebih giat lagi, dan akhirnya mencapai prestasi yang diinginkan.</w:t>
      </w:r>
      <w:proofErr w:type="gramEnd"/>
    </w:p>
    <w:p w:rsidR="00E67681" w:rsidRPr="00862740" w:rsidRDefault="00E67681" w:rsidP="00E67681">
      <w:pPr>
        <w:pStyle w:val="ListParagraph"/>
        <w:numPr>
          <w:ilvl w:val="0"/>
          <w:numId w:val="8"/>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Model Penyajian Materi Pelajaran</w:t>
      </w:r>
    </w:p>
    <w:p w:rsidR="00A2660D" w:rsidRPr="003928C8" w:rsidRDefault="00E67681" w:rsidP="003928C8">
      <w:pPr>
        <w:pStyle w:val="ListParagraph"/>
        <w:spacing w:line="480" w:lineRule="auto"/>
        <w:ind w:left="180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Keberhasilan siswa dalam belajar tergantung pula pada model penyajian materi.</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Model penyajin materi yang menyenangkan, tidak membosankan, menarik, dan mudah dimengerti oleh para siswa tentunya berp</w:t>
      </w:r>
      <w:r w:rsidR="00303F4E" w:rsidRPr="00862740">
        <w:rPr>
          <w:rFonts w:ascii="Times New Roman" w:hAnsi="Times New Roman" w:cs="Times New Roman"/>
          <w:sz w:val="24"/>
          <w:szCs w:val="24"/>
        </w:rPr>
        <w:t>engaruh secara positif terhadap</w:t>
      </w:r>
      <w:r w:rsidRPr="00862740">
        <w:rPr>
          <w:rFonts w:ascii="Times New Roman" w:hAnsi="Times New Roman" w:cs="Times New Roman"/>
          <w:sz w:val="24"/>
          <w:szCs w:val="24"/>
        </w:rPr>
        <w:t xml:space="preserve"> keberhasilan belajar.</w:t>
      </w:r>
      <w:proofErr w:type="gramEnd"/>
      <w:r w:rsidRPr="00862740">
        <w:rPr>
          <w:rFonts w:ascii="Times New Roman" w:hAnsi="Times New Roman" w:cs="Times New Roman"/>
          <w:sz w:val="24"/>
          <w:szCs w:val="24"/>
        </w:rPr>
        <w:t xml:space="preserve"> </w:t>
      </w:r>
    </w:p>
    <w:p w:rsidR="00E67681" w:rsidRPr="00862740" w:rsidRDefault="00E67681" w:rsidP="00E67681">
      <w:pPr>
        <w:pStyle w:val="ListParagraph"/>
        <w:numPr>
          <w:ilvl w:val="0"/>
          <w:numId w:val="8"/>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Pribadi dan Sikap Guru</w:t>
      </w:r>
    </w:p>
    <w:p w:rsidR="00A507C9" w:rsidRPr="00862740" w:rsidRDefault="00E67681" w:rsidP="00862740">
      <w:pPr>
        <w:pStyle w:val="ListParagraph"/>
        <w:spacing w:line="480" w:lineRule="auto"/>
        <w:ind w:left="180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 xml:space="preserve">Siswa, begitu juga manusia pada umumnya dalam melakukan belajar tidak hanya melalui bacaan </w:t>
      </w:r>
      <w:r w:rsidRPr="00862740">
        <w:rPr>
          <w:rFonts w:ascii="Times New Roman" w:hAnsi="Times New Roman" w:cs="Times New Roman"/>
          <w:sz w:val="24"/>
          <w:szCs w:val="24"/>
        </w:rPr>
        <w:lastRenderedPageBreak/>
        <w:t>at</w:t>
      </w:r>
      <w:r w:rsidR="00303F4E" w:rsidRPr="00862740">
        <w:rPr>
          <w:rFonts w:ascii="Times New Roman" w:hAnsi="Times New Roman" w:cs="Times New Roman"/>
          <w:sz w:val="24"/>
          <w:szCs w:val="24"/>
        </w:rPr>
        <w:t>au melalui guru saja, tetapi bi</w:t>
      </w:r>
      <w:r w:rsidRPr="00862740">
        <w:rPr>
          <w:rFonts w:ascii="Times New Roman" w:hAnsi="Times New Roman" w:cs="Times New Roman"/>
          <w:sz w:val="24"/>
          <w:szCs w:val="24"/>
        </w:rPr>
        <w:t>sa juga melalui contoh-contoh yang baik dari sikap, tingkah laku, dan perbuatan.</w:t>
      </w:r>
      <w:proofErr w:type="gramEnd"/>
      <w:r w:rsidRPr="00862740">
        <w:rPr>
          <w:rFonts w:ascii="Times New Roman" w:hAnsi="Times New Roman" w:cs="Times New Roman"/>
          <w:sz w:val="24"/>
          <w:szCs w:val="24"/>
        </w:rPr>
        <w:t xml:space="preserve"> Kepribadian dan sikap guru yang kreatif dan penuh inovatif dalam prilakunya, maka siswa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meniru gurunya yang aktif dan kreatif ini. Pribadi dan sikap guru yang baik ini tercermin dari sikapnya yang ramah, lemah lembut, penuh kasi</w:t>
      </w:r>
      <w:r w:rsidR="00303F4E" w:rsidRPr="00862740">
        <w:rPr>
          <w:rFonts w:ascii="Times New Roman" w:hAnsi="Times New Roman" w:cs="Times New Roman"/>
          <w:sz w:val="24"/>
          <w:szCs w:val="24"/>
        </w:rPr>
        <w:t>h saya</w:t>
      </w:r>
      <w:r w:rsidRPr="00862740">
        <w:rPr>
          <w:rFonts w:ascii="Times New Roman" w:hAnsi="Times New Roman" w:cs="Times New Roman"/>
          <w:sz w:val="24"/>
          <w:szCs w:val="24"/>
        </w:rPr>
        <w:t xml:space="preserve">ng, membimbing dengan penuh perhatian, tidak cepat marah, tanggap terhadap keluhan atau kesulitan siswa, antusias dan semangat dalam bekerja dan mengajar, memberikan penilaian yang objektif, rajin, disiplin, serta bekerja penuh dedikasi dan bertanggung jawab dalam segala tindakan yang ia lakukan. </w:t>
      </w:r>
    </w:p>
    <w:p w:rsidR="00E67681" w:rsidRPr="00862740" w:rsidRDefault="00E67681" w:rsidP="00E67681">
      <w:pPr>
        <w:pStyle w:val="ListParagraph"/>
        <w:numPr>
          <w:ilvl w:val="0"/>
          <w:numId w:val="8"/>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Suasana Pengajaran</w:t>
      </w:r>
    </w:p>
    <w:p w:rsidR="00862740" w:rsidRPr="007B4C33" w:rsidRDefault="00E67681" w:rsidP="007B4C33">
      <w:pPr>
        <w:pStyle w:val="ListParagraph"/>
        <w:spacing w:line="480" w:lineRule="auto"/>
        <w:ind w:left="180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Faktor </w:t>
      </w:r>
      <w:proofErr w:type="gramStart"/>
      <w:r w:rsidRPr="00862740">
        <w:rPr>
          <w:rFonts w:ascii="Times New Roman" w:hAnsi="Times New Roman" w:cs="Times New Roman"/>
          <w:sz w:val="24"/>
          <w:szCs w:val="24"/>
        </w:rPr>
        <w:t>lain</w:t>
      </w:r>
      <w:proofErr w:type="gramEnd"/>
      <w:r w:rsidRPr="00862740">
        <w:rPr>
          <w:rFonts w:ascii="Times New Roman" w:hAnsi="Times New Roman" w:cs="Times New Roman"/>
          <w:sz w:val="24"/>
          <w:szCs w:val="24"/>
        </w:rPr>
        <w:t xml:space="preserve"> yang ikut menentukan keberhasilan siswa dalam belajar adalah suasana pengajaran. Suasana pengajaran yang tenang, terjadinya dialog yang kritis antara siswa dengan guru, dan menumbuhkan suasana yang aktif diantara siswa </w:t>
      </w:r>
      <w:r w:rsidRPr="00862740">
        <w:rPr>
          <w:rFonts w:ascii="Times New Roman" w:hAnsi="Times New Roman" w:cs="Times New Roman"/>
          <w:sz w:val="24"/>
          <w:szCs w:val="24"/>
        </w:rPr>
        <w:lastRenderedPageBreak/>
        <w:t xml:space="preserve">tentunya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memberikan nilai lebih pada proses pengajaran. </w:t>
      </w:r>
      <w:proofErr w:type="gramStart"/>
      <w:r w:rsidRPr="00862740">
        <w:rPr>
          <w:rFonts w:ascii="Times New Roman" w:hAnsi="Times New Roman" w:cs="Times New Roman"/>
          <w:sz w:val="24"/>
          <w:szCs w:val="24"/>
        </w:rPr>
        <w:t>Sehingga keberhasilan siswa dalam belajar dapat meningkat secara maksimal.</w:t>
      </w:r>
      <w:proofErr w:type="gramEnd"/>
      <w:r w:rsidRPr="00862740">
        <w:rPr>
          <w:rFonts w:ascii="Times New Roman" w:hAnsi="Times New Roman" w:cs="Times New Roman"/>
          <w:sz w:val="24"/>
          <w:szCs w:val="24"/>
        </w:rPr>
        <w:t xml:space="preserve"> </w:t>
      </w:r>
    </w:p>
    <w:p w:rsidR="00E67681" w:rsidRPr="00862740" w:rsidRDefault="00E67681" w:rsidP="00E67681">
      <w:pPr>
        <w:pStyle w:val="ListParagraph"/>
        <w:numPr>
          <w:ilvl w:val="0"/>
          <w:numId w:val="8"/>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Kompetensi Guru</w:t>
      </w:r>
    </w:p>
    <w:p w:rsidR="00E67681" w:rsidRPr="00862740" w:rsidRDefault="00303F4E" w:rsidP="00E67681">
      <w:pPr>
        <w:pStyle w:val="ListParagraph"/>
        <w:spacing w:line="480" w:lineRule="auto"/>
        <w:ind w:left="180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Guru yang profes</w:t>
      </w:r>
      <w:r w:rsidR="00E67681" w:rsidRPr="00862740">
        <w:rPr>
          <w:rFonts w:ascii="Times New Roman" w:hAnsi="Times New Roman" w:cs="Times New Roman"/>
          <w:sz w:val="24"/>
          <w:szCs w:val="24"/>
        </w:rPr>
        <w:t>ional memiliki kemampuan-kemampuan tertentu.</w:t>
      </w:r>
      <w:proofErr w:type="gramEnd"/>
      <w:r w:rsidR="00E67681" w:rsidRPr="00862740">
        <w:rPr>
          <w:rFonts w:ascii="Times New Roman" w:hAnsi="Times New Roman" w:cs="Times New Roman"/>
          <w:sz w:val="24"/>
          <w:szCs w:val="24"/>
        </w:rPr>
        <w:t xml:space="preserve"> </w:t>
      </w:r>
      <w:proofErr w:type="gramStart"/>
      <w:r w:rsidR="00E67681" w:rsidRPr="00862740">
        <w:rPr>
          <w:rFonts w:ascii="Times New Roman" w:hAnsi="Times New Roman" w:cs="Times New Roman"/>
          <w:sz w:val="24"/>
          <w:szCs w:val="24"/>
        </w:rPr>
        <w:t>Kemampuan-kemampuan itu diperlukan dalam membantu siswa dalam belajar.</w:t>
      </w:r>
      <w:proofErr w:type="gramEnd"/>
      <w:r w:rsidR="00E67681" w:rsidRPr="00862740">
        <w:rPr>
          <w:rFonts w:ascii="Times New Roman" w:hAnsi="Times New Roman" w:cs="Times New Roman"/>
          <w:sz w:val="24"/>
          <w:szCs w:val="24"/>
        </w:rPr>
        <w:t xml:space="preserve"> Keberhasilan siswa belajar </w:t>
      </w:r>
      <w:proofErr w:type="gramStart"/>
      <w:r w:rsidR="00E67681" w:rsidRPr="00862740">
        <w:rPr>
          <w:rFonts w:ascii="Times New Roman" w:hAnsi="Times New Roman" w:cs="Times New Roman"/>
          <w:sz w:val="24"/>
          <w:szCs w:val="24"/>
        </w:rPr>
        <w:t>akan</w:t>
      </w:r>
      <w:proofErr w:type="gramEnd"/>
      <w:r w:rsidR="00E67681" w:rsidRPr="00862740">
        <w:rPr>
          <w:rFonts w:ascii="Times New Roman" w:hAnsi="Times New Roman" w:cs="Times New Roman"/>
          <w:sz w:val="24"/>
          <w:szCs w:val="24"/>
        </w:rPr>
        <w:t xml:space="preserve"> banyak dipengaruhioleh kemampuan guru ya</w:t>
      </w:r>
      <w:r w:rsidRPr="00862740">
        <w:rPr>
          <w:rFonts w:ascii="Times New Roman" w:hAnsi="Times New Roman" w:cs="Times New Roman"/>
          <w:sz w:val="24"/>
          <w:szCs w:val="24"/>
        </w:rPr>
        <w:t>ng profesional. Guru yang profe</w:t>
      </w:r>
      <w:r w:rsidR="00E67681" w:rsidRPr="00862740">
        <w:rPr>
          <w:rFonts w:ascii="Times New Roman" w:hAnsi="Times New Roman" w:cs="Times New Roman"/>
          <w:sz w:val="24"/>
          <w:szCs w:val="24"/>
        </w:rPr>
        <w:t>sional adalah guru yang memiliki kompeten</w:t>
      </w:r>
      <w:r w:rsidRPr="00862740">
        <w:rPr>
          <w:rFonts w:ascii="Times New Roman" w:hAnsi="Times New Roman" w:cs="Times New Roman"/>
          <w:sz w:val="24"/>
          <w:szCs w:val="24"/>
        </w:rPr>
        <w:t>si</w:t>
      </w:r>
      <w:r w:rsidR="00E67681" w:rsidRPr="00862740">
        <w:rPr>
          <w:rFonts w:ascii="Times New Roman" w:hAnsi="Times New Roman" w:cs="Times New Roman"/>
          <w:sz w:val="24"/>
          <w:szCs w:val="24"/>
        </w:rPr>
        <w:t xml:space="preserve"> dalam bidangnya dan menguasai dengan baik bahan yang </w:t>
      </w:r>
      <w:proofErr w:type="gramStart"/>
      <w:r w:rsidR="00E67681" w:rsidRPr="00862740">
        <w:rPr>
          <w:rFonts w:ascii="Times New Roman" w:hAnsi="Times New Roman" w:cs="Times New Roman"/>
          <w:sz w:val="24"/>
          <w:szCs w:val="24"/>
        </w:rPr>
        <w:t>akan</w:t>
      </w:r>
      <w:proofErr w:type="gramEnd"/>
      <w:r w:rsidR="00E67681" w:rsidRPr="00862740">
        <w:rPr>
          <w:rFonts w:ascii="Times New Roman" w:hAnsi="Times New Roman" w:cs="Times New Roman"/>
          <w:sz w:val="24"/>
          <w:szCs w:val="24"/>
        </w:rPr>
        <w:t xml:space="preserve"> diajarkan serta mampu memilih metode belajar mengajar yang tepat sehingga pendekatan itu bisa berjalan dengan semestinya. </w:t>
      </w:r>
    </w:p>
    <w:p w:rsidR="00E67681" w:rsidRPr="00862740" w:rsidRDefault="00E67681" w:rsidP="00E67681">
      <w:pPr>
        <w:pStyle w:val="ListParagraph"/>
        <w:numPr>
          <w:ilvl w:val="0"/>
          <w:numId w:val="8"/>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Masyarakat</w:t>
      </w:r>
    </w:p>
    <w:p w:rsidR="00A2660D" w:rsidRPr="003928C8" w:rsidRDefault="00E67681" w:rsidP="003928C8">
      <w:pPr>
        <w:pStyle w:val="ListParagraph"/>
        <w:spacing w:line="480" w:lineRule="auto"/>
        <w:ind w:left="180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Dalam masyarakat terdapat berbagai macam tingkah laku manusia dan berbagai macam latar belakang pendidikan.</w:t>
      </w:r>
      <w:proofErr w:type="gramEnd"/>
      <w:r w:rsidRPr="00862740">
        <w:rPr>
          <w:rFonts w:ascii="Times New Roman" w:hAnsi="Times New Roman" w:cs="Times New Roman"/>
          <w:sz w:val="24"/>
          <w:szCs w:val="24"/>
        </w:rPr>
        <w:t xml:space="preserve"> Oleh karena itu, pantaslah dalam dunia pendidikan lingkungan masyarakat pun </w:t>
      </w:r>
      <w:proofErr w:type="gramStart"/>
      <w:r w:rsidRPr="00862740">
        <w:rPr>
          <w:rFonts w:ascii="Times New Roman" w:hAnsi="Times New Roman" w:cs="Times New Roman"/>
          <w:sz w:val="24"/>
          <w:szCs w:val="24"/>
        </w:rPr>
        <w:lastRenderedPageBreak/>
        <w:t>akan</w:t>
      </w:r>
      <w:proofErr w:type="gramEnd"/>
      <w:r w:rsidRPr="00862740">
        <w:rPr>
          <w:rFonts w:ascii="Times New Roman" w:hAnsi="Times New Roman" w:cs="Times New Roman"/>
          <w:sz w:val="24"/>
          <w:szCs w:val="24"/>
        </w:rPr>
        <w:t xml:space="preserve"> ini ikut memengaruhi kepribadian siswa. </w:t>
      </w:r>
      <w:proofErr w:type="gramStart"/>
      <w:r w:rsidRPr="00862740">
        <w:rPr>
          <w:rFonts w:ascii="Times New Roman" w:hAnsi="Times New Roman" w:cs="Times New Roman"/>
          <w:sz w:val="24"/>
          <w:szCs w:val="24"/>
        </w:rPr>
        <w:t>Kehidupan modern dengan keterbukaan serta kondisi yang luas banyak dipengaruhi dan dibentuk oleh kondisi masyarakat ketimbang oleh keluarga dan sekolah.</w:t>
      </w:r>
      <w:proofErr w:type="gramEnd"/>
      <w:r w:rsidRPr="00862740">
        <w:rPr>
          <w:rStyle w:val="FootnoteReference"/>
          <w:rFonts w:ascii="Times New Roman" w:hAnsi="Times New Roman" w:cs="Times New Roman"/>
          <w:sz w:val="24"/>
          <w:szCs w:val="24"/>
        </w:rPr>
        <w:t xml:space="preserve"> </w:t>
      </w:r>
      <w:r w:rsidRPr="00862740">
        <w:rPr>
          <w:rStyle w:val="FootnoteReference"/>
          <w:rFonts w:ascii="Times New Roman" w:hAnsi="Times New Roman" w:cs="Times New Roman"/>
          <w:sz w:val="24"/>
          <w:szCs w:val="24"/>
        </w:rPr>
        <w:footnoteReference w:id="23"/>
      </w:r>
    </w:p>
    <w:p w:rsidR="00E67681" w:rsidRPr="00862740" w:rsidRDefault="00E67681" w:rsidP="00BD7C66">
      <w:pPr>
        <w:pStyle w:val="ListParagraph"/>
        <w:numPr>
          <w:ilvl w:val="0"/>
          <w:numId w:val="26"/>
        </w:numPr>
        <w:spacing w:line="480" w:lineRule="auto"/>
        <w:ind w:left="1350"/>
        <w:jc w:val="both"/>
        <w:rPr>
          <w:rFonts w:ascii="Times New Roman" w:hAnsi="Times New Roman" w:cs="Times New Roman"/>
          <w:sz w:val="24"/>
          <w:szCs w:val="24"/>
        </w:rPr>
      </w:pPr>
      <w:r w:rsidRPr="00862740">
        <w:rPr>
          <w:rFonts w:ascii="Times New Roman" w:hAnsi="Times New Roman" w:cs="Times New Roman"/>
          <w:sz w:val="24"/>
          <w:szCs w:val="24"/>
        </w:rPr>
        <w:t>Indikator Keberhasilan Belajar</w:t>
      </w:r>
    </w:p>
    <w:p w:rsidR="00E67681" w:rsidRPr="00862740" w:rsidRDefault="00E67681" w:rsidP="00E67681">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Menurut Djamarah untu</w:t>
      </w:r>
      <w:r w:rsidR="00303F4E" w:rsidRPr="00862740">
        <w:rPr>
          <w:rFonts w:ascii="Times New Roman" w:hAnsi="Times New Roman" w:cs="Times New Roman"/>
          <w:sz w:val="24"/>
          <w:szCs w:val="24"/>
        </w:rPr>
        <w:t>k mengetahui indik</w:t>
      </w:r>
      <w:r w:rsidRPr="00862740">
        <w:rPr>
          <w:rFonts w:ascii="Times New Roman" w:hAnsi="Times New Roman" w:cs="Times New Roman"/>
          <w:sz w:val="24"/>
          <w:szCs w:val="24"/>
        </w:rPr>
        <w:t>ator keberhasilan belajar dapat dilihat dari daya serap siswa dan prilaku yang tampak pada siswa.</w:t>
      </w:r>
      <w:proofErr w:type="gramEnd"/>
    </w:p>
    <w:p w:rsidR="00E67681" w:rsidRPr="00862740" w:rsidRDefault="00E67681" w:rsidP="00E67681">
      <w:pPr>
        <w:pStyle w:val="ListParagraph"/>
        <w:numPr>
          <w:ilvl w:val="0"/>
          <w:numId w:val="17"/>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Daya serap yaitu tingkat penguasaan bahan pelajaran yang disampaikan oleh guru dan dikuasai oleh siswa baik secara individual atau kelompok.</w:t>
      </w:r>
    </w:p>
    <w:p w:rsidR="00E67681" w:rsidRPr="00862740" w:rsidRDefault="00E67681" w:rsidP="00E67681">
      <w:pPr>
        <w:pStyle w:val="ListParagraph"/>
        <w:numPr>
          <w:ilvl w:val="0"/>
          <w:numId w:val="17"/>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Perubahan dan pencapaian tingkah laku sesuai yang digariskan d</w:t>
      </w:r>
      <w:r w:rsidR="00303F4E" w:rsidRPr="00862740">
        <w:rPr>
          <w:rFonts w:ascii="Times New Roman" w:hAnsi="Times New Roman" w:cs="Times New Roman"/>
          <w:sz w:val="24"/>
          <w:szCs w:val="24"/>
        </w:rPr>
        <w:t>alam kompetensi dasar atau indik</w:t>
      </w:r>
      <w:r w:rsidRPr="00862740">
        <w:rPr>
          <w:rFonts w:ascii="Times New Roman" w:hAnsi="Times New Roman" w:cs="Times New Roman"/>
          <w:sz w:val="24"/>
          <w:szCs w:val="24"/>
        </w:rPr>
        <w:t>ator belajar mengajar dari tidak tahu menjadi tahu dari tidak bisa menjaadi bisa dari tidak kompeten menjadi kompe</w:t>
      </w:r>
      <w:r w:rsidR="00303F4E" w:rsidRPr="00862740">
        <w:rPr>
          <w:rFonts w:ascii="Times New Roman" w:hAnsi="Times New Roman" w:cs="Times New Roman"/>
          <w:sz w:val="24"/>
          <w:szCs w:val="24"/>
        </w:rPr>
        <w:t>t</w:t>
      </w:r>
      <w:r w:rsidRPr="00862740">
        <w:rPr>
          <w:rFonts w:ascii="Times New Roman" w:hAnsi="Times New Roman" w:cs="Times New Roman"/>
          <w:sz w:val="24"/>
          <w:szCs w:val="24"/>
        </w:rPr>
        <w:t xml:space="preserve">en. </w:t>
      </w:r>
    </w:p>
    <w:p w:rsidR="00E67681" w:rsidRPr="00862740" w:rsidRDefault="00E67681" w:rsidP="00E67681">
      <w:pPr>
        <w:pStyle w:val="ListParagraph"/>
        <w:numPr>
          <w:ilvl w:val="0"/>
          <w:numId w:val="17"/>
        </w:numPr>
        <w:spacing w:line="480" w:lineRule="auto"/>
        <w:ind w:left="1800"/>
        <w:jc w:val="both"/>
        <w:rPr>
          <w:rFonts w:ascii="Times New Roman" w:hAnsi="Times New Roman" w:cs="Times New Roman"/>
          <w:sz w:val="24"/>
          <w:szCs w:val="24"/>
        </w:rPr>
      </w:pPr>
      <w:r w:rsidRPr="00862740">
        <w:rPr>
          <w:rFonts w:ascii="Times New Roman" w:hAnsi="Times New Roman" w:cs="Times New Roman"/>
          <w:sz w:val="24"/>
          <w:szCs w:val="24"/>
        </w:rPr>
        <w:t xml:space="preserve">Proses belajar mengajar, yang dimaksudkan di sini adalah prestasi belajar yang dicapai siswa </w:t>
      </w:r>
      <w:r w:rsidRPr="00862740">
        <w:rPr>
          <w:rFonts w:ascii="Times New Roman" w:hAnsi="Times New Roman" w:cs="Times New Roman"/>
          <w:sz w:val="24"/>
          <w:szCs w:val="24"/>
        </w:rPr>
        <w:lastRenderedPageBreak/>
        <w:t xml:space="preserve">dibandingkan antara sebelum dan sesudah mengikuti kegiatan belajar mengajar atau diberikan pengalaman belajar. </w:t>
      </w:r>
      <w:r w:rsidRPr="00862740">
        <w:rPr>
          <w:rStyle w:val="FootnoteReference"/>
          <w:rFonts w:ascii="Times New Roman" w:hAnsi="Times New Roman" w:cs="Times New Roman"/>
          <w:sz w:val="24"/>
          <w:szCs w:val="24"/>
        </w:rPr>
        <w:footnoteReference w:id="24"/>
      </w:r>
    </w:p>
    <w:p w:rsidR="0009071E" w:rsidRPr="00862740" w:rsidRDefault="00341A41" w:rsidP="007A220D">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Dengan memperhatikan faktor-faktor tersebut diharapkan dapat meningkatkan hasil belajar siswa dan dapat mencegah siswa dari faktor yang menghambat proses pembelajaran. </w:t>
      </w:r>
    </w:p>
    <w:p w:rsidR="00E67681" w:rsidRPr="00862740" w:rsidRDefault="00E67681" w:rsidP="00BD7C66">
      <w:pPr>
        <w:pStyle w:val="ListParagraph"/>
        <w:numPr>
          <w:ilvl w:val="0"/>
          <w:numId w:val="18"/>
        </w:numPr>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 xml:space="preserve">Hakikat Pendidikan Agama Islam </w:t>
      </w:r>
    </w:p>
    <w:p w:rsidR="00E67681" w:rsidRPr="00862740" w:rsidRDefault="00E67681" w:rsidP="00BD7C66">
      <w:pPr>
        <w:pStyle w:val="ListParagraph"/>
        <w:numPr>
          <w:ilvl w:val="0"/>
          <w:numId w:val="13"/>
        </w:numPr>
        <w:spacing w:line="480" w:lineRule="auto"/>
        <w:ind w:hanging="450"/>
        <w:jc w:val="both"/>
        <w:rPr>
          <w:rFonts w:ascii="Times New Roman" w:hAnsi="Times New Roman" w:cs="Times New Roman"/>
          <w:sz w:val="24"/>
          <w:szCs w:val="24"/>
        </w:rPr>
      </w:pPr>
      <w:r w:rsidRPr="00862740">
        <w:rPr>
          <w:rFonts w:ascii="Times New Roman" w:hAnsi="Times New Roman" w:cs="Times New Roman"/>
          <w:sz w:val="24"/>
          <w:szCs w:val="24"/>
        </w:rPr>
        <w:t>Pengertian Pendidikan Agama Islam</w:t>
      </w:r>
    </w:p>
    <w:p w:rsidR="00BD7C66" w:rsidRPr="00862740" w:rsidRDefault="00E67681" w:rsidP="00BD7C66">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Pendidikan secara bahasa berasal dari bahasa yunani dari kata “</w:t>
      </w:r>
      <w:r w:rsidRPr="00862740">
        <w:rPr>
          <w:rFonts w:ascii="Times New Roman" w:hAnsi="Times New Roman" w:cs="Times New Roman"/>
          <w:i/>
          <w:sz w:val="24"/>
          <w:szCs w:val="24"/>
        </w:rPr>
        <w:t>pedagogi”</w:t>
      </w:r>
      <w:r w:rsidRPr="00862740">
        <w:rPr>
          <w:rFonts w:ascii="Times New Roman" w:hAnsi="Times New Roman" w:cs="Times New Roman"/>
          <w:sz w:val="24"/>
          <w:szCs w:val="24"/>
        </w:rPr>
        <w:t xml:space="preserve"> terdiri dari “ </w:t>
      </w:r>
      <w:r w:rsidRPr="00862740">
        <w:rPr>
          <w:rFonts w:ascii="Times New Roman" w:hAnsi="Times New Roman" w:cs="Times New Roman"/>
          <w:i/>
          <w:sz w:val="24"/>
          <w:szCs w:val="24"/>
        </w:rPr>
        <w:t xml:space="preserve">pedas” </w:t>
      </w:r>
      <w:r w:rsidRPr="00862740">
        <w:rPr>
          <w:rFonts w:ascii="Times New Roman" w:hAnsi="Times New Roman" w:cs="Times New Roman"/>
          <w:sz w:val="24"/>
          <w:szCs w:val="24"/>
        </w:rPr>
        <w:t xml:space="preserve"> dan “</w:t>
      </w:r>
      <w:r w:rsidRPr="00862740">
        <w:rPr>
          <w:rFonts w:ascii="Times New Roman" w:hAnsi="Times New Roman" w:cs="Times New Roman"/>
          <w:i/>
          <w:sz w:val="24"/>
          <w:szCs w:val="24"/>
        </w:rPr>
        <w:t xml:space="preserve"> agoge” </w:t>
      </w:r>
      <w:r w:rsidRPr="00862740">
        <w:rPr>
          <w:rFonts w:ascii="Times New Roman" w:hAnsi="Times New Roman" w:cs="Times New Roman"/>
          <w:sz w:val="24"/>
          <w:szCs w:val="24"/>
        </w:rPr>
        <w:t xml:space="preserve">yang berarti saya membimbing dan memimpin anak-anak. Dari makna tersebut dapat diartikan bahwa pendidikan adalah kegiatan seseorang dalam membimbing dan memimpin anak menuju pertumbuhan dan perkembangan dengan </w:t>
      </w:r>
      <w:proofErr w:type="gramStart"/>
      <w:r w:rsidRPr="00862740">
        <w:rPr>
          <w:rFonts w:ascii="Times New Roman" w:hAnsi="Times New Roman" w:cs="Times New Roman"/>
          <w:sz w:val="24"/>
          <w:szCs w:val="24"/>
        </w:rPr>
        <w:t>bertanggung  jawab</w:t>
      </w:r>
      <w:proofErr w:type="gramEnd"/>
      <w:r w:rsidRPr="00862740">
        <w:rPr>
          <w:rFonts w:ascii="Times New Roman" w:hAnsi="Times New Roman" w:cs="Times New Roman"/>
          <w:sz w:val="24"/>
          <w:szCs w:val="24"/>
        </w:rPr>
        <w:t>.</w:t>
      </w:r>
      <w:r w:rsidRPr="00862740">
        <w:rPr>
          <w:rStyle w:val="FootnoteReference"/>
          <w:rFonts w:ascii="Times New Roman" w:hAnsi="Times New Roman" w:cs="Times New Roman"/>
          <w:sz w:val="24"/>
          <w:szCs w:val="24"/>
        </w:rPr>
        <w:footnoteReference w:id="25"/>
      </w:r>
      <w:r w:rsidRPr="00862740">
        <w:rPr>
          <w:rFonts w:ascii="Times New Roman" w:hAnsi="Times New Roman" w:cs="Times New Roman"/>
          <w:sz w:val="24"/>
          <w:szCs w:val="24"/>
        </w:rPr>
        <w:t xml:space="preserve"> </w:t>
      </w:r>
    </w:p>
    <w:p w:rsidR="00BD7C66" w:rsidRPr="00862740" w:rsidRDefault="00E67681" w:rsidP="00BD7C66">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Adapun makna pendidikan secara istilah adalah usaha sadar untuk menyiapkan peserta didik melalui </w:t>
      </w:r>
      <w:r w:rsidRPr="00862740">
        <w:rPr>
          <w:rFonts w:ascii="Times New Roman" w:hAnsi="Times New Roman" w:cs="Times New Roman"/>
          <w:sz w:val="24"/>
          <w:szCs w:val="24"/>
        </w:rPr>
        <w:lastRenderedPageBreak/>
        <w:t xml:space="preserve">kegiatan bimbingan, pengajaran dan atau latihan bagi peranannya dimasa yang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datang. </w:t>
      </w:r>
      <w:proofErr w:type="gramStart"/>
      <w:r w:rsidRPr="00862740">
        <w:rPr>
          <w:rFonts w:ascii="Times New Roman" w:hAnsi="Times New Roman" w:cs="Times New Roman"/>
          <w:sz w:val="24"/>
          <w:szCs w:val="24"/>
        </w:rPr>
        <w:t>Pendidikan ialah usaha</w:t>
      </w:r>
      <w:r w:rsidR="00762303" w:rsidRPr="00862740">
        <w:rPr>
          <w:rFonts w:ascii="Times New Roman" w:hAnsi="Times New Roman" w:cs="Times New Roman"/>
          <w:sz w:val="24"/>
          <w:szCs w:val="24"/>
        </w:rPr>
        <w:t xml:space="preserve"> </w:t>
      </w:r>
      <w:r w:rsidR="005E6FFF" w:rsidRPr="00862740">
        <w:rPr>
          <w:rFonts w:ascii="Times New Roman" w:hAnsi="Times New Roman" w:cs="Times New Roman"/>
          <w:sz w:val="24"/>
          <w:szCs w:val="24"/>
        </w:rPr>
        <w:t xml:space="preserve">sadar orang dewasa atau </w:t>
      </w:r>
      <w:r w:rsidRPr="00862740">
        <w:rPr>
          <w:rFonts w:ascii="Times New Roman" w:hAnsi="Times New Roman" w:cs="Times New Roman"/>
          <w:sz w:val="24"/>
          <w:szCs w:val="24"/>
        </w:rPr>
        <w:t>pendidik untuk membantu membimbing pertumbuhan dan perkembangan anak kearah kedewasaan.</w:t>
      </w:r>
      <w:proofErr w:type="gramEnd"/>
      <w:r w:rsidRPr="00862740">
        <w:rPr>
          <w:rStyle w:val="FootnoteReference"/>
          <w:rFonts w:ascii="Times New Roman" w:hAnsi="Times New Roman" w:cs="Times New Roman"/>
          <w:sz w:val="24"/>
          <w:szCs w:val="24"/>
        </w:rPr>
        <w:footnoteReference w:id="26"/>
      </w:r>
    </w:p>
    <w:p w:rsidR="00BD7C66" w:rsidRPr="00862740" w:rsidRDefault="00E67681" w:rsidP="00BD7C66">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Pendidikan berasal dari kata “didik” dengan diberi awalan “pen” dan akhiran “kan”, ia mengandung arti “perbuatan” hal, cara, dan sebagainya.</w:t>
      </w:r>
      <w:r w:rsidRPr="00862740">
        <w:rPr>
          <w:rStyle w:val="FootnoteReference"/>
          <w:rFonts w:ascii="Times New Roman" w:hAnsi="Times New Roman" w:cs="Times New Roman"/>
          <w:sz w:val="24"/>
          <w:szCs w:val="24"/>
        </w:rPr>
        <w:footnoteReference w:id="27"/>
      </w:r>
      <w:r w:rsidRPr="00862740">
        <w:rPr>
          <w:rFonts w:ascii="Times New Roman" w:hAnsi="Times New Roman" w:cs="Times New Roman"/>
          <w:sz w:val="24"/>
          <w:szCs w:val="24"/>
        </w:rPr>
        <w:t xml:space="preserve"> </w:t>
      </w:r>
    </w:p>
    <w:p w:rsidR="00BD7C66" w:rsidRPr="00862740" w:rsidRDefault="00E67681" w:rsidP="00BD7C66">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Pendidikan Agama, dalam bahasa Inggeris dikenal dengan </w:t>
      </w:r>
      <w:proofErr w:type="gramStart"/>
      <w:r w:rsidRPr="00862740">
        <w:rPr>
          <w:rFonts w:ascii="Times New Roman" w:hAnsi="Times New Roman" w:cs="Times New Roman"/>
          <w:sz w:val="24"/>
          <w:szCs w:val="24"/>
        </w:rPr>
        <w:t xml:space="preserve">istilah  </w:t>
      </w:r>
      <w:r w:rsidRPr="00862740">
        <w:rPr>
          <w:rFonts w:ascii="Times New Roman" w:hAnsi="Times New Roman" w:cs="Times New Roman"/>
          <w:i/>
          <w:sz w:val="24"/>
          <w:szCs w:val="24"/>
        </w:rPr>
        <w:t>Religion</w:t>
      </w:r>
      <w:proofErr w:type="gramEnd"/>
      <w:r w:rsidRPr="00862740">
        <w:rPr>
          <w:rFonts w:ascii="Times New Roman" w:hAnsi="Times New Roman" w:cs="Times New Roman"/>
          <w:i/>
          <w:sz w:val="24"/>
          <w:szCs w:val="24"/>
        </w:rPr>
        <w:t xml:space="preserve"> Education. </w:t>
      </w:r>
      <w:r w:rsidR="00303F4E" w:rsidRPr="00862740">
        <w:rPr>
          <w:rFonts w:ascii="Times New Roman" w:hAnsi="Times New Roman" w:cs="Times New Roman"/>
          <w:sz w:val="24"/>
          <w:szCs w:val="24"/>
        </w:rPr>
        <w:t>Dalam Anc</w:t>
      </w:r>
      <w:r w:rsidRPr="00862740">
        <w:rPr>
          <w:rFonts w:ascii="Times New Roman" w:hAnsi="Times New Roman" w:cs="Times New Roman"/>
          <w:sz w:val="24"/>
          <w:szCs w:val="24"/>
        </w:rPr>
        <w:t xml:space="preserve">yclopedia Education, diartikan sebagai suatu kegiatan yang bertujuan untuk menghasilkan orang beragama. Untuk itu perlu diarahkan kepada pertumbuhan moral dab karakter; pendidikan agama tidak cukup hanya memberikan pengetahuan tentang agama saja, di samping pengetahuan agama, mestilah ditekankan pada </w:t>
      </w:r>
      <w:r w:rsidRPr="00862740">
        <w:rPr>
          <w:rFonts w:ascii="Times New Roman" w:hAnsi="Times New Roman" w:cs="Times New Roman"/>
          <w:i/>
          <w:sz w:val="24"/>
          <w:szCs w:val="24"/>
        </w:rPr>
        <w:t xml:space="preserve"> feeling attitude,  personal ideal, </w:t>
      </w:r>
      <w:r w:rsidRPr="00862740">
        <w:rPr>
          <w:rFonts w:ascii="Times New Roman" w:hAnsi="Times New Roman" w:cs="Times New Roman"/>
          <w:sz w:val="24"/>
          <w:szCs w:val="24"/>
        </w:rPr>
        <w:t xml:space="preserve">aktivitas, kepercayaan. </w:t>
      </w:r>
    </w:p>
    <w:p w:rsidR="00BD7C66" w:rsidRPr="00862740" w:rsidRDefault="00E67681" w:rsidP="00BD7C66">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lastRenderedPageBreak/>
        <w:t xml:space="preserve">Dalam </w:t>
      </w:r>
      <w:proofErr w:type="gramStart"/>
      <w:r w:rsidRPr="00862740">
        <w:rPr>
          <w:rFonts w:ascii="Times New Roman" w:hAnsi="Times New Roman" w:cs="Times New Roman"/>
          <w:sz w:val="24"/>
          <w:szCs w:val="24"/>
        </w:rPr>
        <w:t>islam</w:t>
      </w:r>
      <w:proofErr w:type="gramEnd"/>
      <w:r w:rsidRPr="00862740">
        <w:rPr>
          <w:rFonts w:ascii="Times New Roman" w:hAnsi="Times New Roman" w:cs="Times New Roman"/>
          <w:sz w:val="24"/>
          <w:szCs w:val="24"/>
        </w:rPr>
        <w:t xml:space="preserve"> pada mulanya pendidikan disebut dengan kata </w:t>
      </w:r>
      <w:r w:rsidRPr="00862740">
        <w:rPr>
          <w:rFonts w:ascii="Times New Roman" w:hAnsi="Times New Roman" w:cs="Times New Roman"/>
          <w:i/>
          <w:sz w:val="24"/>
          <w:szCs w:val="24"/>
        </w:rPr>
        <w:t>ta’dib.</w:t>
      </w:r>
      <w:r w:rsidRPr="00862740">
        <w:rPr>
          <w:rFonts w:ascii="Times New Roman" w:hAnsi="Times New Roman" w:cs="Times New Roman"/>
          <w:sz w:val="24"/>
          <w:szCs w:val="24"/>
        </w:rPr>
        <w:t xml:space="preserve"> Adapun kata </w:t>
      </w:r>
      <w:proofErr w:type="gramStart"/>
      <w:r w:rsidRPr="00862740">
        <w:rPr>
          <w:rFonts w:ascii="Times New Roman" w:hAnsi="Times New Roman" w:cs="Times New Roman"/>
          <w:i/>
          <w:sz w:val="24"/>
          <w:szCs w:val="24"/>
        </w:rPr>
        <w:t xml:space="preserve">ta’dib </w:t>
      </w:r>
      <w:r w:rsidRPr="00862740">
        <w:rPr>
          <w:rFonts w:ascii="Times New Roman" w:hAnsi="Times New Roman" w:cs="Times New Roman"/>
          <w:sz w:val="24"/>
          <w:szCs w:val="24"/>
        </w:rPr>
        <w:t xml:space="preserve"> mengacu</w:t>
      </w:r>
      <w:proofErr w:type="gramEnd"/>
      <w:r w:rsidRPr="00862740">
        <w:rPr>
          <w:rFonts w:ascii="Times New Roman" w:hAnsi="Times New Roman" w:cs="Times New Roman"/>
          <w:sz w:val="24"/>
          <w:szCs w:val="24"/>
        </w:rPr>
        <w:t xml:space="preserve"> kepada pengertian yang lebih tinggi, dan mencakup unsur-unsur pengetahuan (</w:t>
      </w:r>
      <w:r w:rsidRPr="00862740">
        <w:rPr>
          <w:rFonts w:ascii="Times New Roman" w:hAnsi="Times New Roman" w:cs="Times New Roman"/>
          <w:i/>
          <w:sz w:val="24"/>
          <w:szCs w:val="24"/>
        </w:rPr>
        <w:t xml:space="preserve">ilm) </w:t>
      </w:r>
      <w:r w:rsidRPr="00862740">
        <w:rPr>
          <w:rFonts w:ascii="Times New Roman" w:hAnsi="Times New Roman" w:cs="Times New Roman"/>
          <w:sz w:val="24"/>
          <w:szCs w:val="24"/>
        </w:rPr>
        <w:t>pengajaran (</w:t>
      </w:r>
      <w:r w:rsidRPr="00862740">
        <w:rPr>
          <w:rFonts w:ascii="Times New Roman" w:hAnsi="Times New Roman" w:cs="Times New Roman"/>
          <w:i/>
          <w:sz w:val="24"/>
          <w:szCs w:val="24"/>
        </w:rPr>
        <w:t>ta’lim</w:t>
      </w:r>
      <w:r w:rsidRPr="00862740">
        <w:rPr>
          <w:rFonts w:ascii="Times New Roman" w:hAnsi="Times New Roman" w:cs="Times New Roman"/>
          <w:sz w:val="24"/>
          <w:szCs w:val="24"/>
        </w:rPr>
        <w:t>) dan pengasuhan yang baik (</w:t>
      </w:r>
      <w:r w:rsidRPr="00862740">
        <w:rPr>
          <w:rFonts w:ascii="Times New Roman" w:hAnsi="Times New Roman" w:cs="Times New Roman"/>
          <w:i/>
          <w:sz w:val="24"/>
          <w:szCs w:val="24"/>
        </w:rPr>
        <w:t>tarbiyah</w:t>
      </w:r>
      <w:r w:rsidRPr="00862740">
        <w:rPr>
          <w:rFonts w:ascii="Times New Roman" w:hAnsi="Times New Roman" w:cs="Times New Roman"/>
          <w:sz w:val="24"/>
          <w:szCs w:val="24"/>
        </w:rPr>
        <w:t xml:space="preserve">). Kata </w:t>
      </w:r>
      <w:r w:rsidRPr="00862740">
        <w:rPr>
          <w:rFonts w:ascii="Times New Roman" w:hAnsi="Times New Roman" w:cs="Times New Roman"/>
          <w:i/>
          <w:sz w:val="24"/>
          <w:szCs w:val="24"/>
        </w:rPr>
        <w:t xml:space="preserve">ta’dib </w:t>
      </w:r>
      <w:r w:rsidRPr="00862740">
        <w:rPr>
          <w:rFonts w:ascii="Times New Roman" w:hAnsi="Times New Roman" w:cs="Times New Roman"/>
          <w:sz w:val="24"/>
          <w:szCs w:val="24"/>
        </w:rPr>
        <w:t xml:space="preserve">untuk pengertian pendidikan terus terpakai sepanjang masa semenjak zaman Nabi sampai masa kejayaan Islam; hingga semua ilmu pengetahuan yang dihasilkan oleh akal manusia waktu itu disebut  </w:t>
      </w:r>
      <w:r w:rsidRPr="00862740">
        <w:rPr>
          <w:rFonts w:ascii="Times New Roman" w:hAnsi="Times New Roman" w:cs="Times New Roman"/>
          <w:i/>
          <w:sz w:val="24"/>
          <w:szCs w:val="24"/>
        </w:rPr>
        <w:t xml:space="preserve">adab </w:t>
      </w:r>
      <w:r w:rsidRPr="00862740">
        <w:rPr>
          <w:rFonts w:ascii="Times New Roman" w:hAnsi="Times New Roman" w:cs="Times New Roman"/>
          <w:sz w:val="24"/>
          <w:szCs w:val="24"/>
        </w:rPr>
        <w:t xml:space="preserve"> baik yang langsung berhubungan dengan Islam seperti fiqih, tafsir, tauhid, ilmu- ilmu bahasa Arab dan lain –lain ; maupun yang tidak berhubungan langsung seperti ilmu-ilmu fisika, filsafat, astronomi, kedokteran, farmasi dan lain-lain.</w:t>
      </w:r>
    </w:p>
    <w:p w:rsidR="00BD7C66" w:rsidRPr="00862740" w:rsidRDefault="00E67681" w:rsidP="00BD7C66">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Kemudian ketika para ulama menjurus kepada bidang spesialisasi dalam olmu pengetahuan, maka pengertian </w:t>
      </w:r>
      <w:r w:rsidRPr="00862740">
        <w:rPr>
          <w:rFonts w:ascii="Times New Roman" w:hAnsi="Times New Roman" w:cs="Times New Roman"/>
          <w:i/>
          <w:sz w:val="24"/>
          <w:szCs w:val="24"/>
        </w:rPr>
        <w:t xml:space="preserve">adab </w:t>
      </w:r>
      <w:r w:rsidRPr="00862740">
        <w:rPr>
          <w:rFonts w:ascii="Times New Roman" w:hAnsi="Times New Roman" w:cs="Times New Roman"/>
          <w:sz w:val="24"/>
          <w:szCs w:val="24"/>
        </w:rPr>
        <w:t xml:space="preserve">menyempt, ia hanya dipakai untuk menunjuk kepada kesusastraan dan etiket (akhlak); konsekuensinya </w:t>
      </w:r>
      <w:r w:rsidRPr="00862740">
        <w:rPr>
          <w:rFonts w:ascii="Times New Roman" w:hAnsi="Times New Roman" w:cs="Times New Roman"/>
          <w:i/>
          <w:sz w:val="24"/>
          <w:szCs w:val="24"/>
        </w:rPr>
        <w:t xml:space="preserve">ta’dib </w:t>
      </w:r>
      <w:r w:rsidRPr="00862740">
        <w:rPr>
          <w:rFonts w:ascii="Times New Roman" w:hAnsi="Times New Roman" w:cs="Times New Roman"/>
          <w:sz w:val="24"/>
          <w:szCs w:val="24"/>
        </w:rPr>
        <w:t xml:space="preserve">sebagai istilah pendidikan hilang dari peredarannya, dan tidak dikenal lagi ; sehingga </w:t>
      </w:r>
      <w:r w:rsidRPr="00862740">
        <w:rPr>
          <w:rFonts w:ascii="Times New Roman" w:hAnsi="Times New Roman" w:cs="Times New Roman"/>
          <w:sz w:val="24"/>
          <w:szCs w:val="24"/>
        </w:rPr>
        <w:lastRenderedPageBreak/>
        <w:t>ketika para ahli didik islam  bertemu dengan istilah “</w:t>
      </w:r>
      <w:r w:rsidRPr="00862740">
        <w:rPr>
          <w:rFonts w:ascii="Times New Roman" w:hAnsi="Times New Roman" w:cs="Times New Roman"/>
          <w:i/>
          <w:sz w:val="24"/>
          <w:szCs w:val="24"/>
        </w:rPr>
        <w:t>education</w:t>
      </w:r>
      <w:r w:rsidRPr="00862740">
        <w:rPr>
          <w:rFonts w:ascii="Times New Roman" w:hAnsi="Times New Roman" w:cs="Times New Roman"/>
          <w:sz w:val="24"/>
          <w:szCs w:val="24"/>
        </w:rPr>
        <w:t>” pada abad modern, mereka langsung menterjemahkannya dengan “</w:t>
      </w:r>
      <w:r w:rsidRPr="00862740">
        <w:rPr>
          <w:rFonts w:ascii="Times New Roman" w:hAnsi="Times New Roman" w:cs="Times New Roman"/>
          <w:i/>
          <w:sz w:val="24"/>
          <w:szCs w:val="24"/>
        </w:rPr>
        <w:t>tarbiyah</w:t>
      </w:r>
      <w:r w:rsidRPr="00862740">
        <w:rPr>
          <w:rFonts w:ascii="Times New Roman" w:hAnsi="Times New Roman" w:cs="Times New Roman"/>
          <w:sz w:val="24"/>
          <w:szCs w:val="24"/>
        </w:rPr>
        <w:t>” tanpa pemikiran yang mendalam, padahal makna pendidikan dalam islam tidak sama (persis) dengan “</w:t>
      </w:r>
      <w:r w:rsidRPr="00862740">
        <w:rPr>
          <w:rFonts w:ascii="Times New Roman" w:hAnsi="Times New Roman" w:cs="Times New Roman"/>
          <w:i/>
          <w:sz w:val="24"/>
          <w:szCs w:val="24"/>
        </w:rPr>
        <w:t>education</w:t>
      </w:r>
      <w:r w:rsidRPr="00862740">
        <w:rPr>
          <w:rFonts w:ascii="Times New Roman" w:hAnsi="Times New Roman" w:cs="Times New Roman"/>
          <w:sz w:val="24"/>
          <w:szCs w:val="24"/>
        </w:rPr>
        <w:t xml:space="preserve">” yang dikembangkan di Barat. Dengan demikian populerlah istilah </w:t>
      </w:r>
      <w:proofErr w:type="gramStart"/>
      <w:r w:rsidRPr="00862740">
        <w:rPr>
          <w:rFonts w:ascii="Times New Roman" w:hAnsi="Times New Roman" w:cs="Times New Roman"/>
          <w:sz w:val="24"/>
          <w:szCs w:val="24"/>
        </w:rPr>
        <w:t xml:space="preserve">“ </w:t>
      </w:r>
      <w:r w:rsidRPr="00862740">
        <w:rPr>
          <w:rFonts w:ascii="Times New Roman" w:hAnsi="Times New Roman" w:cs="Times New Roman"/>
          <w:i/>
          <w:sz w:val="24"/>
          <w:szCs w:val="24"/>
        </w:rPr>
        <w:t>tarbiyah</w:t>
      </w:r>
      <w:proofErr w:type="gramEnd"/>
      <w:r w:rsidRPr="00862740">
        <w:rPr>
          <w:rFonts w:ascii="Times New Roman" w:hAnsi="Times New Roman" w:cs="Times New Roman"/>
          <w:sz w:val="24"/>
          <w:szCs w:val="24"/>
        </w:rPr>
        <w:t xml:space="preserve">” diseluruh dunia Islam untuk menunjuk “ pendidikan Islam”. </w:t>
      </w:r>
    </w:p>
    <w:p w:rsidR="00BD7C66" w:rsidRPr="00862740" w:rsidRDefault="00E67681" w:rsidP="00BD7C66">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Pendidikan Agama (Islam) yaitu pendidikan yang berdasarkan pokok-pokok dan kajian-kajian asas, yang meliputi ayat-ayat Al-Qur’an, Hadits dan kaidah-kaidah ketuhanan, Muamalat, urusan pribadi manusia, tata susila dan ajaran akhlak.</w:t>
      </w:r>
      <w:proofErr w:type="gramEnd"/>
      <w:r w:rsidRPr="00862740">
        <w:rPr>
          <w:rFonts w:ascii="Times New Roman" w:hAnsi="Times New Roman" w:cs="Times New Roman"/>
          <w:sz w:val="24"/>
          <w:szCs w:val="24"/>
        </w:rPr>
        <w:t xml:space="preserve"> Sedangkan menurut Ahmad D. Marimba Pendidiksn </w:t>
      </w:r>
      <w:proofErr w:type="gramStart"/>
      <w:r w:rsidRPr="00862740">
        <w:rPr>
          <w:rFonts w:ascii="Times New Roman" w:hAnsi="Times New Roman" w:cs="Times New Roman"/>
          <w:sz w:val="24"/>
          <w:szCs w:val="24"/>
        </w:rPr>
        <w:t>islam</w:t>
      </w:r>
      <w:proofErr w:type="gramEnd"/>
      <w:r w:rsidRPr="00862740">
        <w:rPr>
          <w:rFonts w:ascii="Times New Roman" w:hAnsi="Times New Roman" w:cs="Times New Roman"/>
          <w:sz w:val="24"/>
          <w:szCs w:val="24"/>
        </w:rPr>
        <w:t xml:space="preserve"> adalah bimbingan jasmani rohani berdasarkan hukum-hukum agama Islam menuju kepada terbentuknya kepribadian utama menurut ukuran-ukuran Islam.</w:t>
      </w:r>
      <w:r w:rsidRPr="00862740">
        <w:rPr>
          <w:rStyle w:val="FootnoteReference"/>
          <w:rFonts w:ascii="Times New Roman" w:hAnsi="Times New Roman" w:cs="Times New Roman"/>
          <w:sz w:val="24"/>
          <w:szCs w:val="24"/>
        </w:rPr>
        <w:footnoteReference w:id="28"/>
      </w:r>
    </w:p>
    <w:p w:rsidR="00BD7C66" w:rsidRPr="00862740" w:rsidRDefault="00E67681" w:rsidP="00BD7C66">
      <w:pPr>
        <w:pStyle w:val="ListParagraph"/>
        <w:spacing w:line="480" w:lineRule="auto"/>
        <w:ind w:left="1440" w:firstLine="360"/>
        <w:jc w:val="both"/>
        <w:rPr>
          <w:rFonts w:ascii="Times New Roman" w:hAnsi="Times New Roman" w:cs="Times New Roman"/>
          <w:sz w:val="24"/>
          <w:szCs w:val="24"/>
        </w:rPr>
      </w:pPr>
      <w:proofErr w:type="gramStart"/>
      <w:r w:rsidRPr="00862740">
        <w:rPr>
          <w:rFonts w:ascii="Times New Roman" w:hAnsi="Times New Roman" w:cs="Times New Roman"/>
          <w:sz w:val="24"/>
          <w:szCs w:val="24"/>
        </w:rPr>
        <w:t xml:space="preserve">Pendidikan agama secara umum adalah upaya untuk menjadikan manusia mampu untuk mewujudkan tujuan </w:t>
      </w:r>
      <w:r w:rsidRPr="00862740">
        <w:rPr>
          <w:rFonts w:ascii="Times New Roman" w:hAnsi="Times New Roman" w:cs="Times New Roman"/>
          <w:sz w:val="24"/>
          <w:szCs w:val="24"/>
        </w:rPr>
        <w:lastRenderedPageBreak/>
        <w:t>penciptaannya.</w:t>
      </w:r>
      <w:proofErr w:type="gramEnd"/>
      <w:r w:rsidRPr="00862740">
        <w:rPr>
          <w:rFonts w:ascii="Times New Roman" w:hAnsi="Times New Roman" w:cs="Times New Roman"/>
          <w:sz w:val="24"/>
          <w:szCs w:val="24"/>
        </w:rPr>
        <w:t xml:space="preserve"> Manusia diciptakan agar mereka mengetahui hakikat Tuhannya, mengesakan, memurnikan ibadah kepada </w:t>
      </w:r>
      <w:proofErr w:type="gramStart"/>
      <w:r w:rsidRPr="00862740">
        <w:rPr>
          <w:rFonts w:ascii="Times New Roman" w:hAnsi="Times New Roman" w:cs="Times New Roman"/>
          <w:sz w:val="24"/>
          <w:szCs w:val="24"/>
        </w:rPr>
        <w:t>Tuhannya.,</w:t>
      </w:r>
      <w:proofErr w:type="gramEnd"/>
      <w:r w:rsidRPr="00862740">
        <w:rPr>
          <w:rFonts w:ascii="Times New Roman" w:hAnsi="Times New Roman" w:cs="Times New Roman"/>
          <w:sz w:val="24"/>
          <w:szCs w:val="24"/>
        </w:rPr>
        <w:t xml:space="preserve"> dan mau menghambakan diri dengan menjalankan seluruh perintah dan menjauhi semua larangan-Nya.</w:t>
      </w:r>
    </w:p>
    <w:p w:rsidR="00BD7C66" w:rsidRPr="00862740" w:rsidRDefault="001F106D" w:rsidP="00BD7C66">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1437D43" wp14:editId="55294DA1">
                <wp:simplePos x="0" y="0"/>
                <wp:positionH relativeFrom="column">
                  <wp:posOffset>3583940</wp:posOffset>
                </wp:positionH>
                <wp:positionV relativeFrom="paragraph">
                  <wp:posOffset>13605225</wp:posOffset>
                </wp:positionV>
                <wp:extent cx="2723515" cy="3478530"/>
                <wp:effectExtent l="0" t="0" r="19685" b="26670"/>
                <wp:wrapNone/>
                <wp:docPr id="5" name="Rectangle 5"/>
                <wp:cNvGraphicFramePr/>
                <a:graphic xmlns:a="http://schemas.openxmlformats.org/drawingml/2006/main">
                  <a:graphicData uri="http://schemas.microsoft.com/office/word/2010/wordprocessingShape">
                    <wps:wsp>
                      <wps:cNvSpPr/>
                      <wps:spPr>
                        <a:xfrm>
                          <a:off x="0" y="0"/>
                          <a:ext cx="2723515" cy="3478530"/>
                        </a:xfrm>
                        <a:prstGeom prst="rect">
                          <a:avLst/>
                        </a:prstGeom>
                        <a:solidFill>
                          <a:sysClr val="window" lastClr="FFFFFF"/>
                        </a:solidFill>
                        <a:ln w="25400" cap="flat" cmpd="sng" algn="ctr">
                          <a:solidFill>
                            <a:sysClr val="windowText" lastClr="000000"/>
                          </a:solidFill>
                          <a:prstDash val="solid"/>
                        </a:ln>
                        <a:effectLst/>
                      </wps:spPr>
                      <wps:txbx>
                        <w:txbxContent>
                          <w:p w:rsidR="00E67681" w:rsidRPr="001F4DFB" w:rsidRDefault="00E67681" w:rsidP="00775508">
                            <w:pPr>
                              <w:pStyle w:val="ListParagraph"/>
                              <w:numPr>
                                <w:ilvl w:val="0"/>
                                <w:numId w:val="15"/>
                              </w:numPr>
                              <w:spacing w:line="240" w:lineRule="auto"/>
                              <w:jc w:val="both"/>
                              <w:rPr>
                                <w:rFonts w:ascii="Times New Roman" w:hAnsi="Times New Roman" w:cs="Times New Roman"/>
                                <w:sz w:val="24"/>
                                <w:szCs w:val="24"/>
                              </w:rPr>
                            </w:pPr>
                            <w:r w:rsidRPr="001F4DFB">
                              <w:rPr>
                                <w:rFonts w:ascii="Times New Roman" w:hAnsi="Times New Roman" w:cs="Times New Roman"/>
                                <w:sz w:val="24"/>
                                <w:szCs w:val="24"/>
                              </w:rPr>
                              <w:t>Aspek kognitif :</w:t>
                            </w:r>
                          </w:p>
                          <w:p w:rsidR="00E67681" w:rsidRPr="001F4DFB" w:rsidRDefault="00E67681" w:rsidP="00775508">
                            <w:pPr>
                              <w:pStyle w:val="ListParagraph"/>
                              <w:spacing w:line="240" w:lineRule="auto"/>
                              <w:jc w:val="both"/>
                              <w:rPr>
                                <w:rFonts w:ascii="Times New Roman" w:hAnsi="Times New Roman" w:cs="Times New Roman"/>
                                <w:sz w:val="24"/>
                                <w:szCs w:val="24"/>
                              </w:rPr>
                            </w:pPr>
                            <w:proofErr w:type="gramStart"/>
                            <w:r w:rsidRPr="001F4DFB">
                              <w:rPr>
                                <w:rFonts w:ascii="Times New Roman" w:hAnsi="Times New Roman" w:cs="Times New Roman"/>
                                <w:sz w:val="24"/>
                                <w:szCs w:val="24"/>
                              </w:rPr>
                              <w:t>pengamatan</w:t>
                            </w:r>
                            <w:proofErr w:type="gramEnd"/>
                            <w:r w:rsidRPr="001F4DFB">
                              <w:rPr>
                                <w:rFonts w:ascii="Times New Roman" w:hAnsi="Times New Roman" w:cs="Times New Roman"/>
                                <w:sz w:val="24"/>
                                <w:szCs w:val="24"/>
                              </w:rPr>
                              <w:t>, ingatan, pemahaman, penerapan dan analisi</w:t>
                            </w:r>
                            <w:r>
                              <w:rPr>
                                <w:rFonts w:ascii="Times New Roman" w:hAnsi="Times New Roman" w:cs="Times New Roman"/>
                                <w:sz w:val="24"/>
                                <w:szCs w:val="24"/>
                              </w:rPr>
                              <w:t>s</w:t>
                            </w:r>
                            <w:r w:rsidRPr="001F4DFB">
                              <w:rPr>
                                <w:rFonts w:ascii="Times New Roman" w:hAnsi="Times New Roman" w:cs="Times New Roman"/>
                                <w:sz w:val="24"/>
                                <w:szCs w:val="24"/>
                              </w:rPr>
                              <w:t xml:space="preserve">. </w:t>
                            </w:r>
                          </w:p>
                          <w:p w:rsidR="00E67681" w:rsidRPr="001F4DFB" w:rsidRDefault="00255FE1" w:rsidP="00775508">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Aspek af</w:t>
                            </w:r>
                            <w:r w:rsidR="00E67681" w:rsidRPr="001F4DFB">
                              <w:rPr>
                                <w:rFonts w:ascii="Times New Roman" w:hAnsi="Times New Roman" w:cs="Times New Roman"/>
                                <w:sz w:val="24"/>
                                <w:szCs w:val="24"/>
                              </w:rPr>
                              <w:t xml:space="preserve">ektif : </w:t>
                            </w:r>
                          </w:p>
                          <w:p w:rsidR="00E67681" w:rsidRPr="001F4DFB" w:rsidRDefault="00E67681" w:rsidP="00775508">
                            <w:pPr>
                              <w:pStyle w:val="ListParagraph"/>
                              <w:spacing w:line="240" w:lineRule="auto"/>
                              <w:jc w:val="both"/>
                              <w:rPr>
                                <w:rFonts w:ascii="Times New Roman" w:hAnsi="Times New Roman" w:cs="Times New Roman"/>
                                <w:sz w:val="24"/>
                                <w:szCs w:val="24"/>
                              </w:rPr>
                            </w:pPr>
                            <w:proofErr w:type="gramStart"/>
                            <w:r w:rsidRPr="001F4DFB">
                              <w:rPr>
                                <w:rFonts w:ascii="Times New Roman" w:hAnsi="Times New Roman" w:cs="Times New Roman"/>
                                <w:sz w:val="24"/>
                                <w:szCs w:val="24"/>
                              </w:rPr>
                              <w:t>Penerimaan, sambutan, aspirasi, internalisasi dan karakteristik.</w:t>
                            </w:r>
                            <w:proofErr w:type="gramEnd"/>
                            <w:r w:rsidRPr="001F4DFB">
                              <w:rPr>
                                <w:rFonts w:ascii="Times New Roman" w:hAnsi="Times New Roman" w:cs="Times New Roman"/>
                                <w:sz w:val="24"/>
                                <w:szCs w:val="24"/>
                              </w:rPr>
                              <w:t xml:space="preserve"> </w:t>
                            </w:r>
                          </w:p>
                          <w:p w:rsidR="00E67681" w:rsidRPr="001F4DFB" w:rsidRDefault="00E67681" w:rsidP="00775508">
                            <w:pPr>
                              <w:pStyle w:val="ListParagraph"/>
                              <w:numPr>
                                <w:ilvl w:val="0"/>
                                <w:numId w:val="15"/>
                              </w:numPr>
                              <w:spacing w:line="240" w:lineRule="auto"/>
                              <w:jc w:val="both"/>
                              <w:rPr>
                                <w:rFonts w:ascii="Times New Roman" w:hAnsi="Times New Roman" w:cs="Times New Roman"/>
                                <w:sz w:val="24"/>
                                <w:szCs w:val="24"/>
                              </w:rPr>
                            </w:pPr>
                            <w:r w:rsidRPr="001F4DFB">
                              <w:rPr>
                                <w:rFonts w:ascii="Times New Roman" w:hAnsi="Times New Roman" w:cs="Times New Roman"/>
                                <w:sz w:val="24"/>
                                <w:szCs w:val="24"/>
                              </w:rPr>
                              <w:t>Aspek psikomotorik :</w:t>
                            </w:r>
                          </w:p>
                          <w:p w:rsidR="00E67681" w:rsidRPr="001F4DFB" w:rsidRDefault="00E67681" w:rsidP="00775508">
                            <w:pPr>
                              <w:pStyle w:val="ListParagraph"/>
                              <w:spacing w:line="240" w:lineRule="auto"/>
                              <w:jc w:val="both"/>
                              <w:rPr>
                                <w:rFonts w:ascii="Times New Roman" w:hAnsi="Times New Roman" w:cs="Times New Roman"/>
                                <w:sz w:val="24"/>
                                <w:szCs w:val="24"/>
                              </w:rPr>
                            </w:pPr>
                            <w:r w:rsidRPr="001F4DFB">
                              <w:rPr>
                                <w:rFonts w:ascii="Times New Roman" w:hAnsi="Times New Roman" w:cs="Times New Roman"/>
                                <w:sz w:val="24"/>
                                <w:szCs w:val="24"/>
                              </w:rPr>
                              <w:t xml:space="preserve">Keterampilan variabel dan keterampilan gerak </w:t>
                            </w:r>
                          </w:p>
                          <w:p w:rsidR="00E67681" w:rsidRPr="001F4DFB" w:rsidRDefault="00E67681" w:rsidP="00775508">
                            <w:pPr>
                              <w:pStyle w:val="ListParagraph"/>
                              <w:numPr>
                                <w:ilvl w:val="0"/>
                                <w:numId w:val="15"/>
                              </w:numPr>
                              <w:spacing w:line="240" w:lineRule="auto"/>
                              <w:jc w:val="both"/>
                              <w:rPr>
                                <w:rFonts w:ascii="Times New Roman" w:hAnsi="Times New Roman" w:cs="Times New Roman"/>
                                <w:sz w:val="24"/>
                                <w:szCs w:val="24"/>
                              </w:rPr>
                            </w:pPr>
                            <w:r w:rsidRPr="001F4DFB">
                              <w:rPr>
                                <w:rFonts w:ascii="Times New Roman" w:hAnsi="Times New Roman" w:cs="Times New Roman"/>
                                <w:sz w:val="24"/>
                                <w:szCs w:val="24"/>
                              </w:rPr>
                              <w:t>Analisis</w:t>
                            </w:r>
                            <w:r w:rsidR="008E66D4">
                              <w:rPr>
                                <w:rFonts w:ascii="Times New Roman" w:hAnsi="Times New Roman" w:cs="Times New Roman"/>
                                <w:sz w:val="24"/>
                                <w:szCs w:val="24"/>
                              </w:rPr>
                              <w:t xml:space="preserve">                                      </w:t>
                            </w:r>
                          </w:p>
                          <w:p w:rsidR="00E67681" w:rsidRPr="001F4DFB" w:rsidRDefault="00E67681" w:rsidP="00E67681">
                            <w:pPr>
                              <w:pStyle w:val="ListParagraph"/>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82.2pt;margin-top:1071.3pt;width:214.45pt;height:27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" fillcolor="window" strokecolor="windowText" strokeweight="2pt">
                <v:textbox>
                  <w:txbxContent>
                    <w:p w:rsidR="00E67681" w:rsidRPr="001F4DFB" w:rsidRDefault="00E67681" w:rsidP="00775508">
                      <w:pPr>
                        <w:pStyle w:val="ListParagraph"/>
                        <w:numPr>
                          <w:ilvl w:val="0"/>
                          <w:numId w:val="15"/>
                        </w:numPr>
                        <w:spacing w:line="240" w:lineRule="auto"/>
                        <w:jc w:val="both"/>
                        <w:rPr>
                          <w:rFonts w:ascii="Times New Roman" w:hAnsi="Times New Roman" w:cs="Times New Roman"/>
                          <w:sz w:val="24"/>
                          <w:szCs w:val="24"/>
                        </w:rPr>
                      </w:pPr>
                      <w:r w:rsidRPr="001F4DFB">
                        <w:rPr>
                          <w:rFonts w:ascii="Times New Roman" w:hAnsi="Times New Roman" w:cs="Times New Roman"/>
                          <w:sz w:val="24"/>
                          <w:szCs w:val="24"/>
                        </w:rPr>
                        <w:t>Aspek kognitif :</w:t>
                      </w:r>
                    </w:p>
                    <w:p w:rsidR="00E67681" w:rsidRPr="001F4DFB" w:rsidRDefault="00E67681" w:rsidP="00775508">
                      <w:pPr>
                        <w:pStyle w:val="ListParagraph"/>
                        <w:spacing w:line="240" w:lineRule="auto"/>
                        <w:jc w:val="both"/>
                        <w:rPr>
                          <w:rFonts w:ascii="Times New Roman" w:hAnsi="Times New Roman" w:cs="Times New Roman"/>
                          <w:sz w:val="24"/>
                          <w:szCs w:val="24"/>
                        </w:rPr>
                      </w:pPr>
                      <w:proofErr w:type="gramStart"/>
                      <w:r w:rsidRPr="001F4DFB">
                        <w:rPr>
                          <w:rFonts w:ascii="Times New Roman" w:hAnsi="Times New Roman" w:cs="Times New Roman"/>
                          <w:sz w:val="24"/>
                          <w:szCs w:val="24"/>
                        </w:rPr>
                        <w:t>pengamatan</w:t>
                      </w:r>
                      <w:proofErr w:type="gramEnd"/>
                      <w:r w:rsidRPr="001F4DFB">
                        <w:rPr>
                          <w:rFonts w:ascii="Times New Roman" w:hAnsi="Times New Roman" w:cs="Times New Roman"/>
                          <w:sz w:val="24"/>
                          <w:szCs w:val="24"/>
                        </w:rPr>
                        <w:t>, ingatan, pemahaman, penerapan dan analisi</w:t>
                      </w:r>
                      <w:r>
                        <w:rPr>
                          <w:rFonts w:ascii="Times New Roman" w:hAnsi="Times New Roman" w:cs="Times New Roman"/>
                          <w:sz w:val="24"/>
                          <w:szCs w:val="24"/>
                        </w:rPr>
                        <w:t>s</w:t>
                      </w:r>
                      <w:r w:rsidRPr="001F4DFB">
                        <w:rPr>
                          <w:rFonts w:ascii="Times New Roman" w:hAnsi="Times New Roman" w:cs="Times New Roman"/>
                          <w:sz w:val="24"/>
                          <w:szCs w:val="24"/>
                        </w:rPr>
                        <w:t xml:space="preserve">. </w:t>
                      </w:r>
                    </w:p>
                    <w:p w:rsidR="00E67681" w:rsidRPr="001F4DFB" w:rsidRDefault="00255FE1" w:rsidP="00775508">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Aspek af</w:t>
                      </w:r>
                      <w:r w:rsidR="00E67681" w:rsidRPr="001F4DFB">
                        <w:rPr>
                          <w:rFonts w:ascii="Times New Roman" w:hAnsi="Times New Roman" w:cs="Times New Roman"/>
                          <w:sz w:val="24"/>
                          <w:szCs w:val="24"/>
                        </w:rPr>
                        <w:t xml:space="preserve">ektif : </w:t>
                      </w:r>
                    </w:p>
                    <w:p w:rsidR="00E67681" w:rsidRPr="001F4DFB" w:rsidRDefault="00E67681" w:rsidP="00775508">
                      <w:pPr>
                        <w:pStyle w:val="ListParagraph"/>
                        <w:spacing w:line="240" w:lineRule="auto"/>
                        <w:jc w:val="both"/>
                        <w:rPr>
                          <w:rFonts w:ascii="Times New Roman" w:hAnsi="Times New Roman" w:cs="Times New Roman"/>
                          <w:sz w:val="24"/>
                          <w:szCs w:val="24"/>
                        </w:rPr>
                      </w:pPr>
                      <w:proofErr w:type="gramStart"/>
                      <w:r w:rsidRPr="001F4DFB">
                        <w:rPr>
                          <w:rFonts w:ascii="Times New Roman" w:hAnsi="Times New Roman" w:cs="Times New Roman"/>
                          <w:sz w:val="24"/>
                          <w:szCs w:val="24"/>
                        </w:rPr>
                        <w:t>Penerimaan, sambutan, aspirasi, internalisasi dan karakteristik.</w:t>
                      </w:r>
                      <w:proofErr w:type="gramEnd"/>
                      <w:r w:rsidRPr="001F4DFB">
                        <w:rPr>
                          <w:rFonts w:ascii="Times New Roman" w:hAnsi="Times New Roman" w:cs="Times New Roman"/>
                          <w:sz w:val="24"/>
                          <w:szCs w:val="24"/>
                        </w:rPr>
                        <w:t xml:space="preserve"> </w:t>
                      </w:r>
                    </w:p>
                    <w:p w:rsidR="00E67681" w:rsidRPr="001F4DFB" w:rsidRDefault="00E67681" w:rsidP="00775508">
                      <w:pPr>
                        <w:pStyle w:val="ListParagraph"/>
                        <w:numPr>
                          <w:ilvl w:val="0"/>
                          <w:numId w:val="15"/>
                        </w:numPr>
                        <w:spacing w:line="240" w:lineRule="auto"/>
                        <w:jc w:val="both"/>
                        <w:rPr>
                          <w:rFonts w:ascii="Times New Roman" w:hAnsi="Times New Roman" w:cs="Times New Roman"/>
                          <w:sz w:val="24"/>
                          <w:szCs w:val="24"/>
                        </w:rPr>
                      </w:pPr>
                      <w:r w:rsidRPr="001F4DFB">
                        <w:rPr>
                          <w:rFonts w:ascii="Times New Roman" w:hAnsi="Times New Roman" w:cs="Times New Roman"/>
                          <w:sz w:val="24"/>
                          <w:szCs w:val="24"/>
                        </w:rPr>
                        <w:t>Aspek psikomotorik :</w:t>
                      </w:r>
                    </w:p>
                    <w:p w:rsidR="00E67681" w:rsidRPr="001F4DFB" w:rsidRDefault="00E67681" w:rsidP="00775508">
                      <w:pPr>
                        <w:pStyle w:val="ListParagraph"/>
                        <w:spacing w:line="240" w:lineRule="auto"/>
                        <w:jc w:val="both"/>
                        <w:rPr>
                          <w:rFonts w:ascii="Times New Roman" w:hAnsi="Times New Roman" w:cs="Times New Roman"/>
                          <w:sz w:val="24"/>
                          <w:szCs w:val="24"/>
                        </w:rPr>
                      </w:pPr>
                      <w:r w:rsidRPr="001F4DFB">
                        <w:rPr>
                          <w:rFonts w:ascii="Times New Roman" w:hAnsi="Times New Roman" w:cs="Times New Roman"/>
                          <w:sz w:val="24"/>
                          <w:szCs w:val="24"/>
                        </w:rPr>
                        <w:t xml:space="preserve">Keterampilan variabel dan keterampilan gerak </w:t>
                      </w:r>
                    </w:p>
                    <w:p w:rsidR="00E67681" w:rsidRPr="001F4DFB" w:rsidRDefault="00E67681" w:rsidP="00775508">
                      <w:pPr>
                        <w:pStyle w:val="ListParagraph"/>
                        <w:numPr>
                          <w:ilvl w:val="0"/>
                          <w:numId w:val="15"/>
                        </w:numPr>
                        <w:spacing w:line="240" w:lineRule="auto"/>
                        <w:jc w:val="both"/>
                        <w:rPr>
                          <w:rFonts w:ascii="Times New Roman" w:hAnsi="Times New Roman" w:cs="Times New Roman"/>
                          <w:sz w:val="24"/>
                          <w:szCs w:val="24"/>
                        </w:rPr>
                      </w:pPr>
                      <w:r w:rsidRPr="001F4DFB">
                        <w:rPr>
                          <w:rFonts w:ascii="Times New Roman" w:hAnsi="Times New Roman" w:cs="Times New Roman"/>
                          <w:sz w:val="24"/>
                          <w:szCs w:val="24"/>
                        </w:rPr>
                        <w:t>Analisis</w:t>
                      </w:r>
                      <w:r w:rsidR="008E66D4">
                        <w:rPr>
                          <w:rFonts w:ascii="Times New Roman" w:hAnsi="Times New Roman" w:cs="Times New Roman"/>
                          <w:sz w:val="24"/>
                          <w:szCs w:val="24"/>
                        </w:rPr>
                        <w:t xml:space="preserve">                                      </w:t>
                      </w:r>
                    </w:p>
                    <w:p w:rsidR="00E67681" w:rsidRPr="001F4DFB" w:rsidRDefault="00E67681" w:rsidP="00E67681">
                      <w:pPr>
                        <w:pStyle w:val="ListParagraph"/>
                        <w:jc w:val="both"/>
                        <w:rPr>
                          <w:rFonts w:ascii="Times New Roman" w:hAnsi="Times New Roman" w:cs="Times New Roman"/>
                          <w:sz w:val="24"/>
                          <w:szCs w:val="24"/>
                        </w:rPr>
                      </w:pPr>
                    </w:p>
                  </w:txbxContent>
                </v:textbox>
              </v:rect>
            </w:pict>
          </mc:Fallback>
        </mc:AlternateContent>
      </w:r>
      <w:r w:rsidR="00E67681" w:rsidRPr="00862740">
        <w:rPr>
          <w:rFonts w:ascii="Times New Roman" w:hAnsi="Times New Roman" w:cs="Times New Roman"/>
          <w:sz w:val="24"/>
          <w:szCs w:val="24"/>
        </w:rPr>
        <w:t>Dalam pendidikan agama Islam misalnya, dijelaskan bahwa tujuan mata pelajaran pendidikan agama ini adalah agar siswa memahami, menghayati, meyakini, dan mengamalkan ajaran Islam sehingga menjadi manusia Muslim yang beriman, bertakwa kepada Allah SWT, dan berakhlak mulia. Menurut Muhaimin yang dikutip oleh susanto dalam buku Teori Belajar dan Pembelajaran di Sekolah Dasar, pendidikan agama Islam yang diajarkan disekolah dimulai dari tahapan kognisi, kemudian menuju tahapan afeksi, selanjutnya tahapan psikomotorik, yaitu pengalaman ajaran Islam oleh peserta didik.</w:t>
      </w:r>
    </w:p>
    <w:p w:rsidR="00E67681" w:rsidRPr="00862740" w:rsidRDefault="00E67681" w:rsidP="00BD7C66">
      <w:pPr>
        <w:pStyle w:val="ListParagraph"/>
        <w:spacing w:line="480" w:lineRule="auto"/>
        <w:ind w:left="1440" w:firstLine="360"/>
        <w:jc w:val="both"/>
        <w:rPr>
          <w:rFonts w:ascii="Times New Roman" w:hAnsi="Times New Roman" w:cs="Times New Roman"/>
          <w:sz w:val="24"/>
          <w:szCs w:val="24"/>
        </w:rPr>
      </w:pPr>
      <w:r w:rsidRPr="00862740">
        <w:rPr>
          <w:rFonts w:ascii="Times New Roman" w:hAnsi="Times New Roman" w:cs="Times New Roman"/>
          <w:sz w:val="24"/>
          <w:szCs w:val="24"/>
        </w:rPr>
        <w:t xml:space="preserve">Tujuan pendidikan agama </w:t>
      </w:r>
      <w:proofErr w:type="gramStart"/>
      <w:r w:rsidRPr="00862740">
        <w:rPr>
          <w:rFonts w:ascii="Times New Roman" w:hAnsi="Times New Roman" w:cs="Times New Roman"/>
          <w:sz w:val="24"/>
          <w:szCs w:val="24"/>
        </w:rPr>
        <w:t>islam</w:t>
      </w:r>
      <w:proofErr w:type="gramEnd"/>
      <w:r w:rsidRPr="00862740">
        <w:rPr>
          <w:rFonts w:ascii="Times New Roman" w:hAnsi="Times New Roman" w:cs="Times New Roman"/>
          <w:sz w:val="24"/>
          <w:szCs w:val="24"/>
        </w:rPr>
        <w:t xml:space="preserve"> tersebut dicapai melalui materi-materi yang dipadatkan kedalam lima unsur pokok, yaitu: Al-Qur’an, keimanan, akhlak, fiqih, </w:t>
      </w:r>
      <w:r w:rsidRPr="00862740">
        <w:rPr>
          <w:rFonts w:ascii="Times New Roman" w:hAnsi="Times New Roman" w:cs="Times New Roman"/>
          <w:sz w:val="24"/>
          <w:szCs w:val="24"/>
        </w:rPr>
        <w:lastRenderedPageBreak/>
        <w:t>dan bimbingan ibadah, serta tarikh atau sejarah yang lebih menekankan kepada perkembangan ajaran agama, ilmu pengetahuan, dan kebud</w:t>
      </w:r>
      <w:r w:rsidR="00B36BFF" w:rsidRPr="00862740">
        <w:rPr>
          <w:rFonts w:ascii="Times New Roman" w:hAnsi="Times New Roman" w:cs="Times New Roman"/>
          <w:sz w:val="24"/>
          <w:szCs w:val="24"/>
        </w:rPr>
        <w:t>ayaan.</w:t>
      </w:r>
      <w:r w:rsidRPr="00862740">
        <w:rPr>
          <w:rFonts w:ascii="Times New Roman" w:hAnsi="Times New Roman" w:cs="Times New Roman"/>
          <w:sz w:val="24"/>
          <w:szCs w:val="24"/>
        </w:rPr>
        <w:t xml:space="preserve"> Pemberian materi inidiharapkan dapat memberikan kemampuan-kemampuan dasar yang harus dimiliki lulusan sekolah dasar, yaitu memiliki landasan iman yan</w:t>
      </w:r>
      <w:r w:rsidR="00B36BFF" w:rsidRPr="00862740">
        <w:rPr>
          <w:rFonts w:ascii="Times New Roman" w:hAnsi="Times New Roman" w:cs="Times New Roman"/>
          <w:sz w:val="24"/>
          <w:szCs w:val="24"/>
        </w:rPr>
        <w:t>g benar yang diukur dengan indik</w:t>
      </w:r>
      <w:r w:rsidRPr="00862740">
        <w:rPr>
          <w:rFonts w:ascii="Times New Roman" w:hAnsi="Times New Roman" w:cs="Times New Roman"/>
          <w:sz w:val="24"/>
          <w:szCs w:val="24"/>
        </w:rPr>
        <w:t>ator-indikator:</w:t>
      </w:r>
    </w:p>
    <w:p w:rsidR="00E67681" w:rsidRPr="00862740" w:rsidRDefault="00E67681" w:rsidP="00E67681">
      <w:pPr>
        <w:pStyle w:val="ListParagraph"/>
        <w:numPr>
          <w:ilvl w:val="0"/>
          <w:numId w:val="14"/>
        </w:numPr>
        <w:spacing w:line="480" w:lineRule="auto"/>
        <w:ind w:left="1890" w:hanging="450"/>
        <w:jc w:val="both"/>
        <w:rPr>
          <w:rFonts w:ascii="Times New Roman" w:hAnsi="Times New Roman" w:cs="Times New Roman"/>
          <w:sz w:val="24"/>
          <w:szCs w:val="24"/>
        </w:rPr>
      </w:pPr>
      <w:r w:rsidRPr="00862740">
        <w:rPr>
          <w:rFonts w:ascii="Times New Roman" w:hAnsi="Times New Roman" w:cs="Times New Roman"/>
          <w:sz w:val="24"/>
          <w:szCs w:val="24"/>
        </w:rPr>
        <w:t>Siswa mampu melaksanakan atau menjalankan kehidupan beribadah.</w:t>
      </w:r>
    </w:p>
    <w:p w:rsidR="00E67681" w:rsidRPr="00862740" w:rsidRDefault="00E67681" w:rsidP="00E67681">
      <w:pPr>
        <w:pStyle w:val="ListParagraph"/>
        <w:numPr>
          <w:ilvl w:val="0"/>
          <w:numId w:val="14"/>
        </w:numPr>
        <w:spacing w:line="480" w:lineRule="auto"/>
        <w:ind w:left="1890" w:hanging="450"/>
        <w:jc w:val="both"/>
        <w:rPr>
          <w:rFonts w:ascii="Times New Roman" w:hAnsi="Times New Roman" w:cs="Times New Roman"/>
          <w:sz w:val="24"/>
          <w:szCs w:val="24"/>
        </w:rPr>
      </w:pPr>
      <w:r w:rsidRPr="00862740">
        <w:rPr>
          <w:rFonts w:ascii="Times New Roman" w:hAnsi="Times New Roman" w:cs="Times New Roman"/>
          <w:sz w:val="24"/>
          <w:szCs w:val="24"/>
        </w:rPr>
        <w:t>Siswa mengenal kitab suci sesuai dengan umur anak</w:t>
      </w:r>
    </w:p>
    <w:p w:rsidR="00E67681" w:rsidRPr="00862740" w:rsidRDefault="00E67681" w:rsidP="00E67681">
      <w:pPr>
        <w:pStyle w:val="ListParagraph"/>
        <w:numPr>
          <w:ilvl w:val="0"/>
          <w:numId w:val="14"/>
        </w:numPr>
        <w:spacing w:line="480" w:lineRule="auto"/>
        <w:ind w:left="1890" w:hanging="450"/>
        <w:jc w:val="both"/>
        <w:rPr>
          <w:rFonts w:ascii="Times New Roman" w:hAnsi="Times New Roman" w:cs="Times New Roman"/>
          <w:sz w:val="24"/>
          <w:szCs w:val="24"/>
        </w:rPr>
      </w:pPr>
      <w:r w:rsidRPr="00862740">
        <w:rPr>
          <w:rFonts w:ascii="Times New Roman" w:hAnsi="Times New Roman" w:cs="Times New Roman"/>
          <w:sz w:val="24"/>
          <w:szCs w:val="24"/>
        </w:rPr>
        <w:t>Siswa mampu membiasakan adab sopan santun yang baik sesuai dengan ajaran agama.</w:t>
      </w:r>
    </w:p>
    <w:p w:rsidR="00E67681" w:rsidRPr="00862740" w:rsidRDefault="00E67681" w:rsidP="00E67681">
      <w:pPr>
        <w:pStyle w:val="ListParagraph"/>
        <w:numPr>
          <w:ilvl w:val="0"/>
          <w:numId w:val="14"/>
        </w:numPr>
        <w:spacing w:line="480" w:lineRule="auto"/>
        <w:ind w:left="1890" w:hanging="450"/>
        <w:jc w:val="both"/>
        <w:rPr>
          <w:rFonts w:ascii="Times New Roman" w:hAnsi="Times New Roman" w:cs="Times New Roman"/>
          <w:sz w:val="24"/>
          <w:szCs w:val="24"/>
        </w:rPr>
      </w:pPr>
      <w:r w:rsidRPr="00862740">
        <w:rPr>
          <w:rFonts w:ascii="Times New Roman" w:hAnsi="Times New Roman" w:cs="Times New Roman"/>
          <w:sz w:val="24"/>
          <w:szCs w:val="24"/>
        </w:rPr>
        <w:t>Siswa memiliki pemahaman tentang kehidupan para Nabi/Rasul terutama masa kecil</w:t>
      </w:r>
    </w:p>
    <w:p w:rsidR="00E67681" w:rsidRPr="00862740" w:rsidRDefault="00E67681" w:rsidP="00E67681">
      <w:pPr>
        <w:pStyle w:val="ListParagraph"/>
        <w:numPr>
          <w:ilvl w:val="0"/>
          <w:numId w:val="14"/>
        </w:numPr>
        <w:spacing w:line="480" w:lineRule="auto"/>
        <w:ind w:left="1890" w:hanging="450"/>
        <w:jc w:val="both"/>
        <w:rPr>
          <w:rStyle w:val="FootnoteReference"/>
          <w:rFonts w:ascii="Times New Roman" w:hAnsi="Times New Roman" w:cs="Times New Roman"/>
          <w:sz w:val="24"/>
          <w:szCs w:val="24"/>
          <w:vertAlign w:val="baseline"/>
        </w:rPr>
      </w:pPr>
      <w:r w:rsidRPr="00862740">
        <w:rPr>
          <w:rFonts w:ascii="Times New Roman" w:hAnsi="Times New Roman" w:cs="Times New Roman"/>
          <w:sz w:val="24"/>
          <w:szCs w:val="24"/>
        </w:rPr>
        <w:t xml:space="preserve">Siswa mengenal </w:t>
      </w:r>
      <w:proofErr w:type="gramStart"/>
      <w:r w:rsidRPr="00862740">
        <w:rPr>
          <w:rFonts w:ascii="Times New Roman" w:hAnsi="Times New Roman" w:cs="Times New Roman"/>
          <w:sz w:val="24"/>
          <w:szCs w:val="24"/>
        </w:rPr>
        <w:t>cara</w:t>
      </w:r>
      <w:proofErr w:type="gramEnd"/>
      <w:r w:rsidRPr="00862740">
        <w:rPr>
          <w:rFonts w:ascii="Times New Roman" w:hAnsi="Times New Roman" w:cs="Times New Roman"/>
          <w:sz w:val="24"/>
          <w:szCs w:val="24"/>
        </w:rPr>
        <w:t xml:space="preserve"> membaca kitab suci dalam bahasa asli dan memahami pengertian-pengertiannya dalam bagian tertentu.</w:t>
      </w:r>
      <w:r w:rsidR="00B2602A" w:rsidRPr="00862740">
        <w:rPr>
          <w:rStyle w:val="FootnoteReference"/>
          <w:rFonts w:ascii="Times New Roman" w:hAnsi="Times New Roman" w:cs="Times New Roman"/>
          <w:sz w:val="24"/>
          <w:szCs w:val="24"/>
        </w:rPr>
        <w:t xml:space="preserve"> </w:t>
      </w:r>
      <w:r w:rsidR="00B2602A" w:rsidRPr="00862740">
        <w:rPr>
          <w:rStyle w:val="FootnoteReference"/>
          <w:rFonts w:ascii="Times New Roman" w:hAnsi="Times New Roman" w:cs="Times New Roman"/>
          <w:sz w:val="24"/>
          <w:szCs w:val="24"/>
        </w:rPr>
        <w:footnoteReference w:id="29"/>
      </w:r>
    </w:p>
    <w:p w:rsidR="00B2602A" w:rsidRPr="00862740" w:rsidRDefault="00B13DDB" w:rsidP="00B13DDB">
      <w:pPr>
        <w:pStyle w:val="ListParagraph"/>
        <w:spacing w:line="480" w:lineRule="auto"/>
        <w:ind w:left="1440" w:firstLine="450"/>
        <w:jc w:val="both"/>
        <w:rPr>
          <w:rFonts w:ascii="Times New Roman" w:hAnsi="Times New Roman" w:cs="Times New Roman"/>
          <w:sz w:val="24"/>
          <w:szCs w:val="24"/>
        </w:rPr>
      </w:pPr>
      <w:proofErr w:type="gramStart"/>
      <w:r w:rsidRPr="00862740">
        <w:rPr>
          <w:rFonts w:ascii="Times New Roman" w:hAnsi="Times New Roman" w:cs="Times New Roman"/>
          <w:sz w:val="24"/>
          <w:szCs w:val="24"/>
        </w:rPr>
        <w:lastRenderedPageBreak/>
        <w:t>Demikian dapat disimpulkan bahwa Pendidikan Agama Islam merupakan salah satu ilmu dari sekian ilmu yang ada yang mempunyai peranan penting bagi umat manusia dalam kehidupan sehari-hari.</w:t>
      </w:r>
      <w:proofErr w:type="gramEnd"/>
    </w:p>
    <w:p w:rsidR="00E67681" w:rsidRPr="00862740" w:rsidRDefault="00E67681" w:rsidP="00BD7C66">
      <w:pPr>
        <w:pStyle w:val="ListParagraph"/>
        <w:numPr>
          <w:ilvl w:val="0"/>
          <w:numId w:val="13"/>
        </w:numPr>
        <w:spacing w:line="480" w:lineRule="auto"/>
        <w:ind w:left="1350"/>
        <w:jc w:val="both"/>
        <w:rPr>
          <w:rFonts w:ascii="Times New Roman" w:hAnsi="Times New Roman" w:cs="Times New Roman"/>
          <w:sz w:val="24"/>
          <w:szCs w:val="24"/>
        </w:rPr>
      </w:pPr>
      <w:r w:rsidRPr="00862740">
        <w:rPr>
          <w:rFonts w:ascii="Times New Roman" w:hAnsi="Times New Roman" w:cs="Times New Roman"/>
          <w:sz w:val="24"/>
          <w:szCs w:val="24"/>
        </w:rPr>
        <w:t>Fungsi Pengajaran PAI</w:t>
      </w:r>
    </w:p>
    <w:p w:rsidR="00E67681" w:rsidRPr="00862740" w:rsidRDefault="00E67681" w:rsidP="00E67681">
      <w:pPr>
        <w:pStyle w:val="ListParagraph"/>
        <w:spacing w:line="480" w:lineRule="auto"/>
        <w:ind w:left="1440" w:firstLine="450"/>
        <w:jc w:val="both"/>
        <w:rPr>
          <w:rFonts w:ascii="Times New Roman" w:hAnsi="Times New Roman" w:cs="Times New Roman"/>
          <w:sz w:val="24"/>
          <w:szCs w:val="24"/>
        </w:rPr>
      </w:pPr>
      <w:r w:rsidRPr="00862740">
        <w:rPr>
          <w:rFonts w:ascii="Times New Roman" w:hAnsi="Times New Roman" w:cs="Times New Roman"/>
          <w:sz w:val="24"/>
          <w:szCs w:val="24"/>
        </w:rPr>
        <w:t xml:space="preserve">Sebagai suatu subjek pelajaran, Pendidikan Agama Islam mempunyai fungsi yang berbeda dari subyek pelajaranyang lain. </w:t>
      </w:r>
      <w:proofErr w:type="gramStart"/>
      <w:r w:rsidRPr="00862740">
        <w:rPr>
          <w:rFonts w:ascii="Times New Roman" w:hAnsi="Times New Roman" w:cs="Times New Roman"/>
          <w:sz w:val="24"/>
          <w:szCs w:val="24"/>
        </w:rPr>
        <w:t>Ia</w:t>
      </w:r>
      <w:proofErr w:type="gramEnd"/>
      <w:r w:rsidRPr="00862740">
        <w:rPr>
          <w:rFonts w:ascii="Times New Roman" w:hAnsi="Times New Roman" w:cs="Times New Roman"/>
          <w:sz w:val="24"/>
          <w:szCs w:val="24"/>
        </w:rPr>
        <w:t xml:space="preserve"> dapat memiliki fungsi yang bermacam-macsm, sesuai dengan tujuan yang ingin dicapai olehmasing-masing lembaga pendidikan. Fungsi yang diemban olehnya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menentukan berbagai aspek pengajaran yang dipilih oleh pendidik agar tujuannya tercapai. Secara umum, menurut John Sealy, pendidikan Agama, termasuk Pendidikan Agama Islam, dapat diarahkan untuk mengemban salah satu atau gabungan beberapa fungsi, yaitu:  konfensional, neo konfen</w:t>
      </w:r>
      <w:r w:rsidR="00B36BFF" w:rsidRPr="00862740">
        <w:rPr>
          <w:rFonts w:ascii="Times New Roman" w:hAnsi="Times New Roman" w:cs="Times New Roman"/>
          <w:sz w:val="24"/>
          <w:szCs w:val="24"/>
        </w:rPr>
        <w:t>sional, konfensional tersembunyi, implisi</w:t>
      </w:r>
      <w:r w:rsidRPr="00862740">
        <w:rPr>
          <w:rFonts w:ascii="Times New Roman" w:hAnsi="Times New Roman" w:cs="Times New Roman"/>
          <w:sz w:val="24"/>
          <w:szCs w:val="24"/>
        </w:rPr>
        <w:t>t, dan non konfensional.</w:t>
      </w:r>
      <w:r w:rsidRPr="00862740">
        <w:rPr>
          <w:rStyle w:val="FootnoteReference"/>
          <w:rFonts w:ascii="Times New Roman" w:hAnsi="Times New Roman" w:cs="Times New Roman"/>
          <w:sz w:val="24"/>
          <w:szCs w:val="24"/>
        </w:rPr>
        <w:footnoteReference w:id="30"/>
      </w:r>
    </w:p>
    <w:p w:rsidR="00A2660D" w:rsidRPr="007B4C33" w:rsidRDefault="00B13DDB" w:rsidP="007B4C33">
      <w:pPr>
        <w:pStyle w:val="ListParagraph"/>
        <w:spacing w:line="480" w:lineRule="auto"/>
        <w:ind w:left="1440" w:firstLine="450"/>
        <w:jc w:val="both"/>
        <w:rPr>
          <w:rFonts w:ascii="Times New Roman" w:hAnsi="Times New Roman" w:cs="Times New Roman"/>
          <w:sz w:val="24"/>
          <w:szCs w:val="24"/>
        </w:rPr>
      </w:pPr>
      <w:r w:rsidRPr="00862740">
        <w:rPr>
          <w:rFonts w:ascii="Times New Roman" w:hAnsi="Times New Roman" w:cs="Times New Roman"/>
          <w:sz w:val="24"/>
          <w:szCs w:val="24"/>
        </w:rPr>
        <w:lastRenderedPageBreak/>
        <w:t>Dapat disimpulkan bahwa  pembelajaran pendidikan agama islam yaitu b</w:t>
      </w:r>
      <w:r w:rsidR="00B36BFF" w:rsidRPr="00862740">
        <w:rPr>
          <w:rFonts w:ascii="Times New Roman" w:hAnsi="Times New Roman" w:cs="Times New Roman"/>
          <w:sz w:val="24"/>
          <w:szCs w:val="24"/>
        </w:rPr>
        <w:t>e</w:t>
      </w:r>
      <w:r w:rsidRPr="00862740">
        <w:rPr>
          <w:rFonts w:ascii="Times New Roman" w:hAnsi="Times New Roman" w:cs="Times New Roman"/>
          <w:sz w:val="24"/>
          <w:szCs w:val="24"/>
        </w:rPr>
        <w:t xml:space="preserve">rfungsi untuk membentuk pribadi peserta didik menjadi manusia yang bertakwa kepada Tuhan Yang Maha Esa, dapat mengetahui lebih luas lagi ilmu-ilmu yang terdapat dalam Pendidikan Agama Islam sehigga dapat mengaplikasikannya dalam kehidupan sehari-hari. </w:t>
      </w:r>
      <w:r w:rsidR="00E67681" w:rsidRPr="00862740">
        <w:rPr>
          <w:rFonts w:ascii="Times New Roman" w:hAnsi="Times New Roman" w:cs="Times New Roman"/>
          <w:sz w:val="24"/>
          <w:szCs w:val="24"/>
        </w:rPr>
        <w:t xml:space="preserve"> </w:t>
      </w:r>
    </w:p>
    <w:p w:rsidR="00BD7C66" w:rsidRPr="00862740" w:rsidRDefault="00E67681" w:rsidP="00BD7C66">
      <w:pPr>
        <w:pStyle w:val="ListParagraph"/>
        <w:numPr>
          <w:ilvl w:val="0"/>
          <w:numId w:val="18"/>
        </w:numPr>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 xml:space="preserve">Kerangka pemikiran </w:t>
      </w:r>
    </w:p>
    <w:p w:rsidR="00BD7C66" w:rsidRPr="00862740" w:rsidRDefault="00E67681" w:rsidP="00BD7C66">
      <w:pPr>
        <w:pStyle w:val="ListParagraph"/>
        <w:spacing w:line="480" w:lineRule="auto"/>
        <w:ind w:left="990" w:firstLine="450"/>
        <w:jc w:val="both"/>
        <w:rPr>
          <w:rFonts w:ascii="Times New Roman" w:hAnsi="Times New Roman" w:cs="Times New Roman"/>
          <w:sz w:val="24"/>
          <w:szCs w:val="24"/>
        </w:rPr>
      </w:pPr>
      <w:proofErr w:type="gramStart"/>
      <w:r w:rsidRPr="00862740">
        <w:rPr>
          <w:rFonts w:ascii="Times New Roman" w:hAnsi="Times New Roman" w:cs="Times New Roman"/>
          <w:sz w:val="24"/>
          <w:szCs w:val="24"/>
        </w:rPr>
        <w:t>Pendidikan Agama Islam yaitu pendidikan yang berdasarkan pokok-pokok dan kajian-kajian asas, yang meliputi ayat-ayat Al-Qur’an, Hadits dan kaidah-kaidah ketuhanan, Muamalat, urusan pribadi manusia, tatasusila dan ajaran akhlak.</w:t>
      </w:r>
      <w:proofErr w:type="gramEnd"/>
      <w:r w:rsidRPr="00862740">
        <w:rPr>
          <w:rFonts w:ascii="Times New Roman" w:hAnsi="Times New Roman" w:cs="Times New Roman"/>
          <w:sz w:val="24"/>
          <w:szCs w:val="24"/>
        </w:rPr>
        <w:t xml:space="preserve"> Sedangkan menurut Ahmad D. Marimba Pendidikan </w:t>
      </w:r>
      <w:proofErr w:type="gramStart"/>
      <w:r w:rsidRPr="00862740">
        <w:rPr>
          <w:rFonts w:ascii="Times New Roman" w:hAnsi="Times New Roman" w:cs="Times New Roman"/>
          <w:sz w:val="24"/>
          <w:szCs w:val="24"/>
        </w:rPr>
        <w:t>islam</w:t>
      </w:r>
      <w:proofErr w:type="gramEnd"/>
      <w:r w:rsidRPr="00862740">
        <w:rPr>
          <w:rFonts w:ascii="Times New Roman" w:hAnsi="Times New Roman" w:cs="Times New Roman"/>
          <w:sz w:val="24"/>
          <w:szCs w:val="24"/>
        </w:rPr>
        <w:t xml:space="preserve"> adalah bimbingan jasmani rohani berdasarkan hukum-hukum agama Islam menuju kepada terbentuknya kepribadian utama menurut ukuran-ukuran Islam. </w:t>
      </w:r>
    </w:p>
    <w:p w:rsidR="00BD7C66" w:rsidRPr="00862740" w:rsidRDefault="00E67681" w:rsidP="00BD7C66">
      <w:pPr>
        <w:pStyle w:val="ListParagraph"/>
        <w:spacing w:line="480" w:lineRule="auto"/>
        <w:ind w:left="990" w:firstLine="450"/>
        <w:jc w:val="both"/>
        <w:rPr>
          <w:rFonts w:ascii="Times New Roman" w:hAnsi="Times New Roman" w:cs="Times New Roman"/>
          <w:sz w:val="24"/>
          <w:szCs w:val="24"/>
        </w:rPr>
      </w:pPr>
      <w:r w:rsidRPr="00862740">
        <w:rPr>
          <w:rFonts w:ascii="Times New Roman" w:hAnsi="Times New Roman" w:cs="Times New Roman"/>
          <w:sz w:val="24"/>
          <w:szCs w:val="24"/>
        </w:rPr>
        <w:t xml:space="preserve">Hasil belajar yaitu perubahan-perubahan yang terjadi pada diri siswa, baik yang menyangkut aspek </w:t>
      </w:r>
      <w:proofErr w:type="gramStart"/>
      <w:r w:rsidRPr="00862740">
        <w:rPr>
          <w:rFonts w:ascii="Times New Roman" w:hAnsi="Times New Roman" w:cs="Times New Roman"/>
          <w:sz w:val="24"/>
          <w:szCs w:val="24"/>
        </w:rPr>
        <w:t>kognitif ,</w:t>
      </w:r>
      <w:proofErr w:type="gramEnd"/>
      <w:r w:rsidRPr="00862740">
        <w:rPr>
          <w:rFonts w:ascii="Times New Roman" w:hAnsi="Times New Roman" w:cs="Times New Roman"/>
          <w:sz w:val="24"/>
          <w:szCs w:val="24"/>
        </w:rPr>
        <w:t xml:space="preserve"> afektif, dan psikomotor sebagai hasil dari kegiatan belajar. </w:t>
      </w:r>
      <w:r w:rsidRPr="00862740">
        <w:rPr>
          <w:rFonts w:ascii="Times New Roman" w:hAnsi="Times New Roman" w:cs="Times New Roman"/>
          <w:sz w:val="24"/>
          <w:szCs w:val="24"/>
        </w:rPr>
        <w:lastRenderedPageBreak/>
        <w:t>Menurut S. Nasution yang dikutip oleh Syah, dkk dalam</w:t>
      </w:r>
      <w:r w:rsidR="001F106D" w:rsidRPr="00862740">
        <w:rPr>
          <w:rFonts w:ascii="Times New Roman" w:hAnsi="Times New Roman" w:cs="Times New Roman"/>
          <w:sz w:val="24"/>
          <w:szCs w:val="24"/>
        </w:rPr>
        <w:t xml:space="preserve"> buku Strategi Belajar Mengajar, h</w:t>
      </w:r>
      <w:r w:rsidRPr="00862740">
        <w:rPr>
          <w:rFonts w:ascii="Times New Roman" w:hAnsi="Times New Roman" w:cs="Times New Roman"/>
          <w:sz w:val="24"/>
          <w:szCs w:val="24"/>
        </w:rPr>
        <w:t xml:space="preserve">asil belajar adalah suatu perubahan yang terjadi pada individu yang belajar, bukan saja perubahan mengenai pengetahuan, tetapi juga pengetahuan untuk membentuk kecakapan, kebiasaan, sikap, pengertian, penguasaan, dan penghargaan dalam diri individu yang belajar. </w:t>
      </w:r>
    </w:p>
    <w:p w:rsidR="00BD7C66" w:rsidRPr="00862740" w:rsidRDefault="00E67681" w:rsidP="00BD7C66">
      <w:pPr>
        <w:pStyle w:val="ListParagraph"/>
        <w:spacing w:line="480" w:lineRule="auto"/>
        <w:ind w:left="990" w:firstLine="450"/>
        <w:jc w:val="both"/>
        <w:rPr>
          <w:rFonts w:ascii="Times New Roman" w:hAnsi="Times New Roman" w:cs="Times New Roman"/>
          <w:sz w:val="24"/>
          <w:szCs w:val="24"/>
        </w:rPr>
      </w:pPr>
      <w:r w:rsidRPr="00862740">
        <w:rPr>
          <w:rFonts w:ascii="Times New Roman" w:hAnsi="Times New Roman" w:cs="Times New Roman"/>
          <w:sz w:val="24"/>
          <w:szCs w:val="24"/>
        </w:rPr>
        <w:t>Ada berbagai faktor yang dapat mempengaruhi proses dan hasil belajar siswa di sekolah yang secara garis besarya dapat dibagi dalam dua bagian yaitu faktor internal dan faktor eksternal siswa. Faktor-faktor yang berasal dari luar diri siswa (Eksternal) terdiri dari faktor lingkungan dan faktor instrumental, sedangkan faktor-faktor yang berasal dari dalam diri siswa (Internal) adalah berupa faktor fisiologis dan faktor psikologis pada siswa.</w:t>
      </w:r>
    </w:p>
    <w:p w:rsidR="00BD7C66" w:rsidRPr="00862740" w:rsidRDefault="00E67681" w:rsidP="00BD7C66">
      <w:pPr>
        <w:pStyle w:val="ListParagraph"/>
        <w:spacing w:line="480" w:lineRule="auto"/>
        <w:ind w:left="990" w:firstLine="450"/>
        <w:jc w:val="both"/>
        <w:rPr>
          <w:rFonts w:ascii="Times New Roman" w:hAnsi="Times New Roman" w:cs="Times New Roman"/>
          <w:sz w:val="24"/>
          <w:szCs w:val="24"/>
        </w:rPr>
      </w:pPr>
      <w:r w:rsidRPr="00862740">
        <w:rPr>
          <w:rFonts w:ascii="Times New Roman" w:hAnsi="Times New Roman" w:cs="Times New Roman"/>
          <w:sz w:val="24"/>
          <w:szCs w:val="24"/>
        </w:rPr>
        <w:t xml:space="preserve">Proses pembelajaran yang baik yaitu dengan menggunakan model pembelajaran yang membuat seluruh siswa berperan aktif, mampu mengeluarkan pendapatnya serta mencari pengetahuan sendiri tidak hanya berpusat kepada guru. </w:t>
      </w:r>
      <w:proofErr w:type="gramStart"/>
      <w:r w:rsidRPr="00862740">
        <w:rPr>
          <w:rFonts w:ascii="Times New Roman" w:hAnsi="Times New Roman" w:cs="Times New Roman"/>
          <w:sz w:val="24"/>
          <w:szCs w:val="24"/>
        </w:rPr>
        <w:t xml:space="preserve">Pengetahuan yang baru diperoleh siswa </w:t>
      </w:r>
      <w:r w:rsidRPr="00862740">
        <w:rPr>
          <w:rFonts w:ascii="Times New Roman" w:hAnsi="Times New Roman" w:cs="Times New Roman"/>
          <w:sz w:val="24"/>
          <w:szCs w:val="24"/>
        </w:rPr>
        <w:lastRenderedPageBreak/>
        <w:t>dihubungkan dengan pengetahuan yang telah dimiliki oleh siswa.</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Pengetahuan yang diperoleh siswa tidak harus berasal dari guru, tetapi juga dapat diperoleh dari lingkungan.</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 xml:space="preserve">Salah satu model pembelajaran yang berpusat pada siswa adalah model pembelajaran kooperatif, salah satunya yaitu tipe </w:t>
      </w:r>
      <w:r w:rsidRPr="00862740">
        <w:rPr>
          <w:rFonts w:ascii="Times New Roman" w:hAnsi="Times New Roman" w:cs="Times New Roman"/>
          <w:i/>
          <w:sz w:val="24"/>
          <w:szCs w:val="24"/>
        </w:rPr>
        <w:t>Probing-Prompting</w:t>
      </w:r>
      <w:r w:rsidRPr="00862740">
        <w:rPr>
          <w:rFonts w:ascii="Times New Roman" w:hAnsi="Times New Roman" w:cs="Times New Roman"/>
          <w:sz w:val="24"/>
          <w:szCs w:val="24"/>
        </w:rPr>
        <w:t>.</w:t>
      </w:r>
      <w:proofErr w:type="gramEnd"/>
    </w:p>
    <w:p w:rsidR="00862740" w:rsidRPr="00862740" w:rsidRDefault="00E67681" w:rsidP="00A2660D">
      <w:pPr>
        <w:pStyle w:val="ListParagraph"/>
        <w:spacing w:line="480" w:lineRule="auto"/>
        <w:ind w:left="990" w:firstLine="450"/>
        <w:jc w:val="both"/>
        <w:rPr>
          <w:rFonts w:ascii="Times New Roman" w:hAnsi="Times New Roman" w:cs="Times New Roman"/>
          <w:sz w:val="24"/>
          <w:szCs w:val="24"/>
        </w:rPr>
      </w:pPr>
      <w:r w:rsidRPr="00862740">
        <w:rPr>
          <w:rFonts w:ascii="Times New Roman" w:hAnsi="Times New Roman" w:cs="Times New Roman"/>
          <w:sz w:val="24"/>
          <w:szCs w:val="24"/>
        </w:rPr>
        <w:t xml:space="preserve">Model pembelajaran kooperatif tipe </w:t>
      </w:r>
      <w:r w:rsidRPr="00862740">
        <w:rPr>
          <w:rFonts w:ascii="Times New Roman" w:hAnsi="Times New Roman" w:cs="Times New Roman"/>
          <w:i/>
          <w:sz w:val="24"/>
          <w:szCs w:val="24"/>
        </w:rPr>
        <w:t>Probing-Prompting</w:t>
      </w:r>
      <w:r w:rsidRPr="00862740">
        <w:rPr>
          <w:rFonts w:ascii="Times New Roman" w:hAnsi="Times New Roman" w:cs="Times New Roman"/>
          <w:sz w:val="24"/>
          <w:szCs w:val="24"/>
        </w:rPr>
        <w:t xml:space="preserve"> ini tahapannya dimulai dengan menghadapkan siswa pada situasi baru, memberikan kesempatan berpikir kepada siswa, mengajukan persoalan kepada seluruh siswa, memberikan kesempatan berpikir kepada siswa, menunjuk salah satu siswa atau kelompok untuk menjawab pertanyaan, menguji pemahaman siswa lebih lanjut, dan mengajukan pertanyaan akhir kepada siswa. Dengan model </w:t>
      </w:r>
      <w:r w:rsidRPr="00862740">
        <w:rPr>
          <w:rFonts w:ascii="Times New Roman" w:hAnsi="Times New Roman" w:cs="Times New Roman"/>
          <w:i/>
          <w:sz w:val="24"/>
          <w:szCs w:val="24"/>
        </w:rPr>
        <w:t>Probing-Prompting</w:t>
      </w:r>
      <w:r w:rsidRPr="00862740">
        <w:rPr>
          <w:rFonts w:ascii="Times New Roman" w:hAnsi="Times New Roman" w:cs="Times New Roman"/>
          <w:sz w:val="24"/>
          <w:szCs w:val="24"/>
        </w:rPr>
        <w:t xml:space="preserve"> ini siswa dibimbing untuk selalu aktif dan mengembangkan kemampuan berpikir </w:t>
      </w:r>
      <w:proofErr w:type="gramStart"/>
      <w:r w:rsidRPr="00862740">
        <w:rPr>
          <w:rFonts w:ascii="Times New Roman" w:hAnsi="Times New Roman" w:cs="Times New Roman"/>
          <w:sz w:val="24"/>
          <w:szCs w:val="24"/>
        </w:rPr>
        <w:t>secara  mendalam</w:t>
      </w:r>
      <w:proofErr w:type="gramEnd"/>
      <w:r w:rsidRPr="00862740">
        <w:rPr>
          <w:rFonts w:ascii="Times New Roman" w:hAnsi="Times New Roman" w:cs="Times New Roman"/>
          <w:sz w:val="24"/>
          <w:szCs w:val="24"/>
        </w:rPr>
        <w:t xml:space="preserve"> yang menuntun siswa lebih menggali dan memahami mata palajaran Pendidikan Agama Islam secara totalitas sehingga hasil pembelajaran dapat memuaskan dan siswa mampu mengaplikasikan dalam kehidupan sehari-hari.</w:t>
      </w:r>
    </w:p>
    <w:p w:rsidR="004F6120" w:rsidRPr="003928C8" w:rsidRDefault="00E67681" w:rsidP="003928C8">
      <w:pPr>
        <w:pStyle w:val="ListParagraph"/>
        <w:spacing w:line="480" w:lineRule="auto"/>
        <w:ind w:left="990" w:firstLine="450"/>
        <w:jc w:val="both"/>
        <w:rPr>
          <w:rFonts w:ascii="Times New Roman" w:hAnsi="Times New Roman" w:cs="Times New Roman"/>
          <w:sz w:val="24"/>
          <w:szCs w:val="24"/>
        </w:rPr>
      </w:pPr>
      <w:r w:rsidRPr="00862740">
        <w:rPr>
          <w:rFonts w:ascii="Times New Roman" w:hAnsi="Times New Roman" w:cs="Times New Roman"/>
          <w:sz w:val="24"/>
          <w:szCs w:val="24"/>
        </w:rPr>
        <w:lastRenderedPageBreak/>
        <w:t xml:space="preserve">Berdasarkan uraian diatas dapat diduga bahwa model pembelajaran probing promping berpengaruh terhadap hasil belajar siswa pada mata pelajaran PAI </w:t>
      </w:r>
      <w:r w:rsidRPr="007B4C33">
        <w:rPr>
          <w:rFonts w:ascii="Times New Roman" w:hAnsi="Times New Roman" w:cs="Times New Roman"/>
          <w:sz w:val="24"/>
          <w:szCs w:val="24"/>
        </w:rPr>
        <w:t>digambarkan dalam skema berpikir di bawah ini:</w:t>
      </w:r>
    </w:p>
    <w:p w:rsidR="007B4C33" w:rsidRDefault="007B4C33" w:rsidP="007B4C33">
      <w:pPr>
        <w:pStyle w:val="ListParagraph"/>
        <w:spacing w:line="480" w:lineRule="auto"/>
        <w:ind w:left="990" w:firstLine="450"/>
        <w:jc w:val="both"/>
        <w:rPr>
          <w:rFonts w:ascii="Times New Roman" w:hAnsi="Times New Roman" w:cs="Times New Roman"/>
          <w:sz w:val="24"/>
          <w:szCs w:val="24"/>
        </w:rPr>
      </w:pPr>
      <w:r w:rsidRPr="0086274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0179BCD" wp14:editId="44C0DC71">
                <wp:simplePos x="0" y="0"/>
                <wp:positionH relativeFrom="column">
                  <wp:posOffset>1400175</wp:posOffset>
                </wp:positionH>
                <wp:positionV relativeFrom="paragraph">
                  <wp:posOffset>20955</wp:posOffset>
                </wp:positionV>
                <wp:extent cx="1390650" cy="333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90650" cy="333375"/>
                        </a:xfrm>
                        <a:prstGeom prst="rect">
                          <a:avLst/>
                        </a:prstGeom>
                        <a:solidFill>
                          <a:sysClr val="window" lastClr="FFFFFF"/>
                        </a:solidFill>
                        <a:ln w="25400" cap="flat" cmpd="sng" algn="ctr">
                          <a:solidFill>
                            <a:sysClr val="windowText" lastClr="000000"/>
                          </a:solidFill>
                          <a:prstDash val="solid"/>
                        </a:ln>
                        <a:effectLst/>
                      </wps:spPr>
                      <wps:txbx>
                        <w:txbxContent>
                          <w:p w:rsidR="00E67681" w:rsidRPr="00D24336" w:rsidRDefault="00E67681" w:rsidP="00E67681">
                            <w:pPr>
                              <w:jc w:val="center"/>
                              <w:rPr>
                                <w:rFonts w:ascii="Times New Roman" w:hAnsi="Times New Roman" w:cs="Times New Roman"/>
                                <w:sz w:val="24"/>
                                <w:szCs w:val="24"/>
                              </w:rPr>
                            </w:pPr>
                            <w:r>
                              <w:rPr>
                                <w:rFonts w:ascii="Times New Roman" w:hAnsi="Times New Roman" w:cs="Times New Roman"/>
                                <w:sz w:val="24"/>
                                <w:szCs w:val="24"/>
                              </w:rPr>
                              <w:t xml:space="preserve">Pengaruh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110.25pt;margin-top:1.65pt;width:109.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" fillcolor="window" strokecolor="windowText" strokeweight="2pt">
                <v:textbox>
                  <w:txbxContent>
                    <w:p w:rsidR="00E67681" w:rsidRPr="00D24336" w:rsidRDefault="00E67681" w:rsidP="00E67681">
                      <w:pPr>
                        <w:jc w:val="center"/>
                        <w:rPr>
                          <w:rFonts w:ascii="Times New Roman" w:hAnsi="Times New Roman" w:cs="Times New Roman"/>
                          <w:sz w:val="24"/>
                          <w:szCs w:val="24"/>
                        </w:rPr>
                      </w:pPr>
                      <w:r>
                        <w:rPr>
                          <w:rFonts w:ascii="Times New Roman" w:hAnsi="Times New Roman" w:cs="Times New Roman"/>
                          <w:sz w:val="24"/>
                          <w:szCs w:val="24"/>
                        </w:rPr>
                        <w:t xml:space="preserve">Pengaruh </w:t>
                      </w:r>
                    </w:p>
                  </w:txbxContent>
                </v:textbox>
              </v:rect>
            </w:pict>
          </mc:Fallback>
        </mc:AlternateContent>
      </w:r>
    </w:p>
    <w:p w:rsidR="007B4C33" w:rsidRPr="007B4C33" w:rsidRDefault="007B4C33" w:rsidP="007B4C33">
      <w:pPr>
        <w:pStyle w:val="ListParagraph"/>
        <w:spacing w:line="480" w:lineRule="auto"/>
        <w:ind w:left="990" w:firstLine="450"/>
        <w:jc w:val="both"/>
        <w:rPr>
          <w:rFonts w:ascii="Times New Roman" w:hAnsi="Times New Roman" w:cs="Times New Roman"/>
          <w:sz w:val="24"/>
          <w:szCs w:val="24"/>
        </w:rPr>
      </w:pPr>
      <w:r w:rsidRPr="00862740">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F0BF139" wp14:editId="183202B5">
                <wp:simplePos x="0" y="0"/>
                <wp:positionH relativeFrom="column">
                  <wp:posOffset>3117850</wp:posOffset>
                </wp:positionH>
                <wp:positionV relativeFrom="paragraph">
                  <wp:posOffset>194945</wp:posOffset>
                </wp:positionV>
                <wp:extent cx="0" cy="210185"/>
                <wp:effectExtent l="95250" t="19050" r="76200" b="94615"/>
                <wp:wrapNone/>
                <wp:docPr id="10" name="Straight Arrow Connector 10"/>
                <wp:cNvGraphicFramePr/>
                <a:graphic xmlns:a="http://schemas.openxmlformats.org/drawingml/2006/main">
                  <a:graphicData uri="http://schemas.microsoft.com/office/word/2010/wordprocessingShape">
                    <wps:wsp>
                      <wps:cNvCnPr/>
                      <wps:spPr>
                        <a:xfrm>
                          <a:off x="0" y="0"/>
                          <a:ext cx="0" cy="2101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45.5pt;margin-top:15.35pt;width:0;height:16.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" strokecolor="windowText" strokeweight="2pt">
                <v:stroke endarrow="open"/>
                <v:shadow on="t" color="black" opacity="24903f" origin=",.5" offset="0,.55556mm"/>
              </v:shape>
            </w:pict>
          </mc:Fallback>
        </mc:AlternateContent>
      </w:r>
      <w:r w:rsidRPr="0086274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2F024C3" wp14:editId="31BF39A3">
                <wp:simplePos x="0" y="0"/>
                <wp:positionH relativeFrom="column">
                  <wp:posOffset>1196340</wp:posOffset>
                </wp:positionH>
                <wp:positionV relativeFrom="paragraph">
                  <wp:posOffset>194945</wp:posOffset>
                </wp:positionV>
                <wp:extent cx="0" cy="210185"/>
                <wp:effectExtent l="95250" t="19050" r="76200" b="94615"/>
                <wp:wrapNone/>
                <wp:docPr id="9" name="Straight Arrow Connector 9"/>
                <wp:cNvGraphicFramePr/>
                <a:graphic xmlns:a="http://schemas.openxmlformats.org/drawingml/2006/main">
                  <a:graphicData uri="http://schemas.microsoft.com/office/word/2010/wordprocessingShape">
                    <wps:wsp>
                      <wps:cNvCnPr/>
                      <wps:spPr>
                        <a:xfrm>
                          <a:off x="0" y="0"/>
                          <a:ext cx="0" cy="2101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9" o:spid="_x0000_s1026" type="#_x0000_t32" style="position:absolute;margin-left:94.2pt;margin-top:15.35pt;width:0;height:16.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" strokecolor="windowText" strokeweight="2pt">
                <v:stroke endarrow="open"/>
                <v:shadow on="t" color="black" opacity="24903f" origin=",.5" offset="0,.55556mm"/>
              </v:shape>
            </w:pict>
          </mc:Fallback>
        </mc:AlternateContent>
      </w:r>
      <w:r w:rsidRPr="00862740">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012F22B" wp14:editId="41E107D4">
                <wp:simplePos x="0" y="0"/>
                <wp:positionH relativeFrom="column">
                  <wp:posOffset>2148840</wp:posOffset>
                </wp:positionH>
                <wp:positionV relativeFrom="paragraph">
                  <wp:posOffset>4445</wp:posOffset>
                </wp:positionV>
                <wp:extent cx="0" cy="210185"/>
                <wp:effectExtent l="95250" t="19050" r="76200" b="94615"/>
                <wp:wrapNone/>
                <wp:docPr id="12" name="Straight Arrow Connector 12"/>
                <wp:cNvGraphicFramePr/>
                <a:graphic xmlns:a="http://schemas.openxmlformats.org/drawingml/2006/main">
                  <a:graphicData uri="http://schemas.microsoft.com/office/word/2010/wordprocessingShape">
                    <wps:wsp>
                      <wps:cNvCnPr/>
                      <wps:spPr>
                        <a:xfrm>
                          <a:off x="0" y="0"/>
                          <a:ext cx="0" cy="2101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12" o:spid="_x0000_s1026" type="#_x0000_t32" style="position:absolute;margin-left:169.2pt;margin-top:.35pt;width:0;height:16.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" strokecolor="windowText" strokeweight="2pt">
                <v:stroke endarrow="open"/>
                <v:shadow on="t" color="black" opacity="24903f" origin=",.5" offset="0,.55556mm"/>
              </v:shape>
            </w:pict>
          </mc:Fallback>
        </mc:AlternateContent>
      </w:r>
      <w:r w:rsidRPr="0086274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0F6304C" wp14:editId="2FA7BD1C">
                <wp:simplePos x="0" y="0"/>
                <wp:positionH relativeFrom="column">
                  <wp:posOffset>2312670</wp:posOffset>
                </wp:positionH>
                <wp:positionV relativeFrom="paragraph">
                  <wp:posOffset>192405</wp:posOffset>
                </wp:positionV>
                <wp:extent cx="809625" cy="0"/>
                <wp:effectExtent l="38100" t="38100" r="66675" b="95250"/>
                <wp:wrapNone/>
                <wp:docPr id="8" name="Straight Connector 8"/>
                <wp:cNvGraphicFramePr/>
                <a:graphic xmlns:a="http://schemas.openxmlformats.org/drawingml/2006/main">
                  <a:graphicData uri="http://schemas.microsoft.com/office/word/2010/wordprocessingShape">
                    <wps:wsp>
                      <wps:cNvCnPr/>
                      <wps:spPr>
                        <a:xfrm>
                          <a:off x="0" y="0"/>
                          <a:ext cx="8096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1pt,15.15pt" to="245.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" strokecolor="windowText" strokeweight="2pt">
                <v:shadow on="t" color="black" opacity="24903f" origin=",.5" offset="0,.55556mm"/>
              </v:line>
            </w:pict>
          </mc:Fallback>
        </mc:AlternateContent>
      </w:r>
      <w:r w:rsidRPr="0086274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10EAB6B" wp14:editId="3AD31651">
                <wp:simplePos x="0" y="0"/>
                <wp:positionH relativeFrom="column">
                  <wp:posOffset>1188720</wp:posOffset>
                </wp:positionH>
                <wp:positionV relativeFrom="paragraph">
                  <wp:posOffset>192405</wp:posOffset>
                </wp:positionV>
                <wp:extent cx="11239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flipH="1">
                          <a:off x="0" y="0"/>
                          <a:ext cx="11239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pt,15.15pt" to="182.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" strokecolor="windowText" strokeweight="2pt">
                <v:shadow on="t" color="black" opacity="24903f" origin=",.5" offset="0,.55556mm"/>
              </v:line>
            </w:pict>
          </mc:Fallback>
        </mc:AlternateContent>
      </w:r>
    </w:p>
    <w:p w:rsidR="00F15DF8" w:rsidRPr="00862740" w:rsidRDefault="004F6120" w:rsidP="00BD7C66">
      <w:pPr>
        <w:pStyle w:val="ListParagraph"/>
        <w:spacing w:line="480" w:lineRule="auto"/>
        <w:ind w:left="990" w:firstLine="450"/>
        <w:jc w:val="both"/>
        <w:rPr>
          <w:rFonts w:ascii="Times New Roman" w:hAnsi="Times New Roman" w:cs="Times New Roman"/>
          <w:sz w:val="24"/>
          <w:szCs w:val="24"/>
        </w:rPr>
      </w:pPr>
      <w:r w:rsidRPr="0086274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D69F860" wp14:editId="156A6474">
                <wp:simplePos x="0" y="0"/>
                <wp:positionH relativeFrom="column">
                  <wp:posOffset>169545</wp:posOffset>
                </wp:positionH>
                <wp:positionV relativeFrom="paragraph">
                  <wp:posOffset>60960</wp:posOffset>
                </wp:positionV>
                <wp:extent cx="2143125" cy="600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43125" cy="600075"/>
                        </a:xfrm>
                        <a:prstGeom prst="rect">
                          <a:avLst/>
                        </a:prstGeom>
                        <a:solidFill>
                          <a:sysClr val="window" lastClr="FFFFFF"/>
                        </a:solidFill>
                        <a:ln w="25400" cap="flat" cmpd="sng" algn="ctr">
                          <a:solidFill>
                            <a:sysClr val="windowText" lastClr="000000"/>
                          </a:solidFill>
                          <a:prstDash val="solid"/>
                        </a:ln>
                        <a:effectLst/>
                      </wps:spPr>
                      <wps:txbx>
                        <w:txbxContent>
                          <w:p w:rsidR="00E67681" w:rsidRDefault="00E67681" w:rsidP="00DE37DB">
                            <w:pPr>
                              <w:spacing w:line="240" w:lineRule="auto"/>
                              <w:jc w:val="center"/>
                              <w:rPr>
                                <w:rFonts w:ascii="Times New Roman" w:hAnsi="Times New Roman" w:cs="Times New Roman"/>
                                <w:sz w:val="24"/>
                                <w:szCs w:val="24"/>
                              </w:rPr>
                            </w:pPr>
                            <w:r w:rsidRPr="00D95D13">
                              <w:rPr>
                                <w:rFonts w:ascii="Times New Roman" w:hAnsi="Times New Roman" w:cs="Times New Roman"/>
                                <w:sz w:val="24"/>
                                <w:szCs w:val="24"/>
                              </w:rPr>
                              <w:t xml:space="preserve">Model pembelajaran </w:t>
                            </w:r>
                            <w:r w:rsidRPr="00DE37DB">
                              <w:rPr>
                                <w:rFonts w:ascii="Times New Roman" w:hAnsi="Times New Roman" w:cs="Times New Roman"/>
                                <w:i/>
                                <w:sz w:val="24"/>
                                <w:szCs w:val="24"/>
                              </w:rPr>
                              <w:t>probing</w:t>
                            </w:r>
                            <w:r w:rsidR="00DE37DB">
                              <w:rPr>
                                <w:rFonts w:ascii="Times New Roman" w:hAnsi="Times New Roman" w:cs="Times New Roman"/>
                                <w:i/>
                                <w:sz w:val="24"/>
                                <w:szCs w:val="24"/>
                              </w:rPr>
                              <w:t>-</w:t>
                            </w:r>
                            <w:r w:rsidRPr="00DE37DB">
                              <w:rPr>
                                <w:rFonts w:ascii="Times New Roman" w:hAnsi="Times New Roman" w:cs="Times New Roman"/>
                                <w:i/>
                                <w:sz w:val="24"/>
                                <w:szCs w:val="24"/>
                              </w:rPr>
                              <w:t xml:space="preserve"> prompting</w:t>
                            </w:r>
                            <w:r>
                              <w:rPr>
                                <w:rFonts w:ascii="Times New Roman" w:hAnsi="Times New Roman" w:cs="Times New Roman"/>
                                <w:sz w:val="24"/>
                                <w:szCs w:val="24"/>
                              </w:rPr>
                              <w:t xml:space="preserve"> (Variabel X)</w:t>
                            </w:r>
                          </w:p>
                          <w:p w:rsidR="00E67681" w:rsidRPr="00D95D13" w:rsidRDefault="00E67681" w:rsidP="00E67681">
                            <w:pPr>
                              <w:jc w:val="center"/>
                              <w:rPr>
                                <w:rFonts w:ascii="Times New Roman" w:hAnsi="Times New Roman" w:cs="Times New Roman"/>
                                <w:sz w:val="24"/>
                                <w:szCs w:val="24"/>
                              </w:rP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13.35pt;margin-top:4.8pt;width:168.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" fillcolor="window" strokecolor="windowText" strokeweight="2pt">
                <v:textbox>
                  <w:txbxContent>
                    <w:p w:rsidR="00E67681" w:rsidRDefault="00E67681" w:rsidP="00DE37DB">
                      <w:pPr>
                        <w:spacing w:line="240" w:lineRule="auto"/>
                        <w:jc w:val="center"/>
                        <w:rPr>
                          <w:rFonts w:ascii="Times New Roman" w:hAnsi="Times New Roman" w:cs="Times New Roman"/>
                          <w:sz w:val="24"/>
                          <w:szCs w:val="24"/>
                        </w:rPr>
                      </w:pPr>
                      <w:r w:rsidRPr="00D95D13">
                        <w:rPr>
                          <w:rFonts w:ascii="Times New Roman" w:hAnsi="Times New Roman" w:cs="Times New Roman"/>
                          <w:sz w:val="24"/>
                          <w:szCs w:val="24"/>
                        </w:rPr>
                        <w:t xml:space="preserve">Model pembelajaran </w:t>
                      </w:r>
                      <w:r w:rsidRPr="00DE37DB">
                        <w:rPr>
                          <w:rFonts w:ascii="Times New Roman" w:hAnsi="Times New Roman" w:cs="Times New Roman"/>
                          <w:i/>
                          <w:sz w:val="24"/>
                          <w:szCs w:val="24"/>
                        </w:rPr>
                        <w:t>probing</w:t>
                      </w:r>
                      <w:r w:rsidR="00DE37DB">
                        <w:rPr>
                          <w:rFonts w:ascii="Times New Roman" w:hAnsi="Times New Roman" w:cs="Times New Roman"/>
                          <w:i/>
                          <w:sz w:val="24"/>
                          <w:szCs w:val="24"/>
                        </w:rPr>
                        <w:t>-</w:t>
                      </w:r>
                      <w:r w:rsidRPr="00DE37DB">
                        <w:rPr>
                          <w:rFonts w:ascii="Times New Roman" w:hAnsi="Times New Roman" w:cs="Times New Roman"/>
                          <w:i/>
                          <w:sz w:val="24"/>
                          <w:szCs w:val="24"/>
                        </w:rPr>
                        <w:t xml:space="preserve"> prompting</w:t>
                      </w:r>
                      <w:r>
                        <w:rPr>
                          <w:rFonts w:ascii="Times New Roman" w:hAnsi="Times New Roman" w:cs="Times New Roman"/>
                          <w:sz w:val="24"/>
                          <w:szCs w:val="24"/>
                        </w:rPr>
                        <w:t xml:space="preserve"> (Variabel X)</w:t>
                      </w:r>
                    </w:p>
                    <w:p w:rsidR="00E67681" w:rsidRPr="00D95D13" w:rsidRDefault="00E67681" w:rsidP="00E67681">
                      <w:pPr>
                        <w:jc w:val="center"/>
                        <w:rPr>
                          <w:rFonts w:ascii="Times New Roman" w:hAnsi="Times New Roman" w:cs="Times New Roman"/>
                          <w:sz w:val="24"/>
                          <w:szCs w:val="24"/>
                        </w:rPr>
                      </w:pPr>
                      <w:r>
                        <w:rPr>
                          <w:rFonts w:ascii="Times New Roman" w:hAnsi="Times New Roman" w:cs="Times New Roman"/>
                          <w:sz w:val="24"/>
                          <w:szCs w:val="24"/>
                        </w:rPr>
                        <w:t>)</w:t>
                      </w:r>
                    </w:p>
                  </w:txbxContent>
                </v:textbox>
              </v:rect>
            </w:pict>
          </mc:Fallback>
        </mc:AlternateContent>
      </w:r>
      <w:r w:rsidR="007B4C33" w:rsidRPr="0086274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5AA8115" wp14:editId="4926B7E7">
                <wp:simplePos x="0" y="0"/>
                <wp:positionH relativeFrom="column">
                  <wp:posOffset>2436495</wp:posOffset>
                </wp:positionH>
                <wp:positionV relativeFrom="paragraph">
                  <wp:posOffset>60959</wp:posOffset>
                </wp:positionV>
                <wp:extent cx="1847850" cy="600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847850" cy="600075"/>
                        </a:xfrm>
                        <a:prstGeom prst="rect">
                          <a:avLst/>
                        </a:prstGeom>
                        <a:solidFill>
                          <a:sysClr val="window" lastClr="FFFFFF"/>
                        </a:solidFill>
                        <a:ln w="25400" cap="flat" cmpd="sng" algn="ctr">
                          <a:solidFill>
                            <a:sysClr val="windowText" lastClr="000000"/>
                          </a:solidFill>
                          <a:prstDash val="solid"/>
                        </a:ln>
                        <a:effectLst/>
                      </wps:spPr>
                      <wps:txbx>
                        <w:txbxContent>
                          <w:p w:rsidR="00E67681" w:rsidRPr="00D95D13" w:rsidRDefault="00E67681" w:rsidP="00DE37DB">
                            <w:pPr>
                              <w:spacing w:line="240" w:lineRule="auto"/>
                              <w:jc w:val="center"/>
                              <w:rPr>
                                <w:rFonts w:ascii="Times New Roman" w:hAnsi="Times New Roman" w:cs="Times New Roman"/>
                                <w:sz w:val="24"/>
                                <w:szCs w:val="24"/>
                              </w:rPr>
                            </w:pPr>
                            <w:r w:rsidRPr="00D95D13">
                              <w:rPr>
                                <w:rFonts w:ascii="Times New Roman" w:hAnsi="Times New Roman" w:cs="Times New Roman"/>
                                <w:sz w:val="24"/>
                                <w:szCs w:val="24"/>
                              </w:rPr>
                              <w:t>Hasil belajar siswa</w:t>
                            </w:r>
                            <w:r>
                              <w:rPr>
                                <w:rFonts w:ascii="Times New Roman" w:hAnsi="Times New Roman" w:cs="Times New Roman"/>
                                <w:sz w:val="24"/>
                                <w:szCs w:val="24"/>
                              </w:rPr>
                              <w:t xml:space="preserve">                      </w:t>
                            </w:r>
                            <w:r w:rsidRPr="00D95D13">
                              <w:rPr>
                                <w:rFonts w:ascii="Times New Roman" w:hAnsi="Times New Roman" w:cs="Times New Roman"/>
                                <w:sz w:val="24"/>
                                <w:szCs w:val="24"/>
                              </w:rPr>
                              <w:t xml:space="preserve"> </w:t>
                            </w:r>
                            <w:r>
                              <w:rPr>
                                <w:rFonts w:ascii="Times New Roman" w:hAnsi="Times New Roman" w:cs="Times New Roman"/>
                                <w:sz w:val="24"/>
                                <w:szCs w:val="24"/>
                              </w:rPr>
                              <w:t>(</w:t>
                            </w:r>
                            <w:r w:rsidRPr="00D24336">
                              <w:rPr>
                                <w:rFonts w:ascii="Times New Roman" w:hAnsi="Times New Roman" w:cs="Times New Roman"/>
                                <w:sz w:val="24"/>
                                <w:szCs w:val="24"/>
                              </w:rPr>
                              <w:t>Variabel Y</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191.85pt;margin-top:4.8pt;width:145.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" fillcolor="window" strokecolor="windowText" strokeweight="2pt">
                <v:textbox>
                  <w:txbxContent>
                    <w:p w:rsidR="00E67681" w:rsidRPr="00D95D13" w:rsidRDefault="00E67681" w:rsidP="00DE37DB">
                      <w:pPr>
                        <w:spacing w:line="240" w:lineRule="auto"/>
                        <w:jc w:val="center"/>
                        <w:rPr>
                          <w:rFonts w:ascii="Times New Roman" w:hAnsi="Times New Roman" w:cs="Times New Roman"/>
                          <w:sz w:val="24"/>
                          <w:szCs w:val="24"/>
                        </w:rPr>
                      </w:pPr>
                      <w:r w:rsidRPr="00D95D13">
                        <w:rPr>
                          <w:rFonts w:ascii="Times New Roman" w:hAnsi="Times New Roman" w:cs="Times New Roman"/>
                          <w:sz w:val="24"/>
                          <w:szCs w:val="24"/>
                        </w:rPr>
                        <w:t>Hasil belajar siswa</w:t>
                      </w:r>
                      <w:r>
                        <w:rPr>
                          <w:rFonts w:ascii="Times New Roman" w:hAnsi="Times New Roman" w:cs="Times New Roman"/>
                          <w:sz w:val="24"/>
                          <w:szCs w:val="24"/>
                        </w:rPr>
                        <w:t xml:space="preserve">                      </w:t>
                      </w:r>
                      <w:r w:rsidRPr="00D95D13">
                        <w:rPr>
                          <w:rFonts w:ascii="Times New Roman" w:hAnsi="Times New Roman" w:cs="Times New Roman"/>
                          <w:sz w:val="24"/>
                          <w:szCs w:val="24"/>
                        </w:rPr>
                        <w:t xml:space="preserve"> </w:t>
                      </w:r>
                      <w:r>
                        <w:rPr>
                          <w:rFonts w:ascii="Times New Roman" w:hAnsi="Times New Roman" w:cs="Times New Roman"/>
                          <w:sz w:val="24"/>
                          <w:szCs w:val="24"/>
                        </w:rPr>
                        <w:t>(</w:t>
                      </w:r>
                      <w:r w:rsidRPr="00D24336">
                        <w:rPr>
                          <w:rFonts w:ascii="Times New Roman" w:hAnsi="Times New Roman" w:cs="Times New Roman"/>
                          <w:sz w:val="24"/>
                          <w:szCs w:val="24"/>
                        </w:rPr>
                        <w:t>Variabel Y</w:t>
                      </w:r>
                      <w:r>
                        <w:rPr>
                          <w:rFonts w:ascii="Times New Roman" w:hAnsi="Times New Roman" w:cs="Times New Roman"/>
                          <w:sz w:val="24"/>
                          <w:szCs w:val="24"/>
                        </w:rPr>
                        <w:t>)</w:t>
                      </w:r>
                    </w:p>
                  </w:txbxContent>
                </v:textbox>
              </v:rect>
            </w:pict>
          </mc:Fallback>
        </mc:AlternateContent>
      </w:r>
    </w:p>
    <w:p w:rsidR="00E67681" w:rsidRPr="00862740" w:rsidRDefault="00E67681" w:rsidP="00E67681">
      <w:pPr>
        <w:pStyle w:val="ListParagraph"/>
        <w:spacing w:line="480" w:lineRule="auto"/>
        <w:ind w:firstLine="720"/>
        <w:jc w:val="both"/>
        <w:rPr>
          <w:rFonts w:ascii="Times New Roman" w:hAnsi="Times New Roman" w:cs="Times New Roman"/>
          <w:sz w:val="24"/>
          <w:szCs w:val="24"/>
        </w:rPr>
      </w:pPr>
    </w:p>
    <w:p w:rsidR="00E67681" w:rsidRPr="00862740" w:rsidRDefault="004F6120" w:rsidP="00E67681">
      <w:pPr>
        <w:pStyle w:val="ListParagraph"/>
        <w:spacing w:line="480" w:lineRule="auto"/>
        <w:ind w:firstLine="720"/>
        <w:jc w:val="both"/>
        <w:rPr>
          <w:rFonts w:ascii="Times New Roman" w:hAnsi="Times New Roman" w:cs="Times New Roman"/>
          <w:sz w:val="24"/>
          <w:szCs w:val="24"/>
        </w:rPr>
      </w:pPr>
      <w:r w:rsidRPr="00862740">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30CA441" wp14:editId="67061FC3">
                <wp:simplePos x="0" y="0"/>
                <wp:positionH relativeFrom="column">
                  <wp:posOffset>2512695</wp:posOffset>
                </wp:positionH>
                <wp:positionV relativeFrom="paragraph">
                  <wp:posOffset>120015</wp:posOffset>
                </wp:positionV>
                <wp:extent cx="1771650" cy="482600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771650" cy="4826000"/>
                        </a:xfrm>
                        <a:prstGeom prst="rect">
                          <a:avLst/>
                        </a:prstGeom>
                        <a:solidFill>
                          <a:sysClr val="window" lastClr="FFFFFF"/>
                        </a:solidFill>
                        <a:ln w="25400" cap="flat" cmpd="sng" algn="ctr">
                          <a:solidFill>
                            <a:sysClr val="windowText" lastClr="000000"/>
                          </a:solidFill>
                          <a:prstDash val="solid"/>
                        </a:ln>
                        <a:effectLst/>
                      </wps:spPr>
                      <wps:txbx>
                        <w:txbxContent>
                          <w:p w:rsidR="00A93368" w:rsidRPr="00A93368" w:rsidRDefault="00A93368" w:rsidP="00A93368">
                            <w:pPr>
                              <w:pStyle w:val="ListParagraph"/>
                              <w:numPr>
                                <w:ilvl w:val="0"/>
                                <w:numId w:val="27"/>
                              </w:numPr>
                              <w:jc w:val="both"/>
                              <w:rPr>
                                <w:rFonts w:ascii="Times New Roman" w:hAnsi="Times New Roman" w:cs="Times New Roman"/>
                                <w:sz w:val="24"/>
                                <w:szCs w:val="24"/>
                              </w:rPr>
                            </w:pPr>
                            <w:r w:rsidRPr="00A93368">
                              <w:rPr>
                                <w:rFonts w:ascii="Times New Roman" w:hAnsi="Times New Roman" w:cs="Times New Roman"/>
                                <w:sz w:val="24"/>
                                <w:szCs w:val="24"/>
                              </w:rPr>
                              <w:t>Aspek kognitif :</w:t>
                            </w:r>
                          </w:p>
                          <w:p w:rsidR="00A93368" w:rsidRPr="001F4DFB" w:rsidRDefault="00A93368" w:rsidP="007B4C33">
                            <w:pPr>
                              <w:pStyle w:val="ListParagraph"/>
                              <w:ind w:right="-9"/>
                              <w:jc w:val="both"/>
                              <w:rPr>
                                <w:rFonts w:ascii="Times New Roman" w:hAnsi="Times New Roman" w:cs="Times New Roman"/>
                                <w:sz w:val="24"/>
                                <w:szCs w:val="24"/>
                              </w:rPr>
                            </w:pPr>
                            <w:proofErr w:type="gramStart"/>
                            <w:r w:rsidRPr="001F4DFB">
                              <w:rPr>
                                <w:rFonts w:ascii="Times New Roman" w:hAnsi="Times New Roman" w:cs="Times New Roman"/>
                                <w:sz w:val="24"/>
                                <w:szCs w:val="24"/>
                              </w:rPr>
                              <w:t>pengamatan</w:t>
                            </w:r>
                            <w:proofErr w:type="gramEnd"/>
                            <w:r w:rsidRPr="001F4DFB">
                              <w:rPr>
                                <w:rFonts w:ascii="Times New Roman" w:hAnsi="Times New Roman" w:cs="Times New Roman"/>
                                <w:sz w:val="24"/>
                                <w:szCs w:val="24"/>
                              </w:rPr>
                              <w:t>, ingatan, pemahaman, penerapan dan analisi</w:t>
                            </w:r>
                            <w:r>
                              <w:rPr>
                                <w:rFonts w:ascii="Times New Roman" w:hAnsi="Times New Roman" w:cs="Times New Roman"/>
                                <w:sz w:val="24"/>
                                <w:szCs w:val="24"/>
                              </w:rPr>
                              <w:t>s</w:t>
                            </w:r>
                            <w:r w:rsidRPr="001F4DFB">
                              <w:rPr>
                                <w:rFonts w:ascii="Times New Roman" w:hAnsi="Times New Roman" w:cs="Times New Roman"/>
                                <w:sz w:val="24"/>
                                <w:szCs w:val="24"/>
                              </w:rPr>
                              <w:t xml:space="preserve">. </w:t>
                            </w:r>
                          </w:p>
                          <w:p w:rsidR="00A93368" w:rsidRPr="00A93368" w:rsidRDefault="00A93368" w:rsidP="00A93368">
                            <w:pPr>
                              <w:pStyle w:val="ListParagraph"/>
                              <w:numPr>
                                <w:ilvl w:val="0"/>
                                <w:numId w:val="27"/>
                              </w:numPr>
                              <w:jc w:val="both"/>
                              <w:rPr>
                                <w:rFonts w:ascii="Times New Roman" w:hAnsi="Times New Roman" w:cs="Times New Roman"/>
                                <w:sz w:val="24"/>
                                <w:szCs w:val="24"/>
                              </w:rPr>
                            </w:pPr>
                            <w:r w:rsidRPr="00A93368">
                              <w:rPr>
                                <w:rFonts w:ascii="Times New Roman" w:hAnsi="Times New Roman" w:cs="Times New Roman"/>
                                <w:sz w:val="24"/>
                                <w:szCs w:val="24"/>
                              </w:rPr>
                              <w:t xml:space="preserve">Aspek apektif : </w:t>
                            </w:r>
                          </w:p>
                          <w:p w:rsidR="00A93368" w:rsidRPr="001F4DFB" w:rsidRDefault="00A93368" w:rsidP="00A93368">
                            <w:pPr>
                              <w:pStyle w:val="ListParagraph"/>
                              <w:jc w:val="both"/>
                              <w:rPr>
                                <w:rFonts w:ascii="Times New Roman" w:hAnsi="Times New Roman" w:cs="Times New Roman"/>
                                <w:sz w:val="24"/>
                                <w:szCs w:val="24"/>
                              </w:rPr>
                            </w:pPr>
                            <w:proofErr w:type="gramStart"/>
                            <w:r w:rsidRPr="001F4DFB">
                              <w:rPr>
                                <w:rFonts w:ascii="Times New Roman" w:hAnsi="Times New Roman" w:cs="Times New Roman"/>
                                <w:sz w:val="24"/>
                                <w:szCs w:val="24"/>
                              </w:rPr>
                              <w:t>Penerimaan, sambutan, aspirasi, internalisasi dan karakteristik.</w:t>
                            </w:r>
                            <w:proofErr w:type="gramEnd"/>
                            <w:r w:rsidRPr="001F4DFB">
                              <w:rPr>
                                <w:rFonts w:ascii="Times New Roman" w:hAnsi="Times New Roman" w:cs="Times New Roman"/>
                                <w:sz w:val="24"/>
                                <w:szCs w:val="24"/>
                              </w:rPr>
                              <w:t xml:space="preserve"> </w:t>
                            </w:r>
                          </w:p>
                          <w:p w:rsidR="00A93368" w:rsidRPr="001F4DFB" w:rsidRDefault="00A93368" w:rsidP="00A93368">
                            <w:pPr>
                              <w:pStyle w:val="ListParagraph"/>
                              <w:numPr>
                                <w:ilvl w:val="0"/>
                                <w:numId w:val="27"/>
                              </w:numPr>
                              <w:jc w:val="both"/>
                              <w:rPr>
                                <w:rFonts w:ascii="Times New Roman" w:hAnsi="Times New Roman" w:cs="Times New Roman"/>
                                <w:sz w:val="24"/>
                                <w:szCs w:val="24"/>
                              </w:rPr>
                            </w:pPr>
                            <w:r w:rsidRPr="001F4DFB">
                              <w:rPr>
                                <w:rFonts w:ascii="Times New Roman" w:hAnsi="Times New Roman" w:cs="Times New Roman"/>
                                <w:sz w:val="24"/>
                                <w:szCs w:val="24"/>
                              </w:rPr>
                              <w:t>Aspek psikomotorik :</w:t>
                            </w:r>
                          </w:p>
                          <w:p w:rsidR="00A93368" w:rsidRPr="001F4DFB" w:rsidRDefault="00A93368" w:rsidP="00A93368">
                            <w:pPr>
                              <w:pStyle w:val="ListParagraph"/>
                              <w:jc w:val="both"/>
                              <w:rPr>
                                <w:rFonts w:ascii="Times New Roman" w:hAnsi="Times New Roman" w:cs="Times New Roman"/>
                                <w:sz w:val="24"/>
                                <w:szCs w:val="24"/>
                              </w:rPr>
                            </w:pPr>
                            <w:r w:rsidRPr="001F4DFB">
                              <w:rPr>
                                <w:rFonts w:ascii="Times New Roman" w:hAnsi="Times New Roman" w:cs="Times New Roman"/>
                                <w:sz w:val="24"/>
                                <w:szCs w:val="24"/>
                              </w:rPr>
                              <w:t xml:space="preserve">Keterampilan variabel dan keterampilan gerak </w:t>
                            </w:r>
                          </w:p>
                          <w:p w:rsidR="00A93368" w:rsidRPr="001F4DFB" w:rsidRDefault="00A93368" w:rsidP="00A93368">
                            <w:pPr>
                              <w:pStyle w:val="ListParagraph"/>
                              <w:numPr>
                                <w:ilvl w:val="0"/>
                                <w:numId w:val="27"/>
                              </w:numPr>
                              <w:jc w:val="both"/>
                              <w:rPr>
                                <w:rFonts w:ascii="Times New Roman" w:hAnsi="Times New Roman" w:cs="Times New Roman"/>
                                <w:sz w:val="24"/>
                                <w:szCs w:val="24"/>
                              </w:rPr>
                            </w:pPr>
                            <w:r w:rsidRPr="001F4DFB">
                              <w:rPr>
                                <w:rFonts w:ascii="Times New Roman" w:hAnsi="Times New Roman" w:cs="Times New Roman"/>
                                <w:sz w:val="24"/>
                                <w:szCs w:val="24"/>
                              </w:rPr>
                              <w:t>Analisis</w:t>
                            </w:r>
                          </w:p>
                          <w:p w:rsidR="00A93368" w:rsidRPr="001F4DFB" w:rsidRDefault="00A93368" w:rsidP="00A93368">
                            <w:pPr>
                              <w:pStyle w:val="ListParagraph"/>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left:0;text-align:left;margin-left:197.85pt;margin-top:9.45pt;width:139.5pt;height:3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" fillcolor="window" strokecolor="windowText" strokeweight="2pt">
                <v:textbox>
                  <w:txbxContent>
                    <w:p w:rsidR="00A93368" w:rsidRPr="00A93368" w:rsidRDefault="00A93368" w:rsidP="00A93368">
                      <w:pPr>
                        <w:pStyle w:val="ListParagraph"/>
                        <w:numPr>
                          <w:ilvl w:val="0"/>
                          <w:numId w:val="27"/>
                        </w:numPr>
                        <w:jc w:val="both"/>
                        <w:rPr>
                          <w:rFonts w:ascii="Times New Roman" w:hAnsi="Times New Roman" w:cs="Times New Roman"/>
                          <w:sz w:val="24"/>
                          <w:szCs w:val="24"/>
                        </w:rPr>
                      </w:pPr>
                      <w:r w:rsidRPr="00A93368">
                        <w:rPr>
                          <w:rFonts w:ascii="Times New Roman" w:hAnsi="Times New Roman" w:cs="Times New Roman"/>
                          <w:sz w:val="24"/>
                          <w:szCs w:val="24"/>
                        </w:rPr>
                        <w:t>Aspek kognitif :</w:t>
                      </w:r>
                    </w:p>
                    <w:p w:rsidR="00A93368" w:rsidRPr="001F4DFB" w:rsidRDefault="00A93368" w:rsidP="007B4C33">
                      <w:pPr>
                        <w:pStyle w:val="ListParagraph"/>
                        <w:ind w:right="-9"/>
                        <w:jc w:val="both"/>
                        <w:rPr>
                          <w:rFonts w:ascii="Times New Roman" w:hAnsi="Times New Roman" w:cs="Times New Roman"/>
                          <w:sz w:val="24"/>
                          <w:szCs w:val="24"/>
                        </w:rPr>
                      </w:pPr>
                      <w:proofErr w:type="gramStart"/>
                      <w:r w:rsidRPr="001F4DFB">
                        <w:rPr>
                          <w:rFonts w:ascii="Times New Roman" w:hAnsi="Times New Roman" w:cs="Times New Roman"/>
                          <w:sz w:val="24"/>
                          <w:szCs w:val="24"/>
                        </w:rPr>
                        <w:t>pengamatan</w:t>
                      </w:r>
                      <w:proofErr w:type="gramEnd"/>
                      <w:r w:rsidRPr="001F4DFB">
                        <w:rPr>
                          <w:rFonts w:ascii="Times New Roman" w:hAnsi="Times New Roman" w:cs="Times New Roman"/>
                          <w:sz w:val="24"/>
                          <w:szCs w:val="24"/>
                        </w:rPr>
                        <w:t>, ingatan, pemahaman, penerapan dan analisi</w:t>
                      </w:r>
                      <w:r>
                        <w:rPr>
                          <w:rFonts w:ascii="Times New Roman" w:hAnsi="Times New Roman" w:cs="Times New Roman"/>
                          <w:sz w:val="24"/>
                          <w:szCs w:val="24"/>
                        </w:rPr>
                        <w:t>s</w:t>
                      </w:r>
                      <w:r w:rsidRPr="001F4DFB">
                        <w:rPr>
                          <w:rFonts w:ascii="Times New Roman" w:hAnsi="Times New Roman" w:cs="Times New Roman"/>
                          <w:sz w:val="24"/>
                          <w:szCs w:val="24"/>
                        </w:rPr>
                        <w:t xml:space="preserve">. </w:t>
                      </w:r>
                    </w:p>
                    <w:p w:rsidR="00A93368" w:rsidRPr="00A93368" w:rsidRDefault="00A93368" w:rsidP="00A93368">
                      <w:pPr>
                        <w:pStyle w:val="ListParagraph"/>
                        <w:numPr>
                          <w:ilvl w:val="0"/>
                          <w:numId w:val="27"/>
                        </w:numPr>
                        <w:jc w:val="both"/>
                        <w:rPr>
                          <w:rFonts w:ascii="Times New Roman" w:hAnsi="Times New Roman" w:cs="Times New Roman"/>
                          <w:sz w:val="24"/>
                          <w:szCs w:val="24"/>
                        </w:rPr>
                      </w:pPr>
                      <w:r w:rsidRPr="00A93368">
                        <w:rPr>
                          <w:rFonts w:ascii="Times New Roman" w:hAnsi="Times New Roman" w:cs="Times New Roman"/>
                          <w:sz w:val="24"/>
                          <w:szCs w:val="24"/>
                        </w:rPr>
                        <w:t xml:space="preserve">Aspek apektif : </w:t>
                      </w:r>
                    </w:p>
                    <w:p w:rsidR="00A93368" w:rsidRPr="001F4DFB" w:rsidRDefault="00A93368" w:rsidP="00A93368">
                      <w:pPr>
                        <w:pStyle w:val="ListParagraph"/>
                        <w:jc w:val="both"/>
                        <w:rPr>
                          <w:rFonts w:ascii="Times New Roman" w:hAnsi="Times New Roman" w:cs="Times New Roman"/>
                          <w:sz w:val="24"/>
                          <w:szCs w:val="24"/>
                        </w:rPr>
                      </w:pPr>
                      <w:proofErr w:type="gramStart"/>
                      <w:r w:rsidRPr="001F4DFB">
                        <w:rPr>
                          <w:rFonts w:ascii="Times New Roman" w:hAnsi="Times New Roman" w:cs="Times New Roman"/>
                          <w:sz w:val="24"/>
                          <w:szCs w:val="24"/>
                        </w:rPr>
                        <w:t>Penerimaan, sambutan, aspirasi, internalisasi dan karakteristik.</w:t>
                      </w:r>
                      <w:proofErr w:type="gramEnd"/>
                      <w:r w:rsidRPr="001F4DFB">
                        <w:rPr>
                          <w:rFonts w:ascii="Times New Roman" w:hAnsi="Times New Roman" w:cs="Times New Roman"/>
                          <w:sz w:val="24"/>
                          <w:szCs w:val="24"/>
                        </w:rPr>
                        <w:t xml:space="preserve"> </w:t>
                      </w:r>
                    </w:p>
                    <w:p w:rsidR="00A93368" w:rsidRPr="001F4DFB" w:rsidRDefault="00A93368" w:rsidP="00A93368">
                      <w:pPr>
                        <w:pStyle w:val="ListParagraph"/>
                        <w:numPr>
                          <w:ilvl w:val="0"/>
                          <w:numId w:val="27"/>
                        </w:numPr>
                        <w:jc w:val="both"/>
                        <w:rPr>
                          <w:rFonts w:ascii="Times New Roman" w:hAnsi="Times New Roman" w:cs="Times New Roman"/>
                          <w:sz w:val="24"/>
                          <w:szCs w:val="24"/>
                        </w:rPr>
                      </w:pPr>
                      <w:r w:rsidRPr="001F4DFB">
                        <w:rPr>
                          <w:rFonts w:ascii="Times New Roman" w:hAnsi="Times New Roman" w:cs="Times New Roman"/>
                          <w:sz w:val="24"/>
                          <w:szCs w:val="24"/>
                        </w:rPr>
                        <w:t>Aspek psikomotorik :</w:t>
                      </w:r>
                    </w:p>
                    <w:p w:rsidR="00A93368" w:rsidRPr="001F4DFB" w:rsidRDefault="00A93368" w:rsidP="00A93368">
                      <w:pPr>
                        <w:pStyle w:val="ListParagraph"/>
                        <w:jc w:val="both"/>
                        <w:rPr>
                          <w:rFonts w:ascii="Times New Roman" w:hAnsi="Times New Roman" w:cs="Times New Roman"/>
                          <w:sz w:val="24"/>
                          <w:szCs w:val="24"/>
                        </w:rPr>
                      </w:pPr>
                      <w:r w:rsidRPr="001F4DFB">
                        <w:rPr>
                          <w:rFonts w:ascii="Times New Roman" w:hAnsi="Times New Roman" w:cs="Times New Roman"/>
                          <w:sz w:val="24"/>
                          <w:szCs w:val="24"/>
                        </w:rPr>
                        <w:t xml:space="preserve">Keterampilan variabel dan keterampilan gerak </w:t>
                      </w:r>
                    </w:p>
                    <w:p w:rsidR="00A93368" w:rsidRPr="001F4DFB" w:rsidRDefault="00A93368" w:rsidP="00A93368">
                      <w:pPr>
                        <w:pStyle w:val="ListParagraph"/>
                        <w:numPr>
                          <w:ilvl w:val="0"/>
                          <w:numId w:val="27"/>
                        </w:numPr>
                        <w:jc w:val="both"/>
                        <w:rPr>
                          <w:rFonts w:ascii="Times New Roman" w:hAnsi="Times New Roman" w:cs="Times New Roman"/>
                          <w:sz w:val="24"/>
                          <w:szCs w:val="24"/>
                        </w:rPr>
                      </w:pPr>
                      <w:r w:rsidRPr="001F4DFB">
                        <w:rPr>
                          <w:rFonts w:ascii="Times New Roman" w:hAnsi="Times New Roman" w:cs="Times New Roman"/>
                          <w:sz w:val="24"/>
                          <w:szCs w:val="24"/>
                        </w:rPr>
                        <w:t>Analisis</w:t>
                      </w:r>
                    </w:p>
                    <w:p w:rsidR="00A93368" w:rsidRPr="001F4DFB" w:rsidRDefault="00A93368" w:rsidP="00A93368">
                      <w:pPr>
                        <w:pStyle w:val="ListParagraph"/>
                        <w:jc w:val="both"/>
                        <w:rPr>
                          <w:rFonts w:ascii="Times New Roman" w:hAnsi="Times New Roman" w:cs="Times New Roman"/>
                          <w:sz w:val="24"/>
                          <w:szCs w:val="24"/>
                        </w:rPr>
                      </w:pPr>
                    </w:p>
                  </w:txbxContent>
                </v:textbox>
              </v:rect>
            </w:pict>
          </mc:Fallback>
        </mc:AlternateContent>
      </w:r>
      <w:r w:rsidRPr="0086274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386EB62" wp14:editId="7A00FD91">
                <wp:simplePos x="0" y="0"/>
                <wp:positionH relativeFrom="column">
                  <wp:posOffset>169545</wp:posOffset>
                </wp:positionH>
                <wp:positionV relativeFrom="paragraph">
                  <wp:posOffset>55245</wp:posOffset>
                </wp:positionV>
                <wp:extent cx="2190750" cy="4892675"/>
                <wp:effectExtent l="0" t="0" r="19050" b="22225"/>
                <wp:wrapNone/>
                <wp:docPr id="4" name="Rectangle 4"/>
                <wp:cNvGraphicFramePr/>
                <a:graphic xmlns:a="http://schemas.openxmlformats.org/drawingml/2006/main">
                  <a:graphicData uri="http://schemas.microsoft.com/office/word/2010/wordprocessingShape">
                    <wps:wsp>
                      <wps:cNvSpPr/>
                      <wps:spPr>
                        <a:xfrm>
                          <a:off x="0" y="0"/>
                          <a:ext cx="2190750" cy="4892675"/>
                        </a:xfrm>
                        <a:prstGeom prst="rect">
                          <a:avLst/>
                        </a:prstGeom>
                        <a:solidFill>
                          <a:sysClr val="window" lastClr="FFFFFF"/>
                        </a:solidFill>
                        <a:ln w="25400" cap="flat" cmpd="sng" algn="ctr">
                          <a:solidFill>
                            <a:sysClr val="windowText" lastClr="000000"/>
                          </a:solidFill>
                          <a:prstDash val="solid"/>
                        </a:ln>
                        <a:effectLst/>
                      </wps:spPr>
                      <wps:txbx>
                        <w:txbxContent>
                          <w:p w:rsidR="00E67681" w:rsidRDefault="00255FE1" w:rsidP="0077550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menghadapkan</w:t>
                            </w:r>
                            <w:proofErr w:type="gramEnd"/>
                            <w:r>
                              <w:rPr>
                                <w:rFonts w:ascii="Times New Roman" w:hAnsi="Times New Roman" w:cs="Times New Roman"/>
                                <w:sz w:val="24"/>
                                <w:szCs w:val="24"/>
                              </w:rPr>
                              <w:t xml:space="preserve"> siswa pada situasi baru.</w:t>
                            </w:r>
                          </w:p>
                          <w:p w:rsidR="00255FE1" w:rsidRDefault="00255FE1" w:rsidP="0077550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Guru memberikan kesempatan kepada siswa untuk merumuskan jawaban</w:t>
                            </w:r>
                          </w:p>
                          <w:p w:rsidR="00255FE1" w:rsidRDefault="00255FE1" w:rsidP="0077550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Guru mengajukan persoalan yang sesuai dengan tujuan pembelajaran khusus kepada seluruh siswa</w:t>
                            </w:r>
                          </w:p>
                          <w:p w:rsidR="00255FE1" w:rsidRDefault="00B36BFF" w:rsidP="0077550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Guru </w:t>
                            </w:r>
                            <w:r w:rsidR="00255FE1">
                              <w:rPr>
                                <w:rFonts w:ascii="Times New Roman" w:hAnsi="Times New Roman" w:cs="Times New Roman"/>
                                <w:sz w:val="24"/>
                                <w:szCs w:val="24"/>
                              </w:rPr>
                              <w:t>memberikan kesempatan kepada siswa untuk merumuskan jawaban  dan melakukan diskusi kecil</w:t>
                            </w:r>
                          </w:p>
                          <w:p w:rsidR="00B36BFF" w:rsidRDefault="008E66D4" w:rsidP="0077550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Menunjuk salah satu siswa untuk menunjuk pertanyaan</w:t>
                            </w:r>
                          </w:p>
                          <w:p w:rsidR="008E66D4" w:rsidRPr="00B36BFF" w:rsidRDefault="00B36BFF" w:rsidP="0077550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Guru me</w:t>
                            </w:r>
                            <w:r w:rsidR="008E66D4" w:rsidRPr="00B36BFF">
                              <w:rPr>
                                <w:rFonts w:ascii="Times New Roman" w:hAnsi="Times New Roman" w:cs="Times New Roman"/>
                                <w:sz w:val="24"/>
                                <w:szCs w:val="24"/>
                              </w:rPr>
                              <w:t xml:space="preserve">minta tanggapan dari siswa lain </w:t>
                            </w:r>
                          </w:p>
                          <w:p w:rsidR="00E67681" w:rsidRPr="00B36BFF" w:rsidRDefault="00B36BFF" w:rsidP="00775508">
                            <w:pPr>
                              <w:pStyle w:val="ListParagraph"/>
                              <w:numPr>
                                <w:ilvl w:val="0"/>
                                <w:numId w:val="16"/>
                              </w:numPr>
                              <w:spacing w:line="240" w:lineRule="auto"/>
                              <w:rPr>
                                <w:rFonts w:ascii="Times New Roman" w:hAnsi="Times New Roman" w:cs="Times New Roman"/>
                                <w:sz w:val="24"/>
                                <w:szCs w:val="24"/>
                              </w:rPr>
                            </w:pPr>
                            <w:r w:rsidRPr="00B36BFF">
                              <w:rPr>
                                <w:rFonts w:ascii="Times New Roman" w:hAnsi="Times New Roman" w:cs="Times New Roman"/>
                                <w:sz w:val="24"/>
                                <w:szCs w:val="24"/>
                              </w:rPr>
                              <w:t>Guru mengaj</w:t>
                            </w:r>
                            <w:r w:rsidR="008E66D4" w:rsidRPr="00B36BFF">
                              <w:rPr>
                                <w:rFonts w:ascii="Times New Roman" w:hAnsi="Times New Roman" w:cs="Times New Roman"/>
                                <w:sz w:val="24"/>
                                <w:szCs w:val="24"/>
                              </w:rPr>
                              <w:t xml:space="preserve">ukan pertanyaan akhir pada siswa yang berbeda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1" style="position:absolute;left:0;text-align:left;margin-left:13.35pt;margin-top:4.35pt;width:172.5pt;height:3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" fillcolor="window" strokecolor="windowText" strokeweight="2pt">
                <v:textbox>
                  <w:txbxContent>
                    <w:p w:rsidR="00E67681" w:rsidRDefault="00255FE1" w:rsidP="0077550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menghadapkan</w:t>
                      </w:r>
                      <w:proofErr w:type="gramEnd"/>
                      <w:r>
                        <w:rPr>
                          <w:rFonts w:ascii="Times New Roman" w:hAnsi="Times New Roman" w:cs="Times New Roman"/>
                          <w:sz w:val="24"/>
                          <w:szCs w:val="24"/>
                        </w:rPr>
                        <w:t xml:space="preserve"> siswa pada situasi baru.</w:t>
                      </w:r>
                    </w:p>
                    <w:p w:rsidR="00255FE1" w:rsidRDefault="00255FE1" w:rsidP="0077550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Guru memberikan kesempatan kepada siswa untuk merumuskan jawaban</w:t>
                      </w:r>
                    </w:p>
                    <w:p w:rsidR="00255FE1" w:rsidRDefault="00255FE1" w:rsidP="0077550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Guru mengajukan persoalan yang sesuai dengan tujuan pembelajaran khusus kepada seluruh siswa</w:t>
                      </w:r>
                    </w:p>
                    <w:p w:rsidR="00255FE1" w:rsidRDefault="00B36BFF" w:rsidP="0077550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Guru </w:t>
                      </w:r>
                      <w:r w:rsidR="00255FE1">
                        <w:rPr>
                          <w:rFonts w:ascii="Times New Roman" w:hAnsi="Times New Roman" w:cs="Times New Roman"/>
                          <w:sz w:val="24"/>
                          <w:szCs w:val="24"/>
                        </w:rPr>
                        <w:t>memberikan kesempatan kepada siswa untuk merumuskan jawaban  dan melakukan diskusi kecil</w:t>
                      </w:r>
                    </w:p>
                    <w:p w:rsidR="00B36BFF" w:rsidRDefault="008E66D4" w:rsidP="0077550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Menunjuk salah satu siswa untuk menunjuk pertanyaan</w:t>
                      </w:r>
                    </w:p>
                    <w:p w:rsidR="008E66D4" w:rsidRPr="00B36BFF" w:rsidRDefault="00B36BFF" w:rsidP="0077550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Guru me</w:t>
                      </w:r>
                      <w:r w:rsidR="008E66D4" w:rsidRPr="00B36BFF">
                        <w:rPr>
                          <w:rFonts w:ascii="Times New Roman" w:hAnsi="Times New Roman" w:cs="Times New Roman"/>
                          <w:sz w:val="24"/>
                          <w:szCs w:val="24"/>
                        </w:rPr>
                        <w:t xml:space="preserve">minta tanggapan dari siswa lain </w:t>
                      </w:r>
                    </w:p>
                    <w:p w:rsidR="00E67681" w:rsidRPr="00B36BFF" w:rsidRDefault="00B36BFF" w:rsidP="00775508">
                      <w:pPr>
                        <w:pStyle w:val="ListParagraph"/>
                        <w:numPr>
                          <w:ilvl w:val="0"/>
                          <w:numId w:val="16"/>
                        </w:numPr>
                        <w:spacing w:line="240" w:lineRule="auto"/>
                        <w:rPr>
                          <w:rFonts w:ascii="Times New Roman" w:hAnsi="Times New Roman" w:cs="Times New Roman"/>
                          <w:sz w:val="24"/>
                          <w:szCs w:val="24"/>
                        </w:rPr>
                      </w:pPr>
                      <w:r w:rsidRPr="00B36BFF">
                        <w:rPr>
                          <w:rFonts w:ascii="Times New Roman" w:hAnsi="Times New Roman" w:cs="Times New Roman"/>
                          <w:sz w:val="24"/>
                          <w:szCs w:val="24"/>
                        </w:rPr>
                        <w:t>Guru mengaj</w:t>
                      </w:r>
                      <w:r w:rsidR="008E66D4" w:rsidRPr="00B36BFF">
                        <w:rPr>
                          <w:rFonts w:ascii="Times New Roman" w:hAnsi="Times New Roman" w:cs="Times New Roman"/>
                          <w:sz w:val="24"/>
                          <w:szCs w:val="24"/>
                        </w:rPr>
                        <w:t xml:space="preserve">ukan pertanyaan akhir pada siswa yang berbeda </w:t>
                      </w:r>
                    </w:p>
                  </w:txbxContent>
                </v:textbox>
              </v:rect>
            </w:pict>
          </mc:Fallback>
        </mc:AlternateContent>
      </w:r>
    </w:p>
    <w:p w:rsidR="00E67681" w:rsidRPr="00862740" w:rsidRDefault="00E67681" w:rsidP="00E67681">
      <w:pPr>
        <w:pStyle w:val="ListParagraph"/>
        <w:spacing w:line="480" w:lineRule="auto"/>
        <w:ind w:firstLine="720"/>
        <w:jc w:val="both"/>
        <w:rPr>
          <w:rFonts w:ascii="Times New Roman" w:hAnsi="Times New Roman" w:cs="Times New Roman"/>
          <w:sz w:val="24"/>
          <w:szCs w:val="24"/>
        </w:rPr>
      </w:pPr>
      <w:r w:rsidRPr="00862740">
        <w:rPr>
          <w:rFonts w:ascii="Times New Roman" w:hAnsi="Times New Roman" w:cs="Times New Roman"/>
          <w:sz w:val="24"/>
          <w:szCs w:val="24"/>
        </w:rPr>
        <w:tab/>
      </w:r>
      <w:r w:rsidRPr="00862740">
        <w:rPr>
          <w:rFonts w:ascii="Times New Roman" w:hAnsi="Times New Roman" w:cs="Times New Roman"/>
          <w:sz w:val="24"/>
          <w:szCs w:val="24"/>
        </w:rPr>
        <w:tab/>
      </w:r>
      <w:r w:rsidRPr="00862740">
        <w:rPr>
          <w:rFonts w:ascii="Times New Roman" w:hAnsi="Times New Roman" w:cs="Times New Roman"/>
          <w:sz w:val="24"/>
          <w:szCs w:val="24"/>
        </w:rPr>
        <w:tab/>
      </w:r>
      <w:r w:rsidRPr="00862740">
        <w:rPr>
          <w:rFonts w:ascii="Times New Roman" w:hAnsi="Times New Roman" w:cs="Times New Roman"/>
          <w:sz w:val="24"/>
          <w:szCs w:val="24"/>
        </w:rPr>
        <w:tab/>
      </w:r>
      <w:r w:rsidRPr="00862740">
        <w:rPr>
          <w:rFonts w:ascii="Times New Roman" w:hAnsi="Times New Roman" w:cs="Times New Roman"/>
          <w:sz w:val="24"/>
          <w:szCs w:val="24"/>
        </w:rPr>
        <w:tab/>
      </w:r>
      <w:r w:rsidRPr="00862740">
        <w:rPr>
          <w:rFonts w:ascii="Times New Roman" w:hAnsi="Times New Roman" w:cs="Times New Roman"/>
          <w:sz w:val="24"/>
          <w:szCs w:val="24"/>
        </w:rPr>
        <w:tab/>
      </w:r>
    </w:p>
    <w:p w:rsidR="00E67681" w:rsidRPr="00862740" w:rsidRDefault="00E67681" w:rsidP="00E67681">
      <w:pPr>
        <w:pStyle w:val="ListParagraph"/>
        <w:spacing w:line="480" w:lineRule="auto"/>
        <w:jc w:val="both"/>
        <w:rPr>
          <w:rFonts w:ascii="Times New Roman" w:hAnsi="Times New Roman" w:cs="Times New Roman"/>
          <w:sz w:val="24"/>
          <w:szCs w:val="24"/>
        </w:rPr>
      </w:pPr>
      <w:r w:rsidRPr="00862740">
        <w:rPr>
          <w:rFonts w:ascii="Times New Roman" w:hAnsi="Times New Roman" w:cs="Times New Roman"/>
          <w:sz w:val="24"/>
          <w:szCs w:val="24"/>
        </w:rPr>
        <w:tab/>
      </w:r>
      <w:proofErr w:type="gramStart"/>
      <w:r w:rsidRPr="00862740">
        <w:rPr>
          <w:rFonts w:ascii="Times New Roman" w:hAnsi="Times New Roman" w:cs="Times New Roman"/>
          <w:sz w:val="24"/>
          <w:szCs w:val="24"/>
        </w:rPr>
        <w:t>mod</w:t>
      </w:r>
      <w:proofErr w:type="gramEnd"/>
    </w:p>
    <w:p w:rsidR="00E67681" w:rsidRPr="00862740" w:rsidRDefault="007B4C33" w:rsidP="00E67681">
      <w:pPr>
        <w:pBdr>
          <w:between w:val="single" w:sz="4" w:space="1" w:color="auto"/>
        </w:pBdr>
        <w:spacing w:line="480" w:lineRule="auto"/>
        <w:jc w:val="both"/>
        <w:rPr>
          <w:rFonts w:ascii="Times New Roman" w:hAnsi="Times New Roman" w:cs="Times New Roman"/>
          <w:sz w:val="24"/>
          <w:szCs w:val="24"/>
        </w:rPr>
      </w:pPr>
      <w:r w:rsidRPr="0086274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DB3F1D3" wp14:editId="3B50F9E1">
                <wp:simplePos x="0" y="0"/>
                <wp:positionH relativeFrom="column">
                  <wp:posOffset>2360295</wp:posOffset>
                </wp:positionH>
                <wp:positionV relativeFrom="paragraph">
                  <wp:posOffset>19685</wp:posOffset>
                </wp:positionV>
                <wp:extent cx="200025" cy="0"/>
                <wp:effectExtent l="0" t="76200" r="28575" b="152400"/>
                <wp:wrapNone/>
                <wp:docPr id="2" name="Straight Arrow Connector 2"/>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85.85pt;margin-top:1.55pt;width:1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" strokecolor="windowText" strokeweight="2pt">
                <v:stroke endarrow="open"/>
                <v:shadow on="t" color="black" opacity="24903f" origin=",.5" offset="0,.55556mm"/>
              </v:shape>
            </w:pict>
          </mc:Fallback>
        </mc:AlternateContent>
      </w:r>
    </w:p>
    <w:p w:rsidR="00E67681" w:rsidRPr="00862740" w:rsidRDefault="00E67681" w:rsidP="00E67681">
      <w:pPr>
        <w:spacing w:line="480" w:lineRule="auto"/>
        <w:jc w:val="both"/>
        <w:rPr>
          <w:rFonts w:ascii="Times New Roman" w:hAnsi="Times New Roman" w:cs="Times New Roman"/>
          <w:sz w:val="24"/>
          <w:szCs w:val="24"/>
        </w:rPr>
      </w:pPr>
    </w:p>
    <w:p w:rsidR="005E6FFF" w:rsidRPr="00862740" w:rsidRDefault="005E6FFF" w:rsidP="008E66D4">
      <w:pPr>
        <w:spacing w:line="480" w:lineRule="auto"/>
        <w:jc w:val="both"/>
        <w:rPr>
          <w:rFonts w:ascii="Times New Roman" w:hAnsi="Times New Roman" w:cs="Times New Roman"/>
          <w:sz w:val="24"/>
          <w:szCs w:val="24"/>
        </w:rPr>
      </w:pPr>
    </w:p>
    <w:p w:rsidR="004061DD" w:rsidRPr="00862740" w:rsidRDefault="004061DD" w:rsidP="008E66D4">
      <w:pPr>
        <w:spacing w:line="480" w:lineRule="auto"/>
        <w:jc w:val="both"/>
        <w:rPr>
          <w:rFonts w:ascii="Times New Roman" w:hAnsi="Times New Roman" w:cs="Times New Roman"/>
          <w:sz w:val="24"/>
          <w:szCs w:val="24"/>
        </w:rPr>
      </w:pPr>
    </w:p>
    <w:p w:rsidR="004061DD" w:rsidRPr="00862740" w:rsidRDefault="004061DD" w:rsidP="008E66D4">
      <w:pPr>
        <w:spacing w:line="480" w:lineRule="auto"/>
        <w:jc w:val="both"/>
        <w:rPr>
          <w:rFonts w:ascii="Times New Roman" w:hAnsi="Times New Roman" w:cs="Times New Roman"/>
          <w:sz w:val="24"/>
          <w:szCs w:val="24"/>
        </w:rPr>
      </w:pPr>
    </w:p>
    <w:p w:rsidR="004F6120" w:rsidRDefault="004F6120" w:rsidP="003928C8">
      <w:pPr>
        <w:spacing w:line="480" w:lineRule="auto"/>
        <w:jc w:val="both"/>
        <w:rPr>
          <w:rFonts w:ascii="Times New Roman" w:hAnsi="Times New Roman" w:cs="Times New Roman"/>
          <w:sz w:val="24"/>
          <w:szCs w:val="24"/>
        </w:rPr>
      </w:pPr>
    </w:p>
    <w:p w:rsidR="003928C8" w:rsidRPr="003928C8" w:rsidRDefault="003928C8" w:rsidP="003928C8">
      <w:pPr>
        <w:spacing w:line="480" w:lineRule="auto"/>
        <w:jc w:val="both"/>
        <w:rPr>
          <w:rFonts w:ascii="Times New Roman" w:hAnsi="Times New Roman" w:cs="Times New Roman"/>
          <w:sz w:val="24"/>
          <w:szCs w:val="24"/>
        </w:rPr>
      </w:pPr>
    </w:p>
    <w:p w:rsidR="00E67681" w:rsidRPr="004F6120" w:rsidRDefault="00E67681" w:rsidP="004F6120">
      <w:pPr>
        <w:pStyle w:val="ListParagraph"/>
        <w:numPr>
          <w:ilvl w:val="0"/>
          <w:numId w:val="18"/>
        </w:numPr>
        <w:spacing w:line="480" w:lineRule="auto"/>
        <w:jc w:val="both"/>
        <w:rPr>
          <w:rFonts w:ascii="Times New Roman" w:hAnsi="Times New Roman" w:cs="Times New Roman"/>
          <w:sz w:val="24"/>
          <w:szCs w:val="24"/>
        </w:rPr>
      </w:pPr>
      <w:r w:rsidRPr="004F6120">
        <w:rPr>
          <w:rFonts w:ascii="Times New Roman" w:hAnsi="Times New Roman" w:cs="Times New Roman"/>
          <w:sz w:val="24"/>
          <w:szCs w:val="24"/>
        </w:rPr>
        <w:lastRenderedPageBreak/>
        <w:t xml:space="preserve">Hipotesis Penelitian </w:t>
      </w:r>
    </w:p>
    <w:p w:rsidR="00E67681" w:rsidRPr="00862740" w:rsidRDefault="00E67681" w:rsidP="00E67681">
      <w:pPr>
        <w:pStyle w:val="ListParagraph"/>
        <w:spacing w:line="480" w:lineRule="auto"/>
        <w:ind w:firstLine="720"/>
        <w:jc w:val="both"/>
        <w:rPr>
          <w:rFonts w:ascii="Times New Roman" w:hAnsi="Times New Roman" w:cs="Times New Roman"/>
          <w:sz w:val="24"/>
          <w:szCs w:val="24"/>
        </w:rPr>
      </w:pPr>
      <w:proofErr w:type="gramStart"/>
      <w:r w:rsidRPr="00862740">
        <w:rPr>
          <w:rFonts w:ascii="Times New Roman" w:hAnsi="Times New Roman" w:cs="Times New Roman"/>
          <w:sz w:val="24"/>
          <w:szCs w:val="24"/>
        </w:rPr>
        <w:t>Menurut Sugiyono perumusan hipotesis merupakan jawaban sementara terhadap rumusan masalah penelitian, dimana rumusan masalah penelitian dinyatakan dalam bentuk kalimat pertanyaan.</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Dikatakan sementara, karena jawaban yang diberikan baru didasarkan pada teori yang relevan, belum didasarkan pada fakta-fakta empiris yang diperoleh melalui pengumpulan data.</w:t>
      </w:r>
      <w:proofErr w:type="gramEnd"/>
      <w:r w:rsidRPr="00862740">
        <w:rPr>
          <w:rFonts w:ascii="Times New Roman" w:hAnsi="Times New Roman" w:cs="Times New Roman"/>
          <w:sz w:val="24"/>
          <w:szCs w:val="24"/>
        </w:rPr>
        <w:t xml:space="preserve"> </w:t>
      </w:r>
      <w:proofErr w:type="gramStart"/>
      <w:r w:rsidRPr="00862740">
        <w:rPr>
          <w:rFonts w:ascii="Times New Roman" w:hAnsi="Times New Roman" w:cs="Times New Roman"/>
          <w:sz w:val="24"/>
          <w:szCs w:val="24"/>
        </w:rPr>
        <w:t>Jadi hipotesis juga dinyatakan sebagai jawaban teoritis terhadap rumusan masalah penelitian, brlum jawaban yang empirik.</w:t>
      </w:r>
      <w:proofErr w:type="gramEnd"/>
      <w:r w:rsidRPr="00862740">
        <w:rPr>
          <w:rFonts w:ascii="Times New Roman" w:hAnsi="Times New Roman" w:cs="Times New Roman"/>
          <w:sz w:val="24"/>
          <w:szCs w:val="24"/>
        </w:rPr>
        <w:t xml:space="preserve"> </w:t>
      </w:r>
    </w:p>
    <w:p w:rsidR="00E67681" w:rsidRPr="00862740" w:rsidRDefault="00E67681" w:rsidP="00E67681">
      <w:pPr>
        <w:pStyle w:val="ListParagraph"/>
        <w:spacing w:line="480" w:lineRule="auto"/>
        <w:ind w:firstLine="720"/>
        <w:jc w:val="both"/>
        <w:rPr>
          <w:rFonts w:ascii="Times New Roman" w:hAnsi="Times New Roman" w:cs="Times New Roman"/>
          <w:sz w:val="24"/>
          <w:szCs w:val="24"/>
        </w:rPr>
      </w:pPr>
      <w:proofErr w:type="gramStart"/>
      <w:r w:rsidRPr="00862740">
        <w:rPr>
          <w:rFonts w:ascii="Times New Roman" w:hAnsi="Times New Roman" w:cs="Times New Roman"/>
          <w:sz w:val="24"/>
          <w:szCs w:val="24"/>
        </w:rPr>
        <w:t>Dalam suatu penelitian, dapat terjadi ada hipotesis penelitian, tetapi tidak ada hipotesis statistik.</w:t>
      </w:r>
      <w:proofErr w:type="gramEnd"/>
      <w:r w:rsidRPr="00862740">
        <w:rPr>
          <w:rFonts w:ascii="Times New Roman" w:hAnsi="Times New Roman" w:cs="Times New Roman"/>
          <w:sz w:val="24"/>
          <w:szCs w:val="24"/>
        </w:rPr>
        <w:t xml:space="preserve"> Penelitian yang dilakukan pada seluruh populasi mungkin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terdapat hipotesis penelitian tetapi tidak aka nada hipotesis statistik. Ingat bahwa hipotesis itu berupa jawaban sementara terhadap rumusan masalah dan hipotesis yang </w:t>
      </w:r>
      <w:proofErr w:type="gramStart"/>
      <w:r w:rsidRPr="00862740">
        <w:rPr>
          <w:rFonts w:ascii="Times New Roman" w:hAnsi="Times New Roman" w:cs="Times New Roman"/>
          <w:sz w:val="24"/>
          <w:szCs w:val="24"/>
        </w:rPr>
        <w:t>akan</w:t>
      </w:r>
      <w:proofErr w:type="gramEnd"/>
      <w:r w:rsidRPr="00862740">
        <w:rPr>
          <w:rFonts w:ascii="Times New Roman" w:hAnsi="Times New Roman" w:cs="Times New Roman"/>
          <w:sz w:val="24"/>
          <w:szCs w:val="24"/>
        </w:rPr>
        <w:t xml:space="preserve"> diuji ini dinamakan hipotesis kerja. Sebagai lawannya adalah hipotesis </w:t>
      </w:r>
      <w:proofErr w:type="gramStart"/>
      <w:r w:rsidRPr="00862740">
        <w:rPr>
          <w:rFonts w:ascii="Times New Roman" w:hAnsi="Times New Roman" w:cs="Times New Roman"/>
          <w:sz w:val="24"/>
          <w:szCs w:val="24"/>
        </w:rPr>
        <w:t>nol(</w:t>
      </w:r>
      <w:proofErr w:type="gramEnd"/>
      <w:r w:rsidRPr="00862740">
        <w:rPr>
          <w:rFonts w:ascii="Times New Roman" w:hAnsi="Times New Roman" w:cs="Times New Roman"/>
          <w:sz w:val="24"/>
          <w:szCs w:val="24"/>
        </w:rPr>
        <w:t xml:space="preserve">nihil). </w:t>
      </w:r>
      <w:proofErr w:type="gramStart"/>
      <w:r w:rsidRPr="00862740">
        <w:rPr>
          <w:rFonts w:ascii="Times New Roman" w:hAnsi="Times New Roman" w:cs="Times New Roman"/>
          <w:sz w:val="24"/>
          <w:szCs w:val="24"/>
        </w:rPr>
        <w:t xml:space="preserve">Hipotesis kerja disusun berdasarkan atas teori yang dipandang </w:t>
      </w:r>
      <w:r w:rsidRPr="00862740">
        <w:rPr>
          <w:rFonts w:ascii="Times New Roman" w:hAnsi="Times New Roman" w:cs="Times New Roman"/>
          <w:sz w:val="24"/>
          <w:szCs w:val="24"/>
        </w:rPr>
        <w:lastRenderedPageBreak/>
        <w:t>handal, sedangkan hipotesis nol dirumuskan karena teori yang digunakan masih diragukan kehandalannya.</w:t>
      </w:r>
      <w:proofErr w:type="gramEnd"/>
      <w:r w:rsidRPr="00862740">
        <w:rPr>
          <w:rFonts w:ascii="Times New Roman" w:hAnsi="Times New Roman" w:cs="Times New Roman"/>
          <w:sz w:val="24"/>
          <w:szCs w:val="24"/>
        </w:rPr>
        <w:t xml:space="preserve"> </w:t>
      </w:r>
      <w:r w:rsidRPr="00862740">
        <w:rPr>
          <w:rStyle w:val="FootnoteReference"/>
          <w:rFonts w:ascii="Times New Roman" w:hAnsi="Times New Roman" w:cs="Times New Roman"/>
          <w:sz w:val="24"/>
          <w:szCs w:val="24"/>
        </w:rPr>
        <w:footnoteReference w:id="31"/>
      </w:r>
    </w:p>
    <w:p w:rsidR="00E67681" w:rsidRPr="00862740" w:rsidRDefault="00E67681" w:rsidP="00E67681">
      <w:pPr>
        <w:pStyle w:val="ListParagraph"/>
        <w:numPr>
          <w:ilvl w:val="0"/>
          <w:numId w:val="21"/>
        </w:numPr>
        <w:spacing w:line="480" w:lineRule="auto"/>
        <w:jc w:val="both"/>
        <w:rPr>
          <w:rFonts w:ascii="Times New Roman" w:hAnsi="Times New Roman" w:cs="Times New Roman"/>
          <w:sz w:val="24"/>
          <w:szCs w:val="24"/>
        </w:rPr>
      </w:pPr>
      <w:proofErr w:type="gramStart"/>
      <w:r w:rsidRPr="00862740">
        <w:rPr>
          <w:rFonts w:ascii="Times New Roman" w:hAnsi="Times New Roman" w:cs="Times New Roman"/>
          <w:sz w:val="24"/>
          <w:szCs w:val="24"/>
        </w:rPr>
        <w:t>H</w:t>
      </w:r>
      <w:r w:rsidR="005E6FFF" w:rsidRPr="00862740">
        <w:rPr>
          <w:rFonts w:ascii="Times New Roman" w:hAnsi="Times New Roman" w:cs="Times New Roman"/>
          <w:sz w:val="24"/>
          <w:szCs w:val="24"/>
          <w:vertAlign w:val="subscript"/>
        </w:rPr>
        <w:t>0</w:t>
      </w:r>
      <w:r w:rsidR="00DE37DB" w:rsidRPr="00862740">
        <w:rPr>
          <w:rFonts w:ascii="Times New Roman" w:hAnsi="Times New Roman" w:cs="Times New Roman"/>
          <w:sz w:val="24"/>
          <w:szCs w:val="24"/>
        </w:rPr>
        <w:t xml:space="preserve"> :</w:t>
      </w:r>
      <w:proofErr w:type="gramEnd"/>
      <w:r w:rsidRPr="00862740">
        <w:rPr>
          <w:rFonts w:ascii="Times New Roman" w:hAnsi="Times New Roman" w:cs="Times New Roman"/>
          <w:sz w:val="24"/>
          <w:szCs w:val="24"/>
        </w:rPr>
        <w:t xml:space="preserve"> Tidak adanya pengaruh antara model pembelajaran </w:t>
      </w:r>
      <w:r w:rsidRPr="00862740">
        <w:rPr>
          <w:rFonts w:ascii="Times New Roman" w:hAnsi="Times New Roman" w:cs="Times New Roman"/>
          <w:i/>
          <w:sz w:val="24"/>
          <w:szCs w:val="24"/>
        </w:rPr>
        <w:t xml:space="preserve">Probing-Prompting </w:t>
      </w:r>
      <w:r w:rsidRPr="00862740">
        <w:rPr>
          <w:rFonts w:ascii="Times New Roman" w:hAnsi="Times New Roman" w:cs="Times New Roman"/>
          <w:sz w:val="24"/>
          <w:szCs w:val="24"/>
        </w:rPr>
        <w:t xml:space="preserve">terhadap peningkatan hasil belajar siswa. </w:t>
      </w:r>
    </w:p>
    <w:p w:rsidR="00E67681" w:rsidRPr="00862740" w:rsidRDefault="005E6FFF" w:rsidP="00E67681">
      <w:pPr>
        <w:pStyle w:val="ListParagraph"/>
        <w:numPr>
          <w:ilvl w:val="0"/>
          <w:numId w:val="21"/>
        </w:numPr>
        <w:spacing w:line="480" w:lineRule="auto"/>
        <w:jc w:val="both"/>
        <w:rPr>
          <w:rFonts w:ascii="Times New Roman" w:hAnsi="Times New Roman" w:cs="Times New Roman"/>
          <w:sz w:val="24"/>
          <w:szCs w:val="24"/>
        </w:rPr>
      </w:pPr>
      <w:proofErr w:type="gramStart"/>
      <w:r w:rsidRPr="00862740">
        <w:rPr>
          <w:rFonts w:ascii="Times New Roman" w:hAnsi="Times New Roman" w:cs="Times New Roman"/>
          <w:sz w:val="24"/>
          <w:szCs w:val="24"/>
        </w:rPr>
        <w:t>H</w:t>
      </w:r>
      <w:r w:rsidRPr="00862740">
        <w:rPr>
          <w:rFonts w:ascii="Times New Roman" w:hAnsi="Times New Roman" w:cs="Times New Roman"/>
          <w:sz w:val="24"/>
          <w:szCs w:val="24"/>
          <w:vertAlign w:val="subscript"/>
        </w:rPr>
        <w:t>a</w:t>
      </w:r>
      <w:r w:rsidR="00595ABB" w:rsidRPr="00862740">
        <w:rPr>
          <w:rFonts w:ascii="Times New Roman" w:hAnsi="Times New Roman" w:cs="Times New Roman"/>
          <w:sz w:val="24"/>
          <w:szCs w:val="24"/>
          <w:vertAlign w:val="subscript"/>
        </w:rPr>
        <w:t xml:space="preserve"> </w:t>
      </w:r>
      <w:r w:rsidR="00DE37DB" w:rsidRPr="00862740">
        <w:rPr>
          <w:rFonts w:ascii="Times New Roman" w:hAnsi="Times New Roman" w:cs="Times New Roman"/>
          <w:sz w:val="24"/>
          <w:szCs w:val="24"/>
        </w:rPr>
        <w:t>:</w:t>
      </w:r>
      <w:proofErr w:type="gramEnd"/>
      <w:r w:rsidR="00E67681" w:rsidRPr="00862740">
        <w:rPr>
          <w:rFonts w:ascii="Times New Roman" w:hAnsi="Times New Roman" w:cs="Times New Roman"/>
          <w:sz w:val="24"/>
          <w:szCs w:val="24"/>
        </w:rPr>
        <w:t xml:space="preserve"> Adanya pengaruh antara model pembelajaran </w:t>
      </w:r>
      <w:r w:rsidR="00E67681" w:rsidRPr="00862740">
        <w:rPr>
          <w:rFonts w:ascii="Times New Roman" w:hAnsi="Times New Roman" w:cs="Times New Roman"/>
          <w:i/>
          <w:sz w:val="24"/>
          <w:szCs w:val="24"/>
        </w:rPr>
        <w:t xml:space="preserve">Probing-Prompting </w:t>
      </w:r>
      <w:r w:rsidR="00E67681" w:rsidRPr="00862740">
        <w:rPr>
          <w:rFonts w:ascii="Times New Roman" w:hAnsi="Times New Roman" w:cs="Times New Roman"/>
          <w:sz w:val="24"/>
          <w:szCs w:val="24"/>
        </w:rPr>
        <w:t>terhadap hasil belajar siswa.</w:t>
      </w:r>
    </w:p>
    <w:p w:rsidR="00E67681" w:rsidRPr="00862740" w:rsidRDefault="00E67681" w:rsidP="00E67681">
      <w:pPr>
        <w:pStyle w:val="ListParagraph"/>
        <w:spacing w:line="480" w:lineRule="auto"/>
        <w:ind w:left="1800"/>
        <w:jc w:val="both"/>
        <w:rPr>
          <w:rFonts w:ascii="Times New Roman" w:hAnsi="Times New Roman" w:cs="Times New Roman"/>
          <w:sz w:val="24"/>
          <w:szCs w:val="24"/>
        </w:rPr>
      </w:pPr>
    </w:p>
    <w:p w:rsidR="00F45B8F" w:rsidRPr="00862740" w:rsidRDefault="00F45B8F" w:rsidP="00E67681">
      <w:pPr>
        <w:spacing w:line="480" w:lineRule="auto"/>
        <w:jc w:val="both"/>
        <w:rPr>
          <w:rFonts w:ascii="Times New Roman" w:hAnsi="Times New Roman" w:cs="Times New Roman"/>
          <w:sz w:val="24"/>
          <w:szCs w:val="24"/>
        </w:rPr>
      </w:pPr>
    </w:p>
    <w:sectPr w:rsidR="00F45B8F" w:rsidRPr="00862740" w:rsidSect="003928C8">
      <w:headerReference w:type="even" r:id="rId9"/>
      <w:headerReference w:type="default" r:id="rId10"/>
      <w:footerReference w:type="even" r:id="rId11"/>
      <w:footerReference w:type="default" r:id="rId12"/>
      <w:headerReference w:type="first" r:id="rId13"/>
      <w:footerReference w:type="first" r:id="rId14"/>
      <w:pgSz w:w="10319" w:h="14571" w:code="13"/>
      <w:pgMar w:top="1701" w:right="1701" w:bottom="1701" w:left="1701"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54" w:rsidRDefault="00116F54" w:rsidP="00E67681">
      <w:pPr>
        <w:spacing w:after="0" w:line="240" w:lineRule="auto"/>
      </w:pPr>
      <w:r>
        <w:separator/>
      </w:r>
    </w:p>
  </w:endnote>
  <w:endnote w:type="continuationSeparator" w:id="0">
    <w:p w:rsidR="00116F54" w:rsidRDefault="00116F54" w:rsidP="00E6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BB" w:rsidRDefault="00595ABB" w:rsidP="00595AB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8D" w:rsidRDefault="00501E8D" w:rsidP="00501E8D">
    <w:pPr>
      <w:pStyle w:val="Footer"/>
    </w:pPr>
  </w:p>
  <w:p w:rsidR="006041C3" w:rsidRDefault="006041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476537"/>
      <w:docPartObj>
        <w:docPartGallery w:val="Page Numbers (Bottom of Page)"/>
        <w:docPartUnique/>
      </w:docPartObj>
    </w:sdtPr>
    <w:sdtEndPr>
      <w:rPr>
        <w:noProof/>
      </w:rPr>
    </w:sdtEndPr>
    <w:sdtContent>
      <w:p w:rsidR="00501E8D" w:rsidRDefault="00501E8D">
        <w:pPr>
          <w:pStyle w:val="Footer"/>
          <w:jc w:val="center"/>
        </w:pPr>
        <w:r>
          <w:fldChar w:fldCharType="begin"/>
        </w:r>
        <w:r>
          <w:instrText xml:space="preserve"> PAGE   \* MERGEFORMAT </w:instrText>
        </w:r>
        <w:r>
          <w:fldChar w:fldCharType="separate"/>
        </w:r>
        <w:r w:rsidR="003928C8">
          <w:rPr>
            <w:noProof/>
          </w:rPr>
          <w:t>12</w:t>
        </w:r>
        <w:r>
          <w:rPr>
            <w:noProof/>
          </w:rPr>
          <w:fldChar w:fldCharType="end"/>
        </w:r>
      </w:p>
    </w:sdtContent>
  </w:sdt>
  <w:p w:rsidR="00501E8D" w:rsidRDefault="00501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54" w:rsidRDefault="00116F54" w:rsidP="00E67681">
      <w:pPr>
        <w:spacing w:after="0" w:line="240" w:lineRule="auto"/>
      </w:pPr>
      <w:r>
        <w:separator/>
      </w:r>
    </w:p>
  </w:footnote>
  <w:footnote w:type="continuationSeparator" w:id="0">
    <w:p w:rsidR="00116F54" w:rsidRDefault="00116F54" w:rsidP="00E67681">
      <w:pPr>
        <w:spacing w:after="0" w:line="240" w:lineRule="auto"/>
      </w:pPr>
      <w:r>
        <w:continuationSeparator/>
      </w:r>
    </w:p>
  </w:footnote>
  <w:footnote w:id="1">
    <w:p w:rsidR="00E67681" w:rsidRPr="00AB0EFF" w:rsidRDefault="00E67681" w:rsidP="00E67681">
      <w:pPr>
        <w:pStyle w:val="FootnoteText"/>
        <w:ind w:firstLine="720"/>
        <w:rPr>
          <w:rFonts w:ascii="Times New Roman" w:hAnsi="Times New Roman" w:cs="Times New Roman"/>
        </w:rPr>
      </w:pPr>
      <w:r w:rsidRPr="00AB0EFF">
        <w:rPr>
          <w:rStyle w:val="FootnoteReference"/>
          <w:rFonts w:ascii="Times New Roman" w:hAnsi="Times New Roman" w:cs="Times New Roman"/>
        </w:rPr>
        <w:footnoteRef/>
      </w:r>
      <w:r w:rsidRPr="00AB0EFF">
        <w:rPr>
          <w:rFonts w:ascii="Times New Roman" w:hAnsi="Times New Roman" w:cs="Times New Roman"/>
        </w:rPr>
        <w:t xml:space="preserve"> Aris Shoimin</w:t>
      </w:r>
      <w:proofErr w:type="gramStart"/>
      <w:r w:rsidRPr="00AB0EFF">
        <w:rPr>
          <w:rFonts w:ascii="Times New Roman" w:hAnsi="Times New Roman" w:cs="Times New Roman"/>
        </w:rPr>
        <w:t xml:space="preserve">, </w:t>
      </w:r>
      <w:r w:rsidRPr="00AB0EFF">
        <w:rPr>
          <w:rFonts w:ascii="Times New Roman" w:hAnsi="Times New Roman" w:cs="Times New Roman"/>
          <w:i/>
        </w:rPr>
        <w:t xml:space="preserve"> 68</w:t>
      </w:r>
      <w:proofErr w:type="gramEnd"/>
      <w:r w:rsidRPr="00AB0EFF">
        <w:rPr>
          <w:rFonts w:ascii="Times New Roman" w:hAnsi="Times New Roman" w:cs="Times New Roman"/>
          <w:i/>
        </w:rPr>
        <w:t xml:space="preserve"> Model Pembelajaran Inovatif dalam Kurikulum 2013. </w:t>
      </w:r>
      <w:r w:rsidRPr="00AB0EFF">
        <w:rPr>
          <w:rFonts w:ascii="Times New Roman" w:hAnsi="Times New Roman" w:cs="Times New Roman"/>
        </w:rPr>
        <w:t>Cet. Ke-1 ( Yogyakarta :  AR- Ruzz Media, 2014), 23-24.</w:t>
      </w:r>
    </w:p>
  </w:footnote>
  <w:footnote w:id="2">
    <w:p w:rsidR="00E67681" w:rsidRPr="00AB0EFF" w:rsidRDefault="00E67681" w:rsidP="00E67681">
      <w:pPr>
        <w:pStyle w:val="FootnoteText"/>
        <w:ind w:firstLine="720"/>
        <w:rPr>
          <w:rFonts w:ascii="Times New Roman" w:hAnsi="Times New Roman" w:cs="Times New Roman"/>
        </w:rPr>
      </w:pPr>
      <w:r w:rsidRPr="00AB0EFF">
        <w:rPr>
          <w:rStyle w:val="FootnoteReference"/>
          <w:rFonts w:ascii="Times New Roman" w:hAnsi="Times New Roman" w:cs="Times New Roman"/>
        </w:rPr>
        <w:footnoteRef/>
      </w:r>
      <w:r w:rsidRPr="00AB0EFF">
        <w:rPr>
          <w:rFonts w:ascii="Times New Roman" w:hAnsi="Times New Roman" w:cs="Times New Roman"/>
        </w:rPr>
        <w:t xml:space="preserve"> Eneng Muslihah, </w:t>
      </w:r>
      <w:r w:rsidRPr="00AB0EFF">
        <w:rPr>
          <w:rFonts w:ascii="Times New Roman" w:hAnsi="Times New Roman" w:cs="Times New Roman"/>
          <w:i/>
        </w:rPr>
        <w:t>Metode dan Strategi Pembelajaran.</w:t>
      </w:r>
      <w:r w:rsidRPr="00AB0EFF">
        <w:rPr>
          <w:rFonts w:ascii="Times New Roman" w:hAnsi="Times New Roman" w:cs="Times New Roman"/>
        </w:rPr>
        <w:t xml:space="preserve"> Cet. Ke-2,</w:t>
      </w:r>
      <w:r w:rsidRPr="00AB0EFF">
        <w:rPr>
          <w:rFonts w:ascii="Times New Roman" w:hAnsi="Times New Roman" w:cs="Times New Roman"/>
          <w:i/>
        </w:rPr>
        <w:t xml:space="preserve"> </w:t>
      </w:r>
      <w:r w:rsidRPr="00AB0EFF">
        <w:rPr>
          <w:rFonts w:ascii="Times New Roman" w:hAnsi="Times New Roman" w:cs="Times New Roman"/>
        </w:rPr>
        <w:t xml:space="preserve">( Ciputat: Haja Mandiri, 2014).128. </w:t>
      </w:r>
    </w:p>
  </w:footnote>
  <w:footnote w:id="3">
    <w:p w:rsidR="00E67681" w:rsidRPr="00AB0EFF" w:rsidRDefault="00E67681" w:rsidP="00E67681">
      <w:pPr>
        <w:pStyle w:val="FootnoteText"/>
        <w:tabs>
          <w:tab w:val="left" w:pos="7491"/>
        </w:tabs>
        <w:ind w:firstLine="720"/>
        <w:rPr>
          <w:rFonts w:ascii="Times New Roman" w:hAnsi="Times New Roman" w:cs="Times New Roman"/>
        </w:rPr>
      </w:pPr>
      <w:r w:rsidRPr="00AB0EFF">
        <w:rPr>
          <w:rStyle w:val="FootnoteReference"/>
          <w:rFonts w:ascii="Times New Roman" w:hAnsi="Times New Roman" w:cs="Times New Roman"/>
        </w:rPr>
        <w:footnoteRef/>
      </w:r>
      <w:r w:rsidRPr="00AB0EFF">
        <w:rPr>
          <w:rFonts w:ascii="Times New Roman" w:hAnsi="Times New Roman" w:cs="Times New Roman"/>
        </w:rPr>
        <w:t xml:space="preserve"> Shoimin, </w:t>
      </w:r>
      <w:r w:rsidRPr="00AB0EFF">
        <w:rPr>
          <w:rFonts w:ascii="Times New Roman" w:hAnsi="Times New Roman" w:cs="Times New Roman"/>
          <w:i/>
        </w:rPr>
        <w:t xml:space="preserve"> 68 Model Pembelajaran Inovatif dalam Kurikulum 2013</w:t>
      </w:r>
      <w:r>
        <w:rPr>
          <w:rFonts w:ascii="Times New Roman" w:hAnsi="Times New Roman" w:cs="Times New Roman"/>
          <w:i/>
        </w:rPr>
        <w:t xml:space="preserve">, </w:t>
      </w:r>
      <w:r w:rsidRPr="00AB0EFF">
        <w:rPr>
          <w:rFonts w:ascii="Times New Roman" w:hAnsi="Times New Roman" w:cs="Times New Roman"/>
        </w:rPr>
        <w:t>24</w:t>
      </w:r>
      <w:r>
        <w:rPr>
          <w:rFonts w:ascii="Times New Roman" w:hAnsi="Times New Roman" w:cs="Times New Roman"/>
        </w:rPr>
        <w:tab/>
      </w:r>
    </w:p>
  </w:footnote>
  <w:footnote w:id="4">
    <w:p w:rsidR="00E67681" w:rsidRPr="00AB0EFF" w:rsidRDefault="00E67681" w:rsidP="00E67681">
      <w:pPr>
        <w:pStyle w:val="FootnoteText"/>
        <w:ind w:firstLine="720"/>
        <w:rPr>
          <w:rFonts w:ascii="Times New Roman" w:hAnsi="Times New Roman" w:cs="Times New Roman"/>
        </w:rPr>
      </w:pPr>
      <w:r w:rsidRPr="00AB0EFF">
        <w:rPr>
          <w:rStyle w:val="FootnoteReference"/>
          <w:rFonts w:ascii="Times New Roman" w:hAnsi="Times New Roman" w:cs="Times New Roman"/>
        </w:rPr>
        <w:footnoteRef/>
      </w:r>
      <w:r w:rsidRPr="00AB0EFF">
        <w:rPr>
          <w:rFonts w:ascii="Times New Roman" w:hAnsi="Times New Roman" w:cs="Times New Roman"/>
        </w:rPr>
        <w:t xml:space="preserve"> Miftahul Huda, </w:t>
      </w:r>
      <w:r w:rsidRPr="00AB0EFF">
        <w:rPr>
          <w:rFonts w:ascii="Times New Roman" w:hAnsi="Times New Roman" w:cs="Times New Roman"/>
          <w:i/>
        </w:rPr>
        <w:t xml:space="preserve"> Model-Model Pengajaran dan Pembelajaran</w:t>
      </w:r>
      <w:r w:rsidRPr="00AB0EFF">
        <w:rPr>
          <w:rFonts w:ascii="Times New Roman" w:hAnsi="Times New Roman" w:cs="Times New Roman"/>
        </w:rPr>
        <w:t>. Cet. Ke-5, (Yogyakarta : Pustaka Pelajar, 2014),281.</w:t>
      </w:r>
    </w:p>
  </w:footnote>
  <w:footnote w:id="5">
    <w:p w:rsidR="00E67681" w:rsidRPr="00055531" w:rsidRDefault="00E67681" w:rsidP="00E67681">
      <w:pPr>
        <w:pStyle w:val="FootnoteText"/>
        <w:ind w:firstLine="720"/>
        <w:rPr>
          <w:rFonts w:ascii="Times New Roman" w:hAnsi="Times New Roman" w:cs="Times New Roman"/>
        </w:rPr>
      </w:pPr>
      <w:r w:rsidRPr="00055531">
        <w:rPr>
          <w:rStyle w:val="FootnoteReference"/>
          <w:rFonts w:ascii="Times New Roman" w:hAnsi="Times New Roman" w:cs="Times New Roman"/>
        </w:rPr>
        <w:footnoteRef/>
      </w:r>
      <w:r w:rsidRPr="00055531">
        <w:rPr>
          <w:rFonts w:ascii="Times New Roman" w:hAnsi="Times New Roman" w:cs="Times New Roman"/>
        </w:rPr>
        <w:t xml:space="preserve"> Huda, </w:t>
      </w:r>
      <w:r w:rsidRPr="00055531">
        <w:rPr>
          <w:rFonts w:ascii="Times New Roman" w:hAnsi="Times New Roman" w:cs="Times New Roman"/>
          <w:i/>
        </w:rPr>
        <w:t xml:space="preserve"> Model-Model Pengajaran dan Pembelajaran</w:t>
      </w:r>
      <w:r w:rsidRPr="00055531">
        <w:rPr>
          <w:rFonts w:ascii="Times New Roman" w:hAnsi="Times New Roman" w:cs="Times New Roman"/>
        </w:rPr>
        <w:t>, 282.</w:t>
      </w:r>
    </w:p>
  </w:footnote>
  <w:footnote w:id="6">
    <w:p w:rsidR="00E67681" w:rsidRPr="00022F8A" w:rsidRDefault="00E67681" w:rsidP="00E67681">
      <w:pPr>
        <w:pStyle w:val="FootnoteText"/>
        <w:ind w:firstLine="720"/>
      </w:pPr>
      <w:r>
        <w:rPr>
          <w:rStyle w:val="FootnoteReference"/>
        </w:rPr>
        <w:footnoteRef/>
      </w:r>
      <w:r>
        <w:t xml:space="preserve"> J.J Hasibuan dkk, </w:t>
      </w:r>
      <w:r>
        <w:rPr>
          <w:i/>
        </w:rPr>
        <w:t xml:space="preserve">Proses Belajar Mengajar. </w:t>
      </w:r>
      <w:r>
        <w:t>Cet. Ke-15, (Bandung : PT Remaja Rosdakarya,2012),15.</w:t>
      </w:r>
    </w:p>
  </w:footnote>
  <w:footnote w:id="7">
    <w:p w:rsidR="00E67681" w:rsidRPr="00AB0EFF" w:rsidRDefault="00E67681" w:rsidP="00E67681">
      <w:pPr>
        <w:pStyle w:val="FootnoteText"/>
        <w:ind w:firstLine="720"/>
        <w:rPr>
          <w:rFonts w:ascii="Times New Roman" w:hAnsi="Times New Roman" w:cs="Times New Roman"/>
        </w:rPr>
      </w:pPr>
      <w:r w:rsidRPr="00AB0EFF">
        <w:rPr>
          <w:rStyle w:val="FootnoteReference"/>
          <w:rFonts w:ascii="Times New Roman" w:hAnsi="Times New Roman" w:cs="Times New Roman"/>
        </w:rPr>
        <w:footnoteRef/>
      </w:r>
      <w:r w:rsidRPr="00AB0EFF">
        <w:rPr>
          <w:rFonts w:ascii="Times New Roman" w:hAnsi="Times New Roman" w:cs="Times New Roman"/>
        </w:rPr>
        <w:t xml:space="preserve"> Huda, </w:t>
      </w:r>
      <w:r w:rsidRPr="00AB0EFF">
        <w:rPr>
          <w:rFonts w:ascii="Times New Roman" w:hAnsi="Times New Roman" w:cs="Times New Roman"/>
          <w:i/>
        </w:rPr>
        <w:t xml:space="preserve"> Model-Model Pengajaran dan Pembelajaran</w:t>
      </w:r>
      <w:r w:rsidRPr="00AB0EFF">
        <w:rPr>
          <w:rFonts w:ascii="Times New Roman" w:hAnsi="Times New Roman" w:cs="Times New Roman"/>
        </w:rPr>
        <w:t>,</w:t>
      </w:r>
      <w:r>
        <w:rPr>
          <w:rFonts w:ascii="Times New Roman" w:hAnsi="Times New Roman" w:cs="Times New Roman"/>
        </w:rPr>
        <w:t xml:space="preserve"> </w:t>
      </w:r>
      <w:r w:rsidRPr="00AB0EFF">
        <w:rPr>
          <w:rFonts w:ascii="Times New Roman" w:hAnsi="Times New Roman" w:cs="Times New Roman"/>
        </w:rPr>
        <w:t>282</w:t>
      </w:r>
    </w:p>
  </w:footnote>
  <w:footnote w:id="8">
    <w:p w:rsidR="00E67681" w:rsidRPr="00AB0EFF" w:rsidRDefault="00E67681" w:rsidP="00E67681">
      <w:pPr>
        <w:pStyle w:val="FootnoteText"/>
        <w:ind w:firstLine="720"/>
        <w:rPr>
          <w:rFonts w:ascii="Times New Roman" w:hAnsi="Times New Roman" w:cs="Times New Roman"/>
        </w:rPr>
      </w:pPr>
      <w:r w:rsidRPr="00AB0EFF">
        <w:rPr>
          <w:rStyle w:val="FootnoteReference"/>
          <w:rFonts w:ascii="Times New Roman" w:hAnsi="Times New Roman" w:cs="Times New Roman"/>
        </w:rPr>
        <w:footnoteRef/>
      </w:r>
      <w:r w:rsidRPr="00AB0EFF">
        <w:rPr>
          <w:rFonts w:ascii="Times New Roman" w:hAnsi="Times New Roman" w:cs="Times New Roman"/>
        </w:rPr>
        <w:t xml:space="preserve"> Shoimin, </w:t>
      </w:r>
      <w:r w:rsidRPr="00AB0EFF">
        <w:rPr>
          <w:rFonts w:ascii="Times New Roman" w:hAnsi="Times New Roman" w:cs="Times New Roman"/>
          <w:i/>
        </w:rPr>
        <w:t xml:space="preserve"> 68 Model Pembelajaran Inovatif dalam Kurikulum 2013</w:t>
      </w:r>
      <w:r>
        <w:rPr>
          <w:rFonts w:ascii="Times New Roman" w:hAnsi="Times New Roman" w:cs="Times New Roman"/>
          <w:i/>
        </w:rPr>
        <w:t xml:space="preserve">, </w:t>
      </w:r>
      <w:r>
        <w:rPr>
          <w:rFonts w:ascii="Times New Roman" w:hAnsi="Times New Roman" w:cs="Times New Roman"/>
        </w:rPr>
        <w:t>128</w:t>
      </w:r>
    </w:p>
  </w:footnote>
  <w:footnote w:id="9">
    <w:p w:rsidR="00E67681" w:rsidRPr="00AB0EFF" w:rsidRDefault="00E67681" w:rsidP="00E67681">
      <w:pPr>
        <w:pStyle w:val="FootnoteText"/>
        <w:ind w:firstLine="720"/>
        <w:rPr>
          <w:rFonts w:ascii="Times New Roman" w:hAnsi="Times New Roman" w:cs="Times New Roman"/>
        </w:rPr>
      </w:pPr>
      <w:r>
        <w:rPr>
          <w:rStyle w:val="FootnoteReference"/>
        </w:rPr>
        <w:footnoteRef/>
      </w:r>
      <w:r>
        <w:t xml:space="preserve"> </w:t>
      </w:r>
      <w:r w:rsidRPr="00AB0EFF">
        <w:rPr>
          <w:rFonts w:ascii="Times New Roman" w:hAnsi="Times New Roman" w:cs="Times New Roman"/>
        </w:rPr>
        <w:t>Shoimin</w:t>
      </w:r>
      <w:proofErr w:type="gramStart"/>
      <w:r w:rsidRPr="00AB0EFF">
        <w:rPr>
          <w:rFonts w:ascii="Times New Roman" w:hAnsi="Times New Roman" w:cs="Times New Roman"/>
        </w:rPr>
        <w:t xml:space="preserve">, </w:t>
      </w:r>
      <w:r w:rsidRPr="00AB0EFF">
        <w:rPr>
          <w:rFonts w:ascii="Times New Roman" w:hAnsi="Times New Roman" w:cs="Times New Roman"/>
          <w:i/>
        </w:rPr>
        <w:t xml:space="preserve"> 68</w:t>
      </w:r>
      <w:proofErr w:type="gramEnd"/>
      <w:r w:rsidRPr="00AB0EFF">
        <w:rPr>
          <w:rFonts w:ascii="Times New Roman" w:hAnsi="Times New Roman" w:cs="Times New Roman"/>
          <w:i/>
        </w:rPr>
        <w:t xml:space="preserve"> Model Pembelajaran Inovatif dalam Kurikulum 2013. </w:t>
      </w:r>
      <w:r w:rsidRPr="00AB0EFF">
        <w:rPr>
          <w:rFonts w:ascii="Times New Roman" w:hAnsi="Times New Roman" w:cs="Times New Roman"/>
        </w:rPr>
        <w:t>128</w:t>
      </w:r>
    </w:p>
    <w:p w:rsidR="00E67681" w:rsidRDefault="00E67681" w:rsidP="00E67681">
      <w:pPr>
        <w:pStyle w:val="FootnoteText"/>
        <w:ind w:firstLine="720"/>
      </w:pPr>
    </w:p>
  </w:footnote>
  <w:footnote w:id="10">
    <w:p w:rsidR="00A428B2" w:rsidRDefault="00A428B2" w:rsidP="00A428B2">
      <w:pPr>
        <w:pStyle w:val="FootnoteText"/>
        <w:ind w:firstLine="720"/>
      </w:pPr>
      <w:r>
        <w:rPr>
          <w:rStyle w:val="FootnoteReference"/>
        </w:rPr>
        <w:footnoteRef/>
      </w:r>
      <w:r>
        <w:t xml:space="preserve"> </w:t>
      </w:r>
      <w:r w:rsidRPr="00A428B2">
        <w:rPr>
          <w:rFonts w:ascii="Times New Roman" w:hAnsi="Times New Roman" w:cs="Times New Roman"/>
        </w:rPr>
        <w:t xml:space="preserve">Nyanyu </w:t>
      </w:r>
      <w:r>
        <w:rPr>
          <w:rFonts w:ascii="Times New Roman" w:hAnsi="Times New Roman" w:cs="Times New Roman"/>
        </w:rPr>
        <w:t>Khadijah,</w:t>
      </w:r>
      <w:r w:rsidRPr="00A428B2">
        <w:rPr>
          <w:rFonts w:ascii="Times New Roman" w:hAnsi="Times New Roman" w:cs="Times New Roman"/>
        </w:rPr>
        <w:t xml:space="preserve"> </w:t>
      </w:r>
      <w:r w:rsidRPr="00A428B2">
        <w:rPr>
          <w:rFonts w:ascii="Times New Roman" w:hAnsi="Times New Roman" w:cs="Times New Roman"/>
          <w:i/>
        </w:rPr>
        <w:t xml:space="preserve">Psikologi Pendidikan, </w:t>
      </w:r>
      <w:r w:rsidRPr="00A428B2">
        <w:rPr>
          <w:rFonts w:ascii="Times New Roman" w:hAnsi="Times New Roman" w:cs="Times New Roman"/>
        </w:rPr>
        <w:t>Depok: Pt. Rajagrafindo Persada, 2016</w:t>
      </w:r>
      <w:r>
        <w:rPr>
          <w:rFonts w:ascii="Times New Roman" w:hAnsi="Times New Roman" w:cs="Times New Roman"/>
        </w:rPr>
        <w:t>. 47</w:t>
      </w:r>
    </w:p>
  </w:footnote>
  <w:footnote w:id="11">
    <w:p w:rsidR="00E67681" w:rsidRPr="00AB0EFF" w:rsidRDefault="00E67681" w:rsidP="00E67681">
      <w:pPr>
        <w:pStyle w:val="FootnoteText"/>
        <w:ind w:firstLine="720"/>
        <w:rPr>
          <w:rFonts w:ascii="Times New Roman" w:hAnsi="Times New Roman" w:cs="Times New Roman"/>
        </w:rPr>
      </w:pPr>
      <w:r w:rsidRPr="00AB0EFF">
        <w:rPr>
          <w:rStyle w:val="FootnoteReference"/>
          <w:rFonts w:ascii="Times New Roman" w:hAnsi="Times New Roman" w:cs="Times New Roman"/>
        </w:rPr>
        <w:footnoteRef/>
      </w:r>
      <w:r w:rsidRPr="00AB0EFF">
        <w:rPr>
          <w:rFonts w:ascii="Times New Roman" w:hAnsi="Times New Roman" w:cs="Times New Roman"/>
        </w:rPr>
        <w:t xml:space="preserve"> Ahmad Susanto, </w:t>
      </w:r>
      <w:r w:rsidRPr="00AB0EFF">
        <w:rPr>
          <w:rFonts w:ascii="Times New Roman" w:hAnsi="Times New Roman" w:cs="Times New Roman"/>
          <w:i/>
        </w:rPr>
        <w:t>Teori Belajar Dan Pembelajaran di Sekolah Dasar</w:t>
      </w:r>
      <w:r w:rsidRPr="00AB0EFF">
        <w:rPr>
          <w:rFonts w:ascii="Times New Roman" w:hAnsi="Times New Roman" w:cs="Times New Roman"/>
        </w:rPr>
        <w:t>. Cet. Ke-1, (</w:t>
      </w:r>
      <w:proofErr w:type="gramStart"/>
      <w:r w:rsidRPr="00AB0EFF">
        <w:rPr>
          <w:rFonts w:ascii="Times New Roman" w:hAnsi="Times New Roman" w:cs="Times New Roman"/>
        </w:rPr>
        <w:t>Jakarta :Prenadamedia</w:t>
      </w:r>
      <w:proofErr w:type="gramEnd"/>
      <w:r w:rsidRPr="00AB0EFF">
        <w:rPr>
          <w:rFonts w:ascii="Times New Roman" w:hAnsi="Times New Roman" w:cs="Times New Roman"/>
        </w:rPr>
        <w:t xml:space="preserve"> Group, 2013),5.</w:t>
      </w:r>
    </w:p>
  </w:footnote>
  <w:footnote w:id="12">
    <w:p w:rsidR="00E67681" w:rsidRDefault="00E67681" w:rsidP="00E67681">
      <w:pPr>
        <w:pStyle w:val="FootnoteText"/>
        <w:ind w:firstLine="720"/>
      </w:pPr>
      <w:r w:rsidRPr="00AB0EFF">
        <w:rPr>
          <w:rStyle w:val="FootnoteReference"/>
          <w:rFonts w:ascii="Times New Roman" w:hAnsi="Times New Roman" w:cs="Times New Roman"/>
        </w:rPr>
        <w:footnoteRef/>
      </w:r>
      <w:r w:rsidRPr="00AB0EFF">
        <w:rPr>
          <w:rFonts w:ascii="Times New Roman" w:hAnsi="Times New Roman" w:cs="Times New Roman"/>
        </w:rPr>
        <w:t xml:space="preserve"> Darwyan Syah, dkk. </w:t>
      </w:r>
      <w:r w:rsidRPr="00AB0EFF">
        <w:rPr>
          <w:rFonts w:ascii="Times New Roman" w:hAnsi="Times New Roman" w:cs="Times New Roman"/>
          <w:i/>
        </w:rPr>
        <w:t>Strategi Belajar Mengajar</w:t>
      </w:r>
      <w:r w:rsidRPr="00AB0EFF">
        <w:rPr>
          <w:rFonts w:ascii="Times New Roman" w:hAnsi="Times New Roman" w:cs="Times New Roman"/>
        </w:rPr>
        <w:t>. Cet. Ke-1</w:t>
      </w:r>
      <w:proofErr w:type="gramStart"/>
      <w:r w:rsidRPr="00AB0EFF">
        <w:rPr>
          <w:rFonts w:ascii="Times New Roman" w:hAnsi="Times New Roman" w:cs="Times New Roman"/>
        </w:rPr>
        <w:t>,(</w:t>
      </w:r>
      <w:proofErr w:type="gramEnd"/>
      <w:r w:rsidRPr="00AB0EFF">
        <w:rPr>
          <w:rFonts w:ascii="Times New Roman" w:hAnsi="Times New Roman" w:cs="Times New Roman"/>
        </w:rPr>
        <w:t xml:space="preserve"> Jakarta: Diadit Media, 2009),43.</w:t>
      </w:r>
    </w:p>
  </w:footnote>
  <w:footnote w:id="13">
    <w:p w:rsidR="00E67681" w:rsidRPr="00AB0EFF" w:rsidRDefault="00E67681" w:rsidP="00E67681">
      <w:pPr>
        <w:pStyle w:val="FootnoteText"/>
        <w:ind w:firstLine="720"/>
        <w:rPr>
          <w:rFonts w:ascii="Times New Roman" w:hAnsi="Times New Roman" w:cs="Times New Roman"/>
        </w:rPr>
      </w:pPr>
      <w:r w:rsidRPr="00AB0EFF">
        <w:rPr>
          <w:rStyle w:val="FootnoteReference"/>
          <w:rFonts w:ascii="Times New Roman" w:hAnsi="Times New Roman" w:cs="Times New Roman"/>
        </w:rPr>
        <w:footnoteRef/>
      </w:r>
      <w:r w:rsidRPr="00AB0EFF">
        <w:rPr>
          <w:rFonts w:ascii="Times New Roman" w:hAnsi="Times New Roman" w:cs="Times New Roman"/>
        </w:rPr>
        <w:t xml:space="preserve"> Susanto, </w:t>
      </w:r>
      <w:r w:rsidRPr="00AB0EFF">
        <w:rPr>
          <w:rFonts w:ascii="Times New Roman" w:hAnsi="Times New Roman" w:cs="Times New Roman"/>
          <w:i/>
        </w:rPr>
        <w:t>Teori Belajar Dan Pembelajaran di Sekolah Dasar</w:t>
      </w:r>
      <w:r>
        <w:rPr>
          <w:rFonts w:ascii="Times New Roman" w:hAnsi="Times New Roman" w:cs="Times New Roman"/>
        </w:rPr>
        <w:t xml:space="preserve">, </w:t>
      </w:r>
      <w:r w:rsidRPr="00AB0EFF">
        <w:rPr>
          <w:rFonts w:ascii="Times New Roman" w:hAnsi="Times New Roman" w:cs="Times New Roman"/>
        </w:rPr>
        <w:t>5.</w:t>
      </w:r>
    </w:p>
    <w:p w:rsidR="00E67681" w:rsidRPr="00AB0EFF" w:rsidRDefault="00E67681" w:rsidP="00E67681">
      <w:pPr>
        <w:pStyle w:val="FootnoteText"/>
        <w:rPr>
          <w:rFonts w:ascii="Times New Roman" w:hAnsi="Times New Roman" w:cs="Times New Roman"/>
        </w:rPr>
      </w:pPr>
    </w:p>
  </w:footnote>
  <w:footnote w:id="14">
    <w:p w:rsidR="00E67681" w:rsidRPr="001F106D" w:rsidRDefault="00E67681" w:rsidP="001F106D">
      <w:pPr>
        <w:pStyle w:val="FootnoteText"/>
        <w:ind w:firstLine="720"/>
        <w:rPr>
          <w:rFonts w:ascii="Times New Roman" w:hAnsi="Times New Roman" w:cs="Times New Roman"/>
        </w:rPr>
      </w:pPr>
      <w:r w:rsidRPr="00AB0EFF">
        <w:rPr>
          <w:rStyle w:val="FootnoteReference"/>
          <w:rFonts w:ascii="Times New Roman" w:hAnsi="Times New Roman" w:cs="Times New Roman"/>
        </w:rPr>
        <w:footnoteRef/>
      </w:r>
      <w:r w:rsidRPr="00AB0EFF">
        <w:rPr>
          <w:rFonts w:ascii="Times New Roman" w:hAnsi="Times New Roman" w:cs="Times New Roman"/>
        </w:rPr>
        <w:t xml:space="preserve"> Susanto, </w:t>
      </w:r>
      <w:r w:rsidRPr="00AB0EFF">
        <w:rPr>
          <w:rFonts w:ascii="Times New Roman" w:hAnsi="Times New Roman" w:cs="Times New Roman"/>
          <w:i/>
        </w:rPr>
        <w:t>Teori Belajar Dan Pembelajaran di Sekolah Dasar</w:t>
      </w:r>
      <w:r w:rsidRPr="00AB0EFF">
        <w:rPr>
          <w:rFonts w:ascii="Times New Roman" w:hAnsi="Times New Roman" w:cs="Times New Roman"/>
        </w:rPr>
        <w:t>, 6.</w:t>
      </w:r>
    </w:p>
  </w:footnote>
  <w:footnote w:id="15">
    <w:p w:rsidR="00E67681" w:rsidRPr="00206C9F" w:rsidRDefault="00E67681" w:rsidP="00E67681">
      <w:pPr>
        <w:pStyle w:val="FootnoteText"/>
        <w:ind w:firstLine="720"/>
        <w:rPr>
          <w:rFonts w:ascii="Times New Roman" w:hAnsi="Times New Roman" w:cs="Times New Roman"/>
        </w:rPr>
      </w:pPr>
      <w:r w:rsidRPr="00206C9F">
        <w:rPr>
          <w:rStyle w:val="FootnoteReference"/>
          <w:rFonts w:ascii="Times New Roman" w:hAnsi="Times New Roman" w:cs="Times New Roman"/>
        </w:rPr>
        <w:footnoteRef/>
      </w:r>
      <w:r w:rsidRPr="00206C9F">
        <w:rPr>
          <w:rFonts w:ascii="Times New Roman" w:hAnsi="Times New Roman" w:cs="Times New Roman"/>
        </w:rPr>
        <w:t xml:space="preserve"> Susanto, </w:t>
      </w:r>
      <w:r w:rsidRPr="00206C9F">
        <w:rPr>
          <w:rFonts w:ascii="Times New Roman" w:hAnsi="Times New Roman" w:cs="Times New Roman"/>
          <w:i/>
        </w:rPr>
        <w:t>Teori Belajar Dan Pembelajaran di Sekolah Dasar</w:t>
      </w:r>
      <w:r>
        <w:rPr>
          <w:rFonts w:ascii="Times New Roman" w:hAnsi="Times New Roman" w:cs="Times New Roman"/>
        </w:rPr>
        <w:t>, 8.</w:t>
      </w:r>
    </w:p>
    <w:p w:rsidR="00E67681" w:rsidRPr="00206C9F" w:rsidRDefault="00E67681" w:rsidP="00E67681">
      <w:pPr>
        <w:pStyle w:val="FootnoteText"/>
        <w:rPr>
          <w:rFonts w:ascii="Times New Roman" w:hAnsi="Times New Roman" w:cs="Times New Roman"/>
        </w:rPr>
      </w:pPr>
    </w:p>
  </w:footnote>
  <w:footnote w:id="16">
    <w:p w:rsidR="00E67681" w:rsidRPr="00206C9F" w:rsidRDefault="00E67681" w:rsidP="00E67681">
      <w:pPr>
        <w:pStyle w:val="FootnoteText"/>
        <w:ind w:firstLine="720"/>
        <w:rPr>
          <w:rFonts w:ascii="Times New Roman" w:hAnsi="Times New Roman" w:cs="Times New Roman"/>
        </w:rPr>
      </w:pPr>
      <w:r w:rsidRPr="00206C9F">
        <w:rPr>
          <w:rStyle w:val="FootnoteReference"/>
          <w:rFonts w:ascii="Times New Roman" w:hAnsi="Times New Roman" w:cs="Times New Roman"/>
        </w:rPr>
        <w:footnoteRef/>
      </w:r>
      <w:r w:rsidRPr="00206C9F">
        <w:rPr>
          <w:rFonts w:ascii="Times New Roman" w:hAnsi="Times New Roman" w:cs="Times New Roman"/>
        </w:rPr>
        <w:t xml:space="preserve"> Susanto, </w:t>
      </w:r>
      <w:r w:rsidRPr="00206C9F">
        <w:rPr>
          <w:rFonts w:ascii="Times New Roman" w:hAnsi="Times New Roman" w:cs="Times New Roman"/>
          <w:i/>
        </w:rPr>
        <w:t>Teori Belajar Dan Pembelajaran di Sekolah Dasar</w:t>
      </w:r>
      <w:r>
        <w:rPr>
          <w:rFonts w:ascii="Times New Roman" w:hAnsi="Times New Roman" w:cs="Times New Roman"/>
        </w:rPr>
        <w:t xml:space="preserve">, </w:t>
      </w:r>
      <w:r w:rsidRPr="00206C9F">
        <w:rPr>
          <w:rFonts w:ascii="Times New Roman" w:hAnsi="Times New Roman" w:cs="Times New Roman"/>
        </w:rPr>
        <w:t>9.</w:t>
      </w:r>
    </w:p>
    <w:p w:rsidR="00E67681" w:rsidRPr="005636FF" w:rsidRDefault="00E67681" w:rsidP="00E67681">
      <w:pPr>
        <w:pStyle w:val="FootnoteText"/>
      </w:pPr>
    </w:p>
    <w:p w:rsidR="00E67681" w:rsidRDefault="00E67681" w:rsidP="00E67681">
      <w:pPr>
        <w:pStyle w:val="FootnoteText"/>
      </w:pPr>
    </w:p>
  </w:footnote>
  <w:footnote w:id="17">
    <w:p w:rsidR="00E67681" w:rsidRPr="00AB0EFF" w:rsidRDefault="00E67681" w:rsidP="00E67681">
      <w:pPr>
        <w:pStyle w:val="FootnoteText"/>
        <w:ind w:firstLine="720"/>
        <w:rPr>
          <w:rFonts w:ascii="Times New Roman" w:hAnsi="Times New Roman" w:cs="Times New Roman"/>
        </w:rPr>
      </w:pPr>
      <w:r w:rsidRPr="00AB0EFF">
        <w:rPr>
          <w:rStyle w:val="FootnoteReference"/>
          <w:rFonts w:ascii="Times New Roman" w:hAnsi="Times New Roman" w:cs="Times New Roman"/>
        </w:rPr>
        <w:footnoteRef/>
      </w:r>
      <w:r w:rsidRPr="00AB0EFF">
        <w:rPr>
          <w:rFonts w:ascii="Times New Roman" w:hAnsi="Times New Roman" w:cs="Times New Roman"/>
        </w:rPr>
        <w:t xml:space="preserve"> Susanto, </w:t>
      </w:r>
      <w:r w:rsidRPr="00AB0EFF">
        <w:rPr>
          <w:rFonts w:ascii="Times New Roman" w:hAnsi="Times New Roman" w:cs="Times New Roman"/>
          <w:i/>
        </w:rPr>
        <w:t>Teori Belajar Dan Pembelajaran di Sekolah Dasar</w:t>
      </w:r>
      <w:r>
        <w:rPr>
          <w:rFonts w:ascii="Times New Roman" w:hAnsi="Times New Roman" w:cs="Times New Roman"/>
        </w:rPr>
        <w:t xml:space="preserve">, </w:t>
      </w:r>
      <w:r w:rsidRPr="00AB0EFF">
        <w:rPr>
          <w:rFonts w:ascii="Times New Roman" w:hAnsi="Times New Roman" w:cs="Times New Roman"/>
        </w:rPr>
        <w:t>10.</w:t>
      </w:r>
    </w:p>
    <w:p w:rsidR="00E67681" w:rsidRPr="00220BA2" w:rsidRDefault="00E67681" w:rsidP="00E67681">
      <w:pPr>
        <w:pStyle w:val="FootnoteText"/>
      </w:pPr>
    </w:p>
    <w:p w:rsidR="00E67681" w:rsidRDefault="00E67681" w:rsidP="00E67681">
      <w:pPr>
        <w:pStyle w:val="FootnoteText"/>
      </w:pPr>
    </w:p>
  </w:footnote>
  <w:footnote w:id="18">
    <w:p w:rsidR="00E67681" w:rsidRPr="00AB0EFF" w:rsidRDefault="00E67681" w:rsidP="00E67681">
      <w:pPr>
        <w:pStyle w:val="FootnoteText"/>
        <w:ind w:firstLine="720"/>
        <w:rPr>
          <w:rFonts w:ascii="Times New Roman" w:hAnsi="Times New Roman" w:cs="Times New Roman"/>
        </w:rPr>
      </w:pPr>
      <w:r w:rsidRPr="00AB0EFF">
        <w:rPr>
          <w:rStyle w:val="FootnoteReference"/>
          <w:rFonts w:ascii="Times New Roman" w:hAnsi="Times New Roman" w:cs="Times New Roman"/>
        </w:rPr>
        <w:footnoteRef/>
      </w:r>
      <w:r w:rsidRPr="00AB0EFF">
        <w:rPr>
          <w:rFonts w:ascii="Times New Roman" w:hAnsi="Times New Roman" w:cs="Times New Roman"/>
        </w:rPr>
        <w:t xml:space="preserve"> Susanto, </w:t>
      </w:r>
      <w:r w:rsidRPr="00AB0EFF">
        <w:rPr>
          <w:rFonts w:ascii="Times New Roman" w:hAnsi="Times New Roman" w:cs="Times New Roman"/>
          <w:i/>
        </w:rPr>
        <w:t xml:space="preserve">Teori Belajar Dan Pembelajaran di Sekolah Dasar, </w:t>
      </w:r>
      <w:r w:rsidRPr="00AB0EFF">
        <w:rPr>
          <w:rFonts w:ascii="Times New Roman" w:hAnsi="Times New Roman" w:cs="Times New Roman"/>
        </w:rPr>
        <w:t>11.</w:t>
      </w:r>
    </w:p>
    <w:p w:rsidR="00E67681" w:rsidRDefault="00E67681" w:rsidP="00E67681">
      <w:pPr>
        <w:pStyle w:val="FootnoteText"/>
      </w:pPr>
    </w:p>
  </w:footnote>
  <w:footnote w:id="19">
    <w:p w:rsidR="005E6FFF" w:rsidRPr="00301580" w:rsidRDefault="005E6FFF" w:rsidP="005E6FFF">
      <w:pPr>
        <w:pStyle w:val="FootnoteText"/>
        <w:ind w:firstLine="720"/>
        <w:rPr>
          <w:rFonts w:ascii="Times New Roman" w:hAnsi="Times New Roman" w:cs="Times New Roman"/>
        </w:rPr>
      </w:pPr>
      <w:r w:rsidRPr="00301580">
        <w:rPr>
          <w:rStyle w:val="FootnoteReference"/>
          <w:rFonts w:ascii="Times New Roman" w:hAnsi="Times New Roman" w:cs="Times New Roman"/>
        </w:rPr>
        <w:footnoteRef/>
      </w:r>
      <w:r w:rsidRPr="00301580">
        <w:rPr>
          <w:rFonts w:ascii="Times New Roman" w:hAnsi="Times New Roman" w:cs="Times New Roman"/>
        </w:rPr>
        <w:t xml:space="preserve"> Nana </w:t>
      </w:r>
      <w:proofErr w:type="gramStart"/>
      <w:r w:rsidRPr="00301580">
        <w:rPr>
          <w:rFonts w:ascii="Times New Roman" w:hAnsi="Times New Roman" w:cs="Times New Roman"/>
        </w:rPr>
        <w:t>Sudjana ,</w:t>
      </w:r>
      <w:proofErr w:type="gramEnd"/>
      <w:r w:rsidRPr="00301580">
        <w:rPr>
          <w:rFonts w:ascii="Times New Roman" w:hAnsi="Times New Roman" w:cs="Times New Roman"/>
        </w:rPr>
        <w:t xml:space="preserve"> </w:t>
      </w:r>
      <w:r w:rsidRPr="00301580">
        <w:rPr>
          <w:rFonts w:ascii="Times New Roman" w:hAnsi="Times New Roman" w:cs="Times New Roman"/>
          <w:i/>
        </w:rPr>
        <w:t>Dasa</w:t>
      </w:r>
      <w:r>
        <w:rPr>
          <w:rFonts w:ascii="Times New Roman" w:hAnsi="Times New Roman" w:cs="Times New Roman"/>
          <w:i/>
        </w:rPr>
        <w:t>r-Dasar Proses Belajar Mengajar.</w:t>
      </w:r>
      <w:r>
        <w:rPr>
          <w:rFonts w:ascii="Times New Roman" w:hAnsi="Times New Roman" w:cs="Times New Roman"/>
        </w:rPr>
        <w:t xml:space="preserve"> </w:t>
      </w:r>
      <w:proofErr w:type="gramStart"/>
      <w:r>
        <w:rPr>
          <w:rFonts w:ascii="Times New Roman" w:hAnsi="Times New Roman" w:cs="Times New Roman"/>
        </w:rPr>
        <w:t>Cet</w:t>
      </w:r>
      <w:proofErr w:type="gramEnd"/>
      <w:r>
        <w:rPr>
          <w:rFonts w:ascii="Times New Roman" w:hAnsi="Times New Roman" w:cs="Times New Roman"/>
        </w:rPr>
        <w:t>.  Ke-12</w:t>
      </w:r>
      <w:proofErr w:type="gramStart"/>
      <w:r>
        <w:rPr>
          <w:rFonts w:ascii="Times New Roman" w:hAnsi="Times New Roman" w:cs="Times New Roman"/>
        </w:rPr>
        <w:t xml:space="preserve">, </w:t>
      </w:r>
      <w:r w:rsidRPr="00301580">
        <w:rPr>
          <w:rFonts w:ascii="Times New Roman" w:hAnsi="Times New Roman" w:cs="Times New Roman"/>
          <w:i/>
        </w:rPr>
        <w:t xml:space="preserve"> </w:t>
      </w:r>
      <w:r w:rsidRPr="00301580">
        <w:rPr>
          <w:rFonts w:ascii="Times New Roman" w:hAnsi="Times New Roman" w:cs="Times New Roman"/>
        </w:rPr>
        <w:t>(</w:t>
      </w:r>
      <w:proofErr w:type="gramEnd"/>
      <w:r w:rsidRPr="00301580">
        <w:rPr>
          <w:rFonts w:ascii="Times New Roman" w:hAnsi="Times New Roman" w:cs="Times New Roman"/>
        </w:rPr>
        <w:t>Bandung : Sinar Baru Algensindo,2011),39.</w:t>
      </w:r>
    </w:p>
  </w:footnote>
  <w:footnote w:id="20">
    <w:p w:rsidR="00E67681" w:rsidRPr="00D75751" w:rsidRDefault="00E67681" w:rsidP="00E67681">
      <w:pPr>
        <w:pStyle w:val="FootnoteText"/>
        <w:ind w:firstLine="720"/>
        <w:rPr>
          <w:rFonts w:ascii="Times New Roman" w:hAnsi="Times New Roman" w:cs="Times New Roman"/>
        </w:rPr>
      </w:pPr>
      <w:r w:rsidRPr="00D75751">
        <w:rPr>
          <w:rStyle w:val="FootnoteReference"/>
          <w:rFonts w:ascii="Times New Roman" w:hAnsi="Times New Roman" w:cs="Times New Roman"/>
        </w:rPr>
        <w:footnoteRef/>
      </w:r>
      <w:r w:rsidRPr="00D75751">
        <w:rPr>
          <w:rFonts w:ascii="Times New Roman" w:hAnsi="Times New Roman" w:cs="Times New Roman"/>
        </w:rPr>
        <w:t xml:space="preserve"> </w:t>
      </w:r>
      <w:proofErr w:type="gramStart"/>
      <w:r w:rsidRPr="00D75751">
        <w:rPr>
          <w:rFonts w:ascii="Times New Roman" w:hAnsi="Times New Roman" w:cs="Times New Roman"/>
        </w:rPr>
        <w:t xml:space="preserve">M. Alisuf Sabri </w:t>
      </w:r>
      <w:r w:rsidRPr="00D75751">
        <w:rPr>
          <w:rFonts w:ascii="Times New Roman" w:hAnsi="Times New Roman" w:cs="Times New Roman"/>
          <w:i/>
        </w:rPr>
        <w:t>Psikologi Pendidikan Berdasarkan Kurikulum Nasional.</w:t>
      </w:r>
      <w:proofErr w:type="gramEnd"/>
      <w:r w:rsidRPr="00D75751">
        <w:rPr>
          <w:rFonts w:ascii="Times New Roman" w:hAnsi="Times New Roman" w:cs="Times New Roman"/>
          <w:i/>
        </w:rPr>
        <w:t xml:space="preserve"> </w:t>
      </w:r>
      <w:r w:rsidRPr="00D75751">
        <w:rPr>
          <w:rFonts w:ascii="Times New Roman" w:hAnsi="Times New Roman" w:cs="Times New Roman"/>
        </w:rPr>
        <w:t>Cet. Ke- 3</w:t>
      </w:r>
      <w:proofErr w:type="gramStart"/>
      <w:r w:rsidRPr="00D75751">
        <w:rPr>
          <w:rFonts w:ascii="Times New Roman" w:hAnsi="Times New Roman" w:cs="Times New Roman"/>
        </w:rPr>
        <w:t>,  (</w:t>
      </w:r>
      <w:proofErr w:type="gramEnd"/>
      <w:r w:rsidRPr="00D75751">
        <w:rPr>
          <w:rFonts w:ascii="Times New Roman" w:hAnsi="Times New Roman" w:cs="Times New Roman"/>
        </w:rPr>
        <w:t>Jakarta : Pedoman Ilmu Jaya, 2007),59.</w:t>
      </w:r>
    </w:p>
  </w:footnote>
  <w:footnote w:id="21">
    <w:p w:rsidR="00E67681" w:rsidRPr="00D75751" w:rsidRDefault="00E67681" w:rsidP="00E67681">
      <w:pPr>
        <w:pStyle w:val="FootnoteText"/>
        <w:ind w:firstLine="720"/>
        <w:rPr>
          <w:rFonts w:ascii="Times New Roman" w:hAnsi="Times New Roman" w:cs="Times New Roman"/>
        </w:rPr>
      </w:pPr>
      <w:r w:rsidRPr="00D75751">
        <w:rPr>
          <w:rStyle w:val="FootnoteReference"/>
          <w:rFonts w:ascii="Times New Roman" w:hAnsi="Times New Roman" w:cs="Times New Roman"/>
        </w:rPr>
        <w:footnoteRef/>
      </w:r>
      <w:r w:rsidRPr="00D75751">
        <w:rPr>
          <w:rFonts w:ascii="Times New Roman" w:hAnsi="Times New Roman" w:cs="Times New Roman"/>
        </w:rPr>
        <w:t xml:space="preserve"> Susanto, </w:t>
      </w:r>
      <w:r w:rsidRPr="00D75751">
        <w:rPr>
          <w:rFonts w:ascii="Times New Roman" w:hAnsi="Times New Roman" w:cs="Times New Roman"/>
          <w:i/>
        </w:rPr>
        <w:t>Teori Belajar Dan Pembelajaran di Sekolah Dasar</w:t>
      </w:r>
      <w:r>
        <w:rPr>
          <w:rFonts w:ascii="Times New Roman" w:hAnsi="Times New Roman" w:cs="Times New Roman"/>
        </w:rPr>
        <w:t xml:space="preserve">, </w:t>
      </w:r>
      <w:r w:rsidRPr="00D75751">
        <w:rPr>
          <w:rFonts w:ascii="Times New Roman" w:hAnsi="Times New Roman" w:cs="Times New Roman"/>
        </w:rPr>
        <w:t>12.</w:t>
      </w:r>
    </w:p>
    <w:p w:rsidR="00E67681" w:rsidRPr="00220BA2" w:rsidRDefault="00E67681" w:rsidP="00E67681">
      <w:pPr>
        <w:pStyle w:val="FootnoteText"/>
      </w:pPr>
    </w:p>
    <w:p w:rsidR="00E67681" w:rsidRDefault="00E67681" w:rsidP="00E67681">
      <w:pPr>
        <w:pStyle w:val="FootnoteText"/>
      </w:pPr>
    </w:p>
  </w:footnote>
  <w:footnote w:id="22">
    <w:p w:rsidR="00E67681" w:rsidRPr="00D75751" w:rsidRDefault="00E67681" w:rsidP="00E67681">
      <w:pPr>
        <w:pStyle w:val="FootnoteText"/>
        <w:ind w:firstLine="720"/>
        <w:rPr>
          <w:rFonts w:ascii="Times New Roman" w:hAnsi="Times New Roman" w:cs="Times New Roman"/>
        </w:rPr>
      </w:pPr>
      <w:r w:rsidRPr="00D75751">
        <w:rPr>
          <w:rStyle w:val="FootnoteReference"/>
          <w:rFonts w:ascii="Times New Roman" w:hAnsi="Times New Roman" w:cs="Times New Roman"/>
        </w:rPr>
        <w:footnoteRef/>
      </w:r>
      <w:r w:rsidRPr="00D75751">
        <w:rPr>
          <w:rFonts w:ascii="Times New Roman" w:hAnsi="Times New Roman" w:cs="Times New Roman"/>
        </w:rPr>
        <w:t xml:space="preserve"> Susanto, </w:t>
      </w:r>
      <w:r w:rsidRPr="00D75751">
        <w:rPr>
          <w:rFonts w:ascii="Times New Roman" w:hAnsi="Times New Roman" w:cs="Times New Roman"/>
          <w:i/>
        </w:rPr>
        <w:t>Teori Belajar Dan Pembelajaran di Sekolah Dasa</w:t>
      </w:r>
      <w:r w:rsidRPr="00D75751">
        <w:rPr>
          <w:rFonts w:ascii="Times New Roman" w:hAnsi="Times New Roman" w:cs="Times New Roman"/>
        </w:rPr>
        <w:t>r, 13.</w:t>
      </w:r>
    </w:p>
  </w:footnote>
  <w:footnote w:id="23">
    <w:p w:rsidR="00E67681" w:rsidRPr="00D75751" w:rsidRDefault="00E67681" w:rsidP="00E67681">
      <w:pPr>
        <w:pStyle w:val="FootnoteText"/>
        <w:ind w:firstLine="720"/>
        <w:rPr>
          <w:rFonts w:ascii="Times New Roman" w:hAnsi="Times New Roman" w:cs="Times New Roman"/>
        </w:rPr>
      </w:pPr>
      <w:r w:rsidRPr="00D75751">
        <w:rPr>
          <w:rStyle w:val="FootnoteReference"/>
          <w:rFonts w:ascii="Times New Roman" w:hAnsi="Times New Roman" w:cs="Times New Roman"/>
        </w:rPr>
        <w:footnoteRef/>
      </w:r>
      <w:r w:rsidRPr="00D75751">
        <w:rPr>
          <w:rFonts w:ascii="Times New Roman" w:hAnsi="Times New Roman" w:cs="Times New Roman"/>
        </w:rPr>
        <w:t xml:space="preserve"> Susanto, </w:t>
      </w:r>
      <w:r w:rsidRPr="00D75751">
        <w:rPr>
          <w:rFonts w:ascii="Times New Roman" w:hAnsi="Times New Roman" w:cs="Times New Roman"/>
          <w:i/>
        </w:rPr>
        <w:t>Teori Belajar Dan Pembelajaran di Sekolah Dasar</w:t>
      </w:r>
      <w:r w:rsidRPr="00D75751">
        <w:rPr>
          <w:rFonts w:ascii="Times New Roman" w:hAnsi="Times New Roman" w:cs="Times New Roman"/>
        </w:rPr>
        <w:t>, 14.</w:t>
      </w:r>
    </w:p>
    <w:p w:rsidR="00E67681" w:rsidRDefault="00E67681" w:rsidP="00E67681">
      <w:pPr>
        <w:pStyle w:val="FootnoteText"/>
      </w:pPr>
    </w:p>
  </w:footnote>
  <w:footnote w:id="24">
    <w:p w:rsidR="00E67681" w:rsidRDefault="00E67681" w:rsidP="00E67681">
      <w:pPr>
        <w:pStyle w:val="FootnoteText"/>
        <w:ind w:firstLine="720"/>
      </w:pPr>
      <w:r w:rsidRPr="00AB0EFF">
        <w:rPr>
          <w:rStyle w:val="FootnoteReference"/>
          <w:rFonts w:ascii="Times New Roman" w:hAnsi="Times New Roman" w:cs="Times New Roman"/>
        </w:rPr>
        <w:footnoteRef/>
      </w:r>
      <w:r w:rsidRPr="00AB0EFF">
        <w:rPr>
          <w:rFonts w:ascii="Times New Roman" w:hAnsi="Times New Roman" w:cs="Times New Roman"/>
        </w:rPr>
        <w:t xml:space="preserve"> Darwyan Syah, dkk. </w:t>
      </w:r>
      <w:r w:rsidRPr="00AB0EFF">
        <w:rPr>
          <w:rFonts w:ascii="Times New Roman" w:hAnsi="Times New Roman" w:cs="Times New Roman"/>
          <w:i/>
        </w:rPr>
        <w:t>Strategi Belajar Mengajar</w:t>
      </w:r>
      <w:r w:rsidRPr="00AB0EFF">
        <w:rPr>
          <w:rFonts w:ascii="Times New Roman" w:hAnsi="Times New Roman" w:cs="Times New Roman"/>
        </w:rPr>
        <w:t>. Cet. Ke-1</w:t>
      </w:r>
      <w:proofErr w:type="gramStart"/>
      <w:r w:rsidRPr="00AB0EFF">
        <w:rPr>
          <w:rFonts w:ascii="Times New Roman" w:hAnsi="Times New Roman" w:cs="Times New Roman"/>
        </w:rPr>
        <w:t>,(</w:t>
      </w:r>
      <w:proofErr w:type="gramEnd"/>
      <w:r w:rsidRPr="00AB0EFF">
        <w:rPr>
          <w:rFonts w:ascii="Times New Roman" w:hAnsi="Times New Roman" w:cs="Times New Roman"/>
        </w:rPr>
        <w:t xml:space="preserve"> Jakarta: Diadit Media, 2</w:t>
      </w:r>
      <w:r>
        <w:rPr>
          <w:rFonts w:ascii="Times New Roman" w:hAnsi="Times New Roman" w:cs="Times New Roman"/>
        </w:rPr>
        <w:t>009),46</w:t>
      </w:r>
      <w:r w:rsidRPr="00AB0EFF">
        <w:rPr>
          <w:rFonts w:ascii="Times New Roman" w:hAnsi="Times New Roman" w:cs="Times New Roman"/>
        </w:rPr>
        <w:t>.</w:t>
      </w:r>
    </w:p>
  </w:footnote>
  <w:footnote w:id="25">
    <w:p w:rsidR="00E67681" w:rsidRPr="00516E9B" w:rsidRDefault="00E67681" w:rsidP="00E67681">
      <w:pPr>
        <w:pStyle w:val="FootnoteText"/>
        <w:ind w:firstLine="720"/>
        <w:rPr>
          <w:rFonts w:ascii="Times New Roman" w:hAnsi="Times New Roman" w:cs="Times New Roman"/>
        </w:rPr>
      </w:pPr>
      <w:r>
        <w:rPr>
          <w:rStyle w:val="FootnoteReference"/>
        </w:rPr>
        <w:footnoteRef/>
      </w:r>
      <w:r>
        <w:t xml:space="preserve"> </w:t>
      </w:r>
      <w:r w:rsidRPr="00516E9B">
        <w:rPr>
          <w:rFonts w:ascii="Times New Roman" w:hAnsi="Times New Roman" w:cs="Times New Roman"/>
        </w:rPr>
        <w:t xml:space="preserve">Umi Kultsum, </w:t>
      </w:r>
      <w:r w:rsidRPr="00516E9B">
        <w:rPr>
          <w:rFonts w:ascii="Times New Roman" w:hAnsi="Times New Roman" w:cs="Times New Roman"/>
          <w:i/>
        </w:rPr>
        <w:t>Pendidikan Dalam Prespektif Hadits</w:t>
      </w:r>
      <w:r w:rsidRPr="00516E9B">
        <w:rPr>
          <w:rFonts w:ascii="Times New Roman" w:hAnsi="Times New Roman" w:cs="Times New Roman"/>
        </w:rPr>
        <w:t>, (</w:t>
      </w:r>
      <w:proofErr w:type="gramStart"/>
      <w:r w:rsidRPr="00516E9B">
        <w:rPr>
          <w:rFonts w:ascii="Times New Roman" w:hAnsi="Times New Roman" w:cs="Times New Roman"/>
        </w:rPr>
        <w:t>Serang :</w:t>
      </w:r>
      <w:proofErr w:type="gramEnd"/>
      <w:r w:rsidRPr="00516E9B">
        <w:rPr>
          <w:rFonts w:ascii="Times New Roman" w:hAnsi="Times New Roman" w:cs="Times New Roman"/>
        </w:rPr>
        <w:t xml:space="preserve"> Sehati Grafika, 2012),6.</w:t>
      </w:r>
    </w:p>
  </w:footnote>
  <w:footnote w:id="26">
    <w:p w:rsidR="00E67681" w:rsidRPr="00516E9B" w:rsidRDefault="00E67681" w:rsidP="00E67681">
      <w:pPr>
        <w:pStyle w:val="FootnoteText"/>
        <w:ind w:firstLine="720"/>
        <w:rPr>
          <w:rFonts w:ascii="Times New Roman" w:hAnsi="Times New Roman" w:cs="Times New Roman"/>
        </w:rPr>
      </w:pPr>
      <w:r w:rsidRPr="00516E9B">
        <w:rPr>
          <w:rStyle w:val="FootnoteReference"/>
          <w:rFonts w:ascii="Times New Roman" w:hAnsi="Times New Roman" w:cs="Times New Roman"/>
        </w:rPr>
        <w:footnoteRef/>
      </w:r>
      <w:r w:rsidRPr="00516E9B">
        <w:rPr>
          <w:rFonts w:ascii="Times New Roman" w:hAnsi="Times New Roman" w:cs="Times New Roman"/>
        </w:rPr>
        <w:t xml:space="preserve"> M. Alisuf Sabri, </w:t>
      </w:r>
      <w:r w:rsidRPr="00516E9B">
        <w:rPr>
          <w:rFonts w:ascii="Times New Roman" w:hAnsi="Times New Roman" w:cs="Times New Roman"/>
          <w:i/>
        </w:rPr>
        <w:t>Psikologi Pendidikan Berdasarkan Kur</w:t>
      </w:r>
      <w:r>
        <w:rPr>
          <w:rFonts w:ascii="Times New Roman" w:hAnsi="Times New Roman" w:cs="Times New Roman"/>
          <w:i/>
        </w:rPr>
        <w:t>ikulum Nasional</w:t>
      </w:r>
      <w:r>
        <w:rPr>
          <w:rFonts w:ascii="Times New Roman" w:hAnsi="Times New Roman" w:cs="Times New Roman"/>
        </w:rPr>
        <w:t xml:space="preserve">. Cet. Ke-3, </w:t>
      </w:r>
      <w:r w:rsidRPr="00516E9B">
        <w:rPr>
          <w:rFonts w:ascii="Times New Roman" w:hAnsi="Times New Roman" w:cs="Times New Roman"/>
          <w:i/>
        </w:rPr>
        <w:t xml:space="preserve"> </w:t>
      </w:r>
      <w:r w:rsidRPr="00516E9B">
        <w:rPr>
          <w:rFonts w:ascii="Times New Roman" w:hAnsi="Times New Roman" w:cs="Times New Roman"/>
        </w:rPr>
        <w:t>(Jakarta : CV/Pedoman Ilmu Jaya, 2007).10</w:t>
      </w:r>
    </w:p>
  </w:footnote>
  <w:footnote w:id="27">
    <w:p w:rsidR="00E67681" w:rsidRPr="00516E9B" w:rsidRDefault="00E67681" w:rsidP="00E67681">
      <w:pPr>
        <w:pStyle w:val="FootnoteText"/>
        <w:ind w:firstLine="720"/>
        <w:rPr>
          <w:rFonts w:ascii="Times New Roman" w:hAnsi="Times New Roman" w:cs="Times New Roman"/>
        </w:rPr>
      </w:pPr>
      <w:r w:rsidRPr="00516E9B">
        <w:rPr>
          <w:rStyle w:val="FootnoteReference"/>
          <w:rFonts w:ascii="Times New Roman" w:hAnsi="Times New Roman" w:cs="Times New Roman"/>
        </w:rPr>
        <w:footnoteRef/>
      </w:r>
      <w:r w:rsidRPr="00516E9B">
        <w:rPr>
          <w:rFonts w:ascii="Times New Roman" w:hAnsi="Times New Roman" w:cs="Times New Roman"/>
        </w:rPr>
        <w:t xml:space="preserve"> Ramayulis, </w:t>
      </w:r>
      <w:r w:rsidRPr="00516E9B">
        <w:rPr>
          <w:rFonts w:ascii="Times New Roman" w:hAnsi="Times New Roman" w:cs="Times New Roman"/>
          <w:i/>
        </w:rPr>
        <w:t>Metodologi Pengajaran Agama Islam</w:t>
      </w:r>
      <w:r w:rsidRPr="00516E9B">
        <w:rPr>
          <w:rFonts w:ascii="Times New Roman" w:hAnsi="Times New Roman" w:cs="Times New Roman"/>
        </w:rPr>
        <w:t>. Cet. Ke-2</w:t>
      </w:r>
      <w:proofErr w:type="gramStart"/>
      <w:r w:rsidRPr="00516E9B">
        <w:rPr>
          <w:rFonts w:ascii="Times New Roman" w:hAnsi="Times New Roman" w:cs="Times New Roman"/>
        </w:rPr>
        <w:t>,  (</w:t>
      </w:r>
      <w:proofErr w:type="gramEnd"/>
      <w:r w:rsidRPr="00516E9B">
        <w:rPr>
          <w:rFonts w:ascii="Times New Roman" w:hAnsi="Times New Roman" w:cs="Times New Roman"/>
        </w:rPr>
        <w:t>Jakarta : Kalam Mulia, 1994), 3.</w:t>
      </w:r>
    </w:p>
  </w:footnote>
  <w:footnote w:id="28">
    <w:p w:rsidR="00E67681" w:rsidRPr="00D75751" w:rsidRDefault="00E67681" w:rsidP="00E67681">
      <w:pPr>
        <w:pStyle w:val="FootnoteText"/>
        <w:ind w:firstLine="720"/>
        <w:rPr>
          <w:rFonts w:ascii="Times New Roman" w:hAnsi="Times New Roman" w:cs="Times New Roman"/>
        </w:rPr>
      </w:pPr>
      <w:r w:rsidRPr="00D75751">
        <w:rPr>
          <w:rStyle w:val="FootnoteReference"/>
          <w:rFonts w:ascii="Times New Roman" w:hAnsi="Times New Roman" w:cs="Times New Roman"/>
        </w:rPr>
        <w:footnoteRef/>
      </w:r>
      <w:r w:rsidRPr="00D75751">
        <w:rPr>
          <w:rFonts w:ascii="Times New Roman" w:hAnsi="Times New Roman" w:cs="Times New Roman"/>
        </w:rPr>
        <w:t xml:space="preserve"> Ramayulis, </w:t>
      </w:r>
      <w:r w:rsidRPr="00D75751">
        <w:rPr>
          <w:rFonts w:ascii="Times New Roman" w:hAnsi="Times New Roman" w:cs="Times New Roman"/>
          <w:i/>
        </w:rPr>
        <w:t>Metodologi Pengajaran Agama Islam</w:t>
      </w:r>
      <w:r w:rsidRPr="00D75751">
        <w:rPr>
          <w:rFonts w:ascii="Times New Roman" w:hAnsi="Times New Roman" w:cs="Times New Roman"/>
        </w:rPr>
        <w:t>. Cet. Ke-2, (</w:t>
      </w:r>
      <w:proofErr w:type="gramStart"/>
      <w:r w:rsidRPr="00D75751">
        <w:rPr>
          <w:rFonts w:ascii="Times New Roman" w:hAnsi="Times New Roman" w:cs="Times New Roman"/>
        </w:rPr>
        <w:t>Jakarta :</w:t>
      </w:r>
      <w:proofErr w:type="gramEnd"/>
      <w:r w:rsidRPr="00D75751">
        <w:rPr>
          <w:rFonts w:ascii="Times New Roman" w:hAnsi="Times New Roman" w:cs="Times New Roman"/>
        </w:rPr>
        <w:t xml:space="preserve"> Kalam Mulia, 1990), 4.</w:t>
      </w:r>
    </w:p>
  </w:footnote>
  <w:footnote w:id="29">
    <w:p w:rsidR="00B2602A" w:rsidRPr="00D75751" w:rsidRDefault="00B2602A" w:rsidP="00B2602A">
      <w:pPr>
        <w:pStyle w:val="FootnoteText"/>
        <w:ind w:firstLine="720"/>
        <w:rPr>
          <w:rFonts w:ascii="Times New Roman" w:hAnsi="Times New Roman" w:cs="Times New Roman"/>
        </w:rPr>
      </w:pPr>
      <w:r w:rsidRPr="00D75751">
        <w:rPr>
          <w:rStyle w:val="FootnoteReference"/>
          <w:rFonts w:ascii="Times New Roman" w:hAnsi="Times New Roman" w:cs="Times New Roman"/>
        </w:rPr>
        <w:footnoteRef/>
      </w:r>
      <w:r w:rsidRPr="00D75751">
        <w:rPr>
          <w:rFonts w:ascii="Times New Roman" w:hAnsi="Times New Roman" w:cs="Times New Roman"/>
        </w:rPr>
        <w:t xml:space="preserve"> Susanto, </w:t>
      </w:r>
      <w:r w:rsidRPr="00D75751">
        <w:rPr>
          <w:rFonts w:ascii="Times New Roman" w:hAnsi="Times New Roman" w:cs="Times New Roman"/>
          <w:i/>
        </w:rPr>
        <w:t>Teori Belajar D</w:t>
      </w:r>
      <w:r>
        <w:rPr>
          <w:rFonts w:ascii="Times New Roman" w:hAnsi="Times New Roman" w:cs="Times New Roman"/>
          <w:i/>
        </w:rPr>
        <w:t xml:space="preserve">an Pembelajaran di Sekolah Dasar, </w:t>
      </w:r>
      <w:r w:rsidRPr="00D75751">
        <w:rPr>
          <w:rFonts w:ascii="Times New Roman" w:hAnsi="Times New Roman" w:cs="Times New Roman"/>
        </w:rPr>
        <w:t>277.</w:t>
      </w:r>
    </w:p>
    <w:p w:rsidR="00B2602A" w:rsidRPr="005636FF" w:rsidRDefault="00B2602A" w:rsidP="00B2602A">
      <w:pPr>
        <w:pStyle w:val="FootnoteText"/>
      </w:pPr>
    </w:p>
    <w:p w:rsidR="00B2602A" w:rsidRDefault="00B2602A" w:rsidP="00B2602A">
      <w:pPr>
        <w:pStyle w:val="FootnoteText"/>
      </w:pPr>
    </w:p>
  </w:footnote>
  <w:footnote w:id="30">
    <w:p w:rsidR="00E67681" w:rsidRPr="00A60C0E" w:rsidRDefault="00E67681" w:rsidP="00E67681">
      <w:pPr>
        <w:pStyle w:val="FootnoteText"/>
        <w:ind w:firstLine="720"/>
        <w:rPr>
          <w:rFonts w:ascii="Times New Roman" w:hAnsi="Times New Roman" w:cs="Times New Roman"/>
        </w:rPr>
      </w:pPr>
      <w:r w:rsidRPr="00A60C0E">
        <w:rPr>
          <w:rStyle w:val="FootnoteReference"/>
          <w:rFonts w:ascii="Times New Roman" w:hAnsi="Times New Roman" w:cs="Times New Roman"/>
        </w:rPr>
        <w:footnoteRef/>
      </w:r>
      <w:r w:rsidRPr="00A60C0E">
        <w:rPr>
          <w:rFonts w:ascii="Times New Roman" w:hAnsi="Times New Roman" w:cs="Times New Roman"/>
        </w:rPr>
        <w:t xml:space="preserve"> Chabib Thoha, </w:t>
      </w:r>
      <w:r w:rsidRPr="00A60C0E">
        <w:rPr>
          <w:rFonts w:ascii="Times New Roman" w:hAnsi="Times New Roman" w:cs="Times New Roman"/>
          <w:i/>
        </w:rPr>
        <w:t>Metodologi Pengajaran Agama</w:t>
      </w:r>
      <w:r>
        <w:rPr>
          <w:rFonts w:ascii="Times New Roman" w:hAnsi="Times New Roman" w:cs="Times New Roman"/>
        </w:rPr>
        <w:t xml:space="preserve">. Cet. Ke-2, </w:t>
      </w:r>
      <w:r w:rsidRPr="00A60C0E">
        <w:rPr>
          <w:rFonts w:ascii="Times New Roman" w:hAnsi="Times New Roman" w:cs="Times New Roman"/>
        </w:rPr>
        <w:t>(</w:t>
      </w:r>
      <w:proofErr w:type="gramStart"/>
      <w:r>
        <w:rPr>
          <w:rFonts w:ascii="Times New Roman" w:hAnsi="Times New Roman" w:cs="Times New Roman"/>
        </w:rPr>
        <w:t>Semarang :</w:t>
      </w:r>
      <w:proofErr w:type="gramEnd"/>
      <w:r>
        <w:rPr>
          <w:rFonts w:ascii="Times New Roman" w:hAnsi="Times New Roman" w:cs="Times New Roman"/>
        </w:rPr>
        <w:t xml:space="preserve"> Pustaka Pelajar, 2004</w:t>
      </w:r>
      <w:r w:rsidRPr="00A60C0E">
        <w:rPr>
          <w:rFonts w:ascii="Times New Roman" w:hAnsi="Times New Roman" w:cs="Times New Roman"/>
        </w:rPr>
        <w:t>),7.</w:t>
      </w:r>
    </w:p>
  </w:footnote>
  <w:footnote w:id="31">
    <w:p w:rsidR="00E67681" w:rsidRPr="009F716C" w:rsidRDefault="00E67681" w:rsidP="00E67681">
      <w:pPr>
        <w:pStyle w:val="FootnoteText"/>
        <w:ind w:firstLine="720"/>
        <w:rPr>
          <w:rFonts w:ascii="Times New Roman" w:hAnsi="Times New Roman" w:cs="Times New Roman"/>
        </w:rPr>
      </w:pPr>
      <w:r w:rsidRPr="009F716C">
        <w:rPr>
          <w:rStyle w:val="FootnoteReference"/>
          <w:rFonts w:ascii="Times New Roman" w:hAnsi="Times New Roman" w:cs="Times New Roman"/>
        </w:rPr>
        <w:footnoteRef/>
      </w:r>
      <w:r w:rsidRPr="009F716C">
        <w:rPr>
          <w:rFonts w:ascii="Times New Roman" w:hAnsi="Times New Roman" w:cs="Times New Roman"/>
        </w:rPr>
        <w:t xml:space="preserve"> Sugiyono</w:t>
      </w:r>
      <w:r>
        <w:rPr>
          <w:rFonts w:ascii="Times New Roman" w:hAnsi="Times New Roman" w:cs="Times New Roman"/>
        </w:rPr>
        <w:t xml:space="preserve">, </w:t>
      </w:r>
      <w:r w:rsidRPr="00EC1C24">
        <w:rPr>
          <w:rFonts w:ascii="Times New Roman" w:hAnsi="Times New Roman" w:cs="Times New Roman"/>
          <w:i/>
        </w:rPr>
        <w:t>Metode Penelitian Kuantitatif , Kuaitatif Dan  R&amp;D</w:t>
      </w:r>
      <w:r>
        <w:rPr>
          <w:rFonts w:ascii="Times New Roman" w:hAnsi="Times New Roman" w:cs="Times New Roman"/>
        </w:rPr>
        <w:t>. Cet. Ke-</w:t>
      </w:r>
      <w:bookmarkStart w:id="0" w:name="_GoBack"/>
      <w:bookmarkEnd w:id="0"/>
      <w:r>
        <w:rPr>
          <w:rFonts w:ascii="Times New Roman" w:hAnsi="Times New Roman" w:cs="Times New Roman"/>
        </w:rPr>
        <w:t>23</w:t>
      </w:r>
      <w:r w:rsidR="00F15DF8">
        <w:rPr>
          <w:rFonts w:ascii="Times New Roman" w:hAnsi="Times New Roman" w:cs="Times New Roman"/>
        </w:rPr>
        <w:t>, (Bandung : Alfabeta, 2016),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871670"/>
      <w:docPartObj>
        <w:docPartGallery w:val="Page Numbers (Top of Page)"/>
        <w:docPartUnique/>
      </w:docPartObj>
    </w:sdtPr>
    <w:sdtEndPr>
      <w:rPr>
        <w:noProof/>
      </w:rPr>
    </w:sdtEndPr>
    <w:sdtContent>
      <w:p w:rsidR="00595ABB" w:rsidRDefault="00595A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95ABB" w:rsidRDefault="00595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652539"/>
      <w:docPartObj>
        <w:docPartGallery w:val="Page Numbers (Top of Page)"/>
        <w:docPartUnique/>
      </w:docPartObj>
    </w:sdtPr>
    <w:sdtEndPr>
      <w:rPr>
        <w:noProof/>
      </w:rPr>
    </w:sdtEndPr>
    <w:sdtContent>
      <w:p w:rsidR="00501E8D" w:rsidRDefault="00501E8D">
        <w:pPr>
          <w:pStyle w:val="Header"/>
          <w:jc w:val="right"/>
        </w:pPr>
        <w:r>
          <w:fldChar w:fldCharType="begin"/>
        </w:r>
        <w:r>
          <w:instrText xml:space="preserve"> PAGE   \* MERGEFORMAT </w:instrText>
        </w:r>
        <w:r>
          <w:fldChar w:fldCharType="separate"/>
        </w:r>
        <w:r w:rsidR="003928C8">
          <w:rPr>
            <w:noProof/>
          </w:rPr>
          <w:t>63</w:t>
        </w:r>
        <w:r>
          <w:rPr>
            <w:noProof/>
          </w:rPr>
          <w:fldChar w:fldCharType="end"/>
        </w:r>
      </w:p>
    </w:sdtContent>
  </w:sdt>
  <w:p w:rsidR="00595ABB" w:rsidRDefault="00595ABB" w:rsidP="002374E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8D" w:rsidRDefault="00501E8D">
    <w:pPr>
      <w:pStyle w:val="Header"/>
      <w:jc w:val="right"/>
    </w:pPr>
  </w:p>
  <w:p w:rsidR="007A220D" w:rsidRDefault="007A2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0D5"/>
    <w:multiLevelType w:val="hybridMultilevel"/>
    <w:tmpl w:val="C29C668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4561362"/>
    <w:multiLevelType w:val="hybridMultilevel"/>
    <w:tmpl w:val="19B0CC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4C65B96"/>
    <w:multiLevelType w:val="hybridMultilevel"/>
    <w:tmpl w:val="683E7A42"/>
    <w:lvl w:ilvl="0" w:tplc="3000E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27F7E"/>
    <w:multiLevelType w:val="hybridMultilevel"/>
    <w:tmpl w:val="7FC087EC"/>
    <w:lvl w:ilvl="0" w:tplc="05249D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DA81E00"/>
    <w:multiLevelType w:val="hybridMultilevel"/>
    <w:tmpl w:val="253E364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EB86421"/>
    <w:multiLevelType w:val="hybridMultilevel"/>
    <w:tmpl w:val="F3325222"/>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F47439E"/>
    <w:multiLevelType w:val="hybridMultilevel"/>
    <w:tmpl w:val="3AAAF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F175E"/>
    <w:multiLevelType w:val="hybridMultilevel"/>
    <w:tmpl w:val="488692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6A370C6"/>
    <w:multiLevelType w:val="hybridMultilevel"/>
    <w:tmpl w:val="25523A78"/>
    <w:lvl w:ilvl="0" w:tplc="00F2A09C">
      <w:start w:val="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EB3082"/>
    <w:multiLevelType w:val="hybridMultilevel"/>
    <w:tmpl w:val="7AA6C4A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D1538EB"/>
    <w:multiLevelType w:val="hybridMultilevel"/>
    <w:tmpl w:val="F2649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609F7"/>
    <w:multiLevelType w:val="hybridMultilevel"/>
    <w:tmpl w:val="747C197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2355892"/>
    <w:multiLevelType w:val="hybridMultilevel"/>
    <w:tmpl w:val="4378D5A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C4A2A9F"/>
    <w:multiLevelType w:val="hybridMultilevel"/>
    <w:tmpl w:val="984C1826"/>
    <w:lvl w:ilvl="0" w:tplc="CFD0F4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D07EA0"/>
    <w:multiLevelType w:val="hybridMultilevel"/>
    <w:tmpl w:val="11F8D282"/>
    <w:lvl w:ilvl="0" w:tplc="467ED3DA">
      <w:start w:val="1"/>
      <w:numFmt w:val="lowerLetter"/>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55CD55BF"/>
    <w:multiLevelType w:val="hybridMultilevel"/>
    <w:tmpl w:val="A3B61618"/>
    <w:lvl w:ilvl="0" w:tplc="B1C458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9025989"/>
    <w:multiLevelType w:val="hybridMultilevel"/>
    <w:tmpl w:val="DAE4F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F3368"/>
    <w:multiLevelType w:val="hybridMultilevel"/>
    <w:tmpl w:val="B7560AC4"/>
    <w:lvl w:ilvl="0" w:tplc="1638A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2750A2"/>
    <w:multiLevelType w:val="hybridMultilevel"/>
    <w:tmpl w:val="3744951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69A72A1"/>
    <w:multiLevelType w:val="hybridMultilevel"/>
    <w:tmpl w:val="D1CE81C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C0A0DF8"/>
    <w:multiLevelType w:val="hybridMultilevel"/>
    <w:tmpl w:val="3588F3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C44E72"/>
    <w:multiLevelType w:val="hybridMultilevel"/>
    <w:tmpl w:val="E91C601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92F4CF1"/>
    <w:multiLevelType w:val="hybridMultilevel"/>
    <w:tmpl w:val="D0748F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305AC2"/>
    <w:multiLevelType w:val="hybridMultilevel"/>
    <w:tmpl w:val="708C405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B8B5CAA"/>
    <w:multiLevelType w:val="hybridMultilevel"/>
    <w:tmpl w:val="02A8518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7E8F0C85"/>
    <w:multiLevelType w:val="hybridMultilevel"/>
    <w:tmpl w:val="F1CE0974"/>
    <w:lvl w:ilvl="0" w:tplc="745434F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F177C1C"/>
    <w:multiLevelType w:val="hybridMultilevel"/>
    <w:tmpl w:val="4FB0AD90"/>
    <w:lvl w:ilvl="0" w:tplc="B2782E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7"/>
  </w:num>
  <w:num w:numId="2">
    <w:abstractNumId w:val="13"/>
  </w:num>
  <w:num w:numId="3">
    <w:abstractNumId w:val="21"/>
  </w:num>
  <w:num w:numId="4">
    <w:abstractNumId w:val="1"/>
  </w:num>
  <w:num w:numId="5">
    <w:abstractNumId w:val="11"/>
  </w:num>
  <w:num w:numId="6">
    <w:abstractNumId w:val="23"/>
  </w:num>
  <w:num w:numId="7">
    <w:abstractNumId w:val="12"/>
  </w:num>
  <w:num w:numId="8">
    <w:abstractNumId w:val="4"/>
  </w:num>
  <w:num w:numId="9">
    <w:abstractNumId w:val="15"/>
  </w:num>
  <w:num w:numId="10">
    <w:abstractNumId w:val="19"/>
  </w:num>
  <w:num w:numId="11">
    <w:abstractNumId w:val="18"/>
  </w:num>
  <w:num w:numId="12">
    <w:abstractNumId w:val="9"/>
  </w:num>
  <w:num w:numId="13">
    <w:abstractNumId w:val="22"/>
  </w:num>
  <w:num w:numId="14">
    <w:abstractNumId w:val="0"/>
  </w:num>
  <w:num w:numId="15">
    <w:abstractNumId w:val="10"/>
  </w:num>
  <w:num w:numId="16">
    <w:abstractNumId w:val="16"/>
  </w:num>
  <w:num w:numId="17">
    <w:abstractNumId w:val="24"/>
  </w:num>
  <w:num w:numId="18">
    <w:abstractNumId w:val="25"/>
  </w:num>
  <w:num w:numId="19">
    <w:abstractNumId w:val="20"/>
  </w:num>
  <w:num w:numId="20">
    <w:abstractNumId w:val="14"/>
  </w:num>
  <w:num w:numId="21">
    <w:abstractNumId w:val="8"/>
  </w:num>
  <w:num w:numId="22">
    <w:abstractNumId w:val="26"/>
  </w:num>
  <w:num w:numId="23">
    <w:abstractNumId w:val="7"/>
  </w:num>
  <w:num w:numId="24">
    <w:abstractNumId w:val="3"/>
  </w:num>
  <w:num w:numId="25">
    <w:abstractNumId w:val="5"/>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81"/>
    <w:rsid w:val="0009071E"/>
    <w:rsid w:val="000D76D6"/>
    <w:rsid w:val="00116F54"/>
    <w:rsid w:val="001955C7"/>
    <w:rsid w:val="001F106D"/>
    <w:rsid w:val="002374ED"/>
    <w:rsid w:val="00255FE1"/>
    <w:rsid w:val="002F26BF"/>
    <w:rsid w:val="002F7985"/>
    <w:rsid w:val="00303F4E"/>
    <w:rsid w:val="00341A41"/>
    <w:rsid w:val="003928C8"/>
    <w:rsid w:val="004061DD"/>
    <w:rsid w:val="004B390F"/>
    <w:rsid w:val="004F6120"/>
    <w:rsid w:val="00501E8D"/>
    <w:rsid w:val="005258CE"/>
    <w:rsid w:val="00546427"/>
    <w:rsid w:val="005612EA"/>
    <w:rsid w:val="005812C8"/>
    <w:rsid w:val="00584F95"/>
    <w:rsid w:val="00595ABB"/>
    <w:rsid w:val="005E6FFF"/>
    <w:rsid w:val="00601C21"/>
    <w:rsid w:val="006041C3"/>
    <w:rsid w:val="006946CE"/>
    <w:rsid w:val="006E69B7"/>
    <w:rsid w:val="00717CA3"/>
    <w:rsid w:val="00762303"/>
    <w:rsid w:val="00771020"/>
    <w:rsid w:val="00775508"/>
    <w:rsid w:val="007A220D"/>
    <w:rsid w:val="007B4C33"/>
    <w:rsid w:val="00862740"/>
    <w:rsid w:val="008B7A78"/>
    <w:rsid w:val="008C0A6D"/>
    <w:rsid w:val="008E66D4"/>
    <w:rsid w:val="0097483C"/>
    <w:rsid w:val="00976F5A"/>
    <w:rsid w:val="00982147"/>
    <w:rsid w:val="00A2660D"/>
    <w:rsid w:val="00A428B2"/>
    <w:rsid w:val="00A507C9"/>
    <w:rsid w:val="00A93368"/>
    <w:rsid w:val="00AE47DB"/>
    <w:rsid w:val="00B13DDB"/>
    <w:rsid w:val="00B2602A"/>
    <w:rsid w:val="00B36BFF"/>
    <w:rsid w:val="00B720EB"/>
    <w:rsid w:val="00BD7C66"/>
    <w:rsid w:val="00C36AAA"/>
    <w:rsid w:val="00D80E00"/>
    <w:rsid w:val="00DE37DB"/>
    <w:rsid w:val="00E125A2"/>
    <w:rsid w:val="00E67681"/>
    <w:rsid w:val="00F0099D"/>
    <w:rsid w:val="00F15DF8"/>
    <w:rsid w:val="00F45B8F"/>
    <w:rsid w:val="00FC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67681"/>
    <w:pPr>
      <w:ind w:left="720"/>
      <w:contextualSpacing/>
    </w:pPr>
  </w:style>
  <w:style w:type="paragraph" w:styleId="FootnoteText">
    <w:name w:val="footnote text"/>
    <w:basedOn w:val="Normal"/>
    <w:link w:val="FootnoteTextChar"/>
    <w:uiPriority w:val="99"/>
    <w:unhideWhenUsed/>
    <w:rsid w:val="00E67681"/>
    <w:pPr>
      <w:spacing w:after="0" w:line="240" w:lineRule="auto"/>
    </w:pPr>
    <w:rPr>
      <w:sz w:val="20"/>
      <w:szCs w:val="20"/>
    </w:rPr>
  </w:style>
  <w:style w:type="character" w:customStyle="1" w:styleId="FootnoteTextChar">
    <w:name w:val="Footnote Text Char"/>
    <w:basedOn w:val="DefaultParagraphFont"/>
    <w:link w:val="FootnoteText"/>
    <w:uiPriority w:val="99"/>
    <w:rsid w:val="00E67681"/>
    <w:rPr>
      <w:sz w:val="20"/>
      <w:szCs w:val="20"/>
    </w:rPr>
  </w:style>
  <w:style w:type="character" w:styleId="FootnoteReference">
    <w:name w:val="footnote reference"/>
    <w:basedOn w:val="DefaultParagraphFont"/>
    <w:uiPriority w:val="99"/>
    <w:semiHidden/>
    <w:unhideWhenUsed/>
    <w:rsid w:val="00E67681"/>
    <w:rPr>
      <w:vertAlign w:val="superscript"/>
    </w:rPr>
  </w:style>
  <w:style w:type="character" w:customStyle="1" w:styleId="ListParagraphChar">
    <w:name w:val="List Paragraph Char"/>
    <w:aliases w:val="Body of text Char"/>
    <w:basedOn w:val="DefaultParagraphFont"/>
    <w:link w:val="ListParagraph"/>
    <w:uiPriority w:val="34"/>
    <w:locked/>
    <w:rsid w:val="00E67681"/>
  </w:style>
  <w:style w:type="paragraph" w:styleId="Header">
    <w:name w:val="header"/>
    <w:basedOn w:val="Normal"/>
    <w:link w:val="HeaderChar"/>
    <w:uiPriority w:val="99"/>
    <w:unhideWhenUsed/>
    <w:rsid w:val="00A4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8B2"/>
  </w:style>
  <w:style w:type="paragraph" w:styleId="Footer">
    <w:name w:val="footer"/>
    <w:basedOn w:val="Normal"/>
    <w:link w:val="FooterChar"/>
    <w:uiPriority w:val="99"/>
    <w:unhideWhenUsed/>
    <w:rsid w:val="00A4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8B2"/>
  </w:style>
  <w:style w:type="paragraph" w:styleId="BalloonText">
    <w:name w:val="Balloon Text"/>
    <w:basedOn w:val="Normal"/>
    <w:link w:val="BalloonTextChar"/>
    <w:uiPriority w:val="99"/>
    <w:semiHidden/>
    <w:unhideWhenUsed/>
    <w:rsid w:val="00406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67681"/>
    <w:pPr>
      <w:ind w:left="720"/>
      <w:contextualSpacing/>
    </w:pPr>
  </w:style>
  <w:style w:type="paragraph" w:styleId="FootnoteText">
    <w:name w:val="footnote text"/>
    <w:basedOn w:val="Normal"/>
    <w:link w:val="FootnoteTextChar"/>
    <w:uiPriority w:val="99"/>
    <w:unhideWhenUsed/>
    <w:rsid w:val="00E67681"/>
    <w:pPr>
      <w:spacing w:after="0" w:line="240" w:lineRule="auto"/>
    </w:pPr>
    <w:rPr>
      <w:sz w:val="20"/>
      <w:szCs w:val="20"/>
    </w:rPr>
  </w:style>
  <w:style w:type="character" w:customStyle="1" w:styleId="FootnoteTextChar">
    <w:name w:val="Footnote Text Char"/>
    <w:basedOn w:val="DefaultParagraphFont"/>
    <w:link w:val="FootnoteText"/>
    <w:uiPriority w:val="99"/>
    <w:rsid w:val="00E67681"/>
    <w:rPr>
      <w:sz w:val="20"/>
      <w:szCs w:val="20"/>
    </w:rPr>
  </w:style>
  <w:style w:type="character" w:styleId="FootnoteReference">
    <w:name w:val="footnote reference"/>
    <w:basedOn w:val="DefaultParagraphFont"/>
    <w:uiPriority w:val="99"/>
    <w:semiHidden/>
    <w:unhideWhenUsed/>
    <w:rsid w:val="00E67681"/>
    <w:rPr>
      <w:vertAlign w:val="superscript"/>
    </w:rPr>
  </w:style>
  <w:style w:type="character" w:customStyle="1" w:styleId="ListParagraphChar">
    <w:name w:val="List Paragraph Char"/>
    <w:aliases w:val="Body of text Char"/>
    <w:basedOn w:val="DefaultParagraphFont"/>
    <w:link w:val="ListParagraph"/>
    <w:uiPriority w:val="34"/>
    <w:locked/>
    <w:rsid w:val="00E67681"/>
  </w:style>
  <w:style w:type="paragraph" w:styleId="Header">
    <w:name w:val="header"/>
    <w:basedOn w:val="Normal"/>
    <w:link w:val="HeaderChar"/>
    <w:uiPriority w:val="99"/>
    <w:unhideWhenUsed/>
    <w:rsid w:val="00A4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8B2"/>
  </w:style>
  <w:style w:type="paragraph" w:styleId="Footer">
    <w:name w:val="footer"/>
    <w:basedOn w:val="Normal"/>
    <w:link w:val="FooterChar"/>
    <w:uiPriority w:val="99"/>
    <w:unhideWhenUsed/>
    <w:rsid w:val="00A4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8B2"/>
  </w:style>
  <w:style w:type="paragraph" w:styleId="BalloonText">
    <w:name w:val="Balloon Text"/>
    <w:basedOn w:val="Normal"/>
    <w:link w:val="BalloonTextChar"/>
    <w:uiPriority w:val="99"/>
    <w:semiHidden/>
    <w:unhideWhenUsed/>
    <w:rsid w:val="00406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C32E-B7C1-4F96-8C07-4D4A9092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6714</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27</cp:revision>
  <cp:lastPrinted>2018-06-25T03:16:00Z</cp:lastPrinted>
  <dcterms:created xsi:type="dcterms:W3CDTF">2018-04-11T13:44:00Z</dcterms:created>
  <dcterms:modified xsi:type="dcterms:W3CDTF">2018-08-02T01:06:00Z</dcterms:modified>
</cp:coreProperties>
</file>